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FFB1D" w14:textId="380CA6C4" w:rsidR="00D436C9" w:rsidRPr="00895A32" w:rsidRDefault="00D436C9" w:rsidP="005E494A">
      <w:pPr>
        <w:pStyle w:val="paragraph"/>
        <w:spacing w:before="0" w:beforeAutospacing="0" w:after="0" w:afterAutospacing="0"/>
        <w:jc w:val="center"/>
        <w:textAlignment w:val="baseline"/>
        <w:rPr>
          <w:rFonts w:asciiTheme="majorHAnsi" w:hAnsiTheme="majorHAnsi" w:cs="Segoe UI"/>
          <w:color w:val="156082" w:themeColor="accent1"/>
          <w:sz w:val="32"/>
          <w:szCs w:val="32"/>
        </w:rPr>
      </w:pPr>
      <w:r w:rsidRPr="00895A32">
        <w:rPr>
          <w:rStyle w:val="normaltextrun"/>
          <w:rFonts w:asciiTheme="majorHAnsi" w:eastAsiaTheme="majorEastAsia" w:hAnsiTheme="majorHAnsi" w:cs="Calibri"/>
          <w:b/>
          <w:bCs/>
          <w:color w:val="156082" w:themeColor="accent1"/>
          <w:sz w:val="32"/>
          <w:szCs w:val="32"/>
          <w:lang w:val="en-CA"/>
        </w:rPr>
        <w:t>Congregational Support Commission</w:t>
      </w:r>
      <w:r w:rsidRPr="00895A32">
        <w:rPr>
          <w:rStyle w:val="normaltextrun"/>
          <w:rFonts w:ascii="Arial" w:eastAsiaTheme="majorEastAsia" w:hAnsi="Arial" w:cs="Arial"/>
          <w:color w:val="156082" w:themeColor="accent1"/>
          <w:sz w:val="32"/>
          <w:szCs w:val="32"/>
        </w:rPr>
        <w:t> </w:t>
      </w:r>
    </w:p>
    <w:p w14:paraId="0FE161E7" w14:textId="77777777" w:rsidR="00D436C9" w:rsidRPr="00895A32" w:rsidRDefault="00D436C9" w:rsidP="00D436C9">
      <w:pPr>
        <w:pStyle w:val="paragraph"/>
        <w:spacing w:before="0" w:beforeAutospacing="0" w:after="0" w:afterAutospacing="0"/>
        <w:ind w:left="2160" w:hanging="2160"/>
        <w:jc w:val="center"/>
        <w:textAlignment w:val="baseline"/>
        <w:rPr>
          <w:rFonts w:asciiTheme="majorHAnsi" w:hAnsiTheme="majorHAnsi" w:cs="Segoe UI"/>
          <w:color w:val="156082" w:themeColor="accent1"/>
          <w:sz w:val="32"/>
          <w:szCs w:val="32"/>
        </w:rPr>
      </w:pPr>
      <w:r w:rsidRPr="00895A32">
        <w:rPr>
          <w:rStyle w:val="normaltextrun"/>
          <w:rFonts w:asciiTheme="majorHAnsi" w:eastAsiaTheme="majorEastAsia" w:hAnsiTheme="majorHAnsi" w:cs="Calibri"/>
          <w:b/>
          <w:bCs/>
          <w:color w:val="156082" w:themeColor="accent1"/>
          <w:sz w:val="32"/>
          <w:szCs w:val="32"/>
          <w:lang w:val="en-CA"/>
        </w:rPr>
        <w:t>Antler River Watershed Regional Council</w:t>
      </w:r>
      <w:r w:rsidRPr="00895A32">
        <w:rPr>
          <w:rStyle w:val="normaltextrun"/>
          <w:rFonts w:ascii="Arial" w:eastAsiaTheme="majorEastAsia" w:hAnsi="Arial" w:cs="Arial"/>
          <w:color w:val="156082" w:themeColor="accent1"/>
          <w:sz w:val="32"/>
          <w:szCs w:val="32"/>
        </w:rPr>
        <w:t> </w:t>
      </w:r>
      <w:r w:rsidRPr="00895A32">
        <w:rPr>
          <w:rStyle w:val="eop"/>
          <w:rFonts w:asciiTheme="majorHAnsi" w:eastAsiaTheme="majorEastAsia" w:hAnsiTheme="majorHAnsi" w:cs="Calibri"/>
          <w:color w:val="156082" w:themeColor="accent1"/>
          <w:sz w:val="32"/>
          <w:szCs w:val="32"/>
        </w:rPr>
        <w:t> </w:t>
      </w:r>
    </w:p>
    <w:p w14:paraId="4DECCA5A" w14:textId="77777777" w:rsidR="001D1FD1" w:rsidRDefault="00D436C9" w:rsidP="001D1FD1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eop"/>
          <w:rFonts w:asciiTheme="majorHAnsi" w:eastAsiaTheme="majorEastAsia" w:hAnsiTheme="majorHAnsi" w:cs="Calibri"/>
          <w:b/>
          <w:bCs/>
          <w:color w:val="215E99" w:themeColor="text2" w:themeTint="BF"/>
          <w:sz w:val="32"/>
          <w:szCs w:val="32"/>
        </w:rPr>
      </w:pPr>
      <w:r w:rsidRPr="00EE5717">
        <w:rPr>
          <w:rStyle w:val="normaltextrun"/>
          <w:rFonts w:asciiTheme="majorHAnsi" w:eastAsiaTheme="majorEastAsia" w:hAnsiTheme="majorHAnsi" w:cs="Calibri"/>
          <w:color w:val="000000"/>
          <w:lang w:val="en-CA"/>
        </w:rPr>
        <w:t>OF THE UNITED CHURCH OF CANADA</w:t>
      </w:r>
      <w:r w:rsidRPr="00EE5717">
        <w:rPr>
          <w:rStyle w:val="normaltextrun"/>
          <w:rFonts w:ascii="Arial" w:eastAsiaTheme="majorEastAsia" w:hAnsi="Arial" w:cs="Arial"/>
          <w:color w:val="000000"/>
        </w:rPr>
        <w:t> </w:t>
      </w:r>
      <w:r w:rsidRPr="00EE5717">
        <w:rPr>
          <w:rStyle w:val="eop"/>
          <w:rFonts w:asciiTheme="majorHAnsi" w:eastAsiaTheme="majorEastAsia" w:hAnsiTheme="majorHAnsi" w:cs="Calibri"/>
          <w:color w:val="000000"/>
        </w:rPr>
        <w:t> </w:t>
      </w:r>
      <w:r w:rsidR="00090041">
        <w:rPr>
          <w:rStyle w:val="eop"/>
          <w:rFonts w:asciiTheme="majorHAnsi" w:eastAsiaTheme="majorEastAsia" w:hAnsiTheme="majorHAnsi" w:cs="Calibri"/>
          <w:color w:val="000000"/>
        </w:rPr>
        <w:br/>
      </w:r>
      <w:r w:rsidR="00090041" w:rsidRPr="005E494A">
        <w:rPr>
          <w:rStyle w:val="eop"/>
          <w:rFonts w:asciiTheme="majorHAnsi" w:eastAsiaTheme="majorEastAsia" w:hAnsiTheme="majorHAnsi" w:cs="Calibri"/>
          <w:b/>
          <w:bCs/>
          <w:color w:val="215E99" w:themeColor="text2" w:themeTint="BF"/>
          <w:sz w:val="32"/>
          <w:szCs w:val="32"/>
        </w:rPr>
        <w:t>MINUTES</w:t>
      </w:r>
    </w:p>
    <w:p w14:paraId="3D3AC67C" w14:textId="6469E7C1" w:rsidR="00D436C9" w:rsidRPr="00EE5717" w:rsidRDefault="00D436C9" w:rsidP="001D1FD1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 w:cs="Segoe UI"/>
          <w:sz w:val="18"/>
          <w:szCs w:val="18"/>
        </w:rPr>
      </w:pPr>
      <w:r w:rsidRPr="00EE5717">
        <w:rPr>
          <w:rStyle w:val="eop"/>
          <w:rFonts w:asciiTheme="minorHAnsi" w:eastAsiaTheme="majorEastAsia" w:hAnsiTheme="minorHAnsi"/>
        </w:rPr>
        <w:t> </w:t>
      </w:r>
    </w:p>
    <w:p w14:paraId="12DD53E6" w14:textId="77777777" w:rsidR="00D436C9" w:rsidRPr="00895A32" w:rsidRDefault="00D436C9" w:rsidP="00D436C9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="Segoe UI"/>
          <w:sz w:val="18"/>
          <w:szCs w:val="18"/>
        </w:rPr>
      </w:pPr>
      <w:r w:rsidRPr="00895A32">
        <w:rPr>
          <w:rStyle w:val="normaltextrun"/>
          <w:rFonts w:asciiTheme="minorHAnsi" w:eastAsiaTheme="majorEastAsia" w:hAnsiTheme="minorHAnsi" w:cs="Calibri"/>
          <w:color w:val="000000"/>
          <w:lang w:val="en-CA"/>
        </w:rPr>
        <w:t>ARWRC Purpose:</w:t>
      </w:r>
      <w:r w:rsidRPr="00895A32">
        <w:rPr>
          <w:rStyle w:val="normaltextrun"/>
          <w:rFonts w:ascii="Arial" w:eastAsiaTheme="majorEastAsia" w:hAnsi="Arial" w:cs="Arial"/>
          <w:color w:val="000000"/>
          <w:lang w:val="en-CA"/>
        </w:rPr>
        <w:t> </w:t>
      </w:r>
      <w:r w:rsidRPr="00895A32">
        <w:rPr>
          <w:rStyle w:val="normaltextrun"/>
          <w:rFonts w:asciiTheme="minorHAnsi" w:eastAsiaTheme="majorEastAsia" w:hAnsiTheme="minorHAnsi" w:cs="Calibri"/>
          <w:color w:val="215E99"/>
          <w:lang w:val="en-CA"/>
        </w:rPr>
        <w:t>Holding and Encouraging Communities of Faith</w:t>
      </w:r>
      <w:r w:rsidRPr="00895A32">
        <w:rPr>
          <w:rStyle w:val="normaltextrun"/>
          <w:rFonts w:ascii="Arial" w:eastAsiaTheme="majorEastAsia" w:hAnsi="Arial" w:cs="Arial"/>
          <w:color w:val="215E99"/>
        </w:rPr>
        <w:t> </w:t>
      </w:r>
      <w:r w:rsidRPr="00895A32">
        <w:rPr>
          <w:rStyle w:val="eop"/>
          <w:rFonts w:asciiTheme="minorHAnsi" w:eastAsiaTheme="majorEastAsia" w:hAnsiTheme="minorHAnsi" w:cs="Calibri"/>
          <w:color w:val="215E99"/>
        </w:rPr>
        <w:t> </w:t>
      </w:r>
    </w:p>
    <w:p w14:paraId="1E916F3A" w14:textId="4B5D2B9B" w:rsidR="00D436C9" w:rsidRPr="00EE5717" w:rsidRDefault="00D436C9" w:rsidP="00D436C9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="Segoe UI"/>
          <w:sz w:val="18"/>
          <w:szCs w:val="18"/>
        </w:rPr>
      </w:pPr>
      <w:r w:rsidRPr="00895A32">
        <w:rPr>
          <w:rStyle w:val="normaltextrun"/>
          <w:rFonts w:asciiTheme="minorHAnsi" w:eastAsiaTheme="majorEastAsia" w:hAnsiTheme="minorHAnsi" w:cs="Calibri"/>
          <w:color w:val="000000"/>
          <w:lang w:val="en-CA"/>
        </w:rPr>
        <w:t>ARWRC Commitment to be:</w:t>
      </w:r>
      <w:r w:rsidRPr="00895A32">
        <w:rPr>
          <w:rStyle w:val="normaltextrun"/>
          <w:rFonts w:ascii="Arial" w:eastAsiaTheme="majorEastAsia" w:hAnsi="Arial" w:cs="Arial"/>
          <w:color w:val="000000"/>
          <w:lang w:val="en-CA"/>
        </w:rPr>
        <w:t> </w:t>
      </w:r>
      <w:r w:rsidRPr="00895A32">
        <w:rPr>
          <w:rStyle w:val="normaltextrun"/>
          <w:rFonts w:asciiTheme="minorHAnsi" w:eastAsiaTheme="majorEastAsia" w:hAnsiTheme="minorHAnsi" w:cs="Calibri"/>
          <w:color w:val="215E99"/>
          <w:lang w:val="en-CA"/>
        </w:rPr>
        <w:t>Affirming, Anti-Racist</w:t>
      </w:r>
      <w:r w:rsidRPr="00895A32">
        <w:rPr>
          <w:rStyle w:val="normaltextrun"/>
          <w:rFonts w:ascii="Arial" w:eastAsiaTheme="majorEastAsia" w:hAnsi="Arial" w:cs="Arial"/>
          <w:color w:val="215E99"/>
        </w:rPr>
        <w:t> </w:t>
      </w:r>
      <w:r w:rsidRPr="00895A32">
        <w:rPr>
          <w:rStyle w:val="eop"/>
          <w:rFonts w:asciiTheme="minorHAnsi" w:eastAsiaTheme="majorEastAsia" w:hAnsiTheme="minorHAnsi" w:cs="Calibri"/>
          <w:color w:val="215E99"/>
        </w:rPr>
        <w:t> </w:t>
      </w:r>
      <w:r w:rsidRPr="00EE5717">
        <w:rPr>
          <w:rStyle w:val="eop"/>
          <w:rFonts w:asciiTheme="minorHAnsi" w:eastAsiaTheme="majorEastAsia" w:hAnsiTheme="minorHAnsi"/>
        </w:rPr>
        <w:t> </w:t>
      </w:r>
    </w:p>
    <w:p w14:paraId="4C64CBB4" w14:textId="77777777" w:rsidR="00D436C9" w:rsidRPr="00EE5717" w:rsidRDefault="00D436C9" w:rsidP="00D436C9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="Segoe UI"/>
          <w:sz w:val="18"/>
          <w:szCs w:val="18"/>
        </w:rPr>
      </w:pPr>
      <w:r w:rsidRPr="00EE5717">
        <w:rPr>
          <w:rStyle w:val="eop"/>
          <w:rFonts w:asciiTheme="minorHAnsi" w:eastAsiaTheme="majorEastAsia" w:hAnsiTheme="minorHAnsi"/>
        </w:rPr>
        <w:t> </w:t>
      </w:r>
    </w:p>
    <w:p w14:paraId="51E784BE" w14:textId="66306B9F" w:rsidR="00D436C9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Style w:val="eop"/>
          <w:rFonts w:asciiTheme="minorHAnsi" w:eastAsiaTheme="majorEastAsia" w:hAnsiTheme="minorHAnsi" w:cs="Calibri"/>
        </w:rPr>
      </w:pPr>
      <w:r w:rsidRPr="061A0E97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Wednesday, </w:t>
      </w:r>
      <w:r w:rsidR="001B552E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March 4</w:t>
      </w:r>
      <w:proofErr w:type="gramStart"/>
      <w:r w:rsidR="001B552E" w:rsidRPr="001B552E">
        <w:rPr>
          <w:rStyle w:val="normaltextrun"/>
          <w:rFonts w:asciiTheme="minorHAnsi" w:eastAsiaTheme="majorEastAsia" w:hAnsiTheme="minorHAnsi" w:cs="Calibri"/>
          <w:b/>
          <w:bCs/>
          <w:vertAlign w:val="superscript"/>
          <w:lang w:val="en-CA"/>
        </w:rPr>
        <w:t>th</w:t>
      </w:r>
      <w:r w:rsidR="001B552E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Pr="061A0E97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,</w:t>
      </w:r>
      <w:proofErr w:type="gramEnd"/>
      <w:r w:rsidRPr="061A0E97">
        <w:rPr>
          <w:rStyle w:val="normaltextrun"/>
          <w:rFonts w:ascii="Arial" w:eastAsiaTheme="majorEastAsia" w:hAnsi="Arial" w:cs="Arial"/>
          <w:b/>
          <w:bCs/>
          <w:lang w:val="en-CA"/>
        </w:rPr>
        <w:t> </w:t>
      </w:r>
      <w:r w:rsidR="1BCBA593" w:rsidRPr="061A0E97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2026,</w:t>
      </w:r>
      <w:r w:rsidRPr="061A0E97">
        <w:rPr>
          <w:rStyle w:val="normaltextrun"/>
          <w:rFonts w:ascii="Arial" w:eastAsiaTheme="majorEastAsia" w:hAnsi="Arial" w:cs="Arial"/>
          <w:b/>
          <w:bCs/>
          <w:lang w:val="en-CA"/>
        </w:rPr>
        <w:t> </w:t>
      </w:r>
      <w:r w:rsidRPr="061A0E97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at</w:t>
      </w:r>
      <w:r w:rsidRPr="061A0E97">
        <w:rPr>
          <w:rStyle w:val="normaltextrun"/>
          <w:rFonts w:ascii="Arial" w:eastAsiaTheme="majorEastAsia" w:hAnsi="Arial" w:cs="Arial"/>
          <w:b/>
          <w:bCs/>
          <w:lang w:val="en-CA"/>
        </w:rPr>
        <w:t> </w:t>
      </w:r>
      <w:r w:rsidRPr="061A0E97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9:00 </w:t>
      </w:r>
      <w:proofErr w:type="gramStart"/>
      <w:r w:rsidRPr="061A0E97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AM</w:t>
      </w:r>
      <w:r w:rsidRPr="061A0E97">
        <w:rPr>
          <w:rStyle w:val="normaltextrun"/>
          <w:rFonts w:ascii="Arial" w:eastAsiaTheme="majorEastAsia" w:hAnsi="Arial" w:cs="Arial"/>
        </w:rPr>
        <w:t> </w:t>
      </w:r>
      <w:r w:rsidRPr="061A0E97">
        <w:rPr>
          <w:rStyle w:val="eop"/>
          <w:rFonts w:asciiTheme="minorHAnsi" w:eastAsiaTheme="majorEastAsia" w:hAnsiTheme="minorHAnsi" w:cs="Calibri"/>
        </w:rPr>
        <w:t> </w:t>
      </w:r>
      <w:r w:rsidR="00994B76">
        <w:rPr>
          <w:rStyle w:val="eop"/>
          <w:rFonts w:asciiTheme="minorHAnsi" w:eastAsiaTheme="majorEastAsia" w:hAnsiTheme="minorHAnsi" w:cs="Calibri"/>
        </w:rPr>
        <w:t>via</w:t>
      </w:r>
      <w:proofErr w:type="gramEnd"/>
      <w:r w:rsidR="00994B76">
        <w:rPr>
          <w:rStyle w:val="eop"/>
          <w:rFonts w:asciiTheme="minorHAnsi" w:eastAsiaTheme="majorEastAsia" w:hAnsiTheme="minorHAnsi" w:cs="Calibri"/>
        </w:rPr>
        <w:t xml:space="preserve"> Zoom</w:t>
      </w:r>
    </w:p>
    <w:p w14:paraId="006BE908" w14:textId="77777777" w:rsidR="00994B76" w:rsidRPr="00EE5717" w:rsidRDefault="00994B76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="Segoe UI"/>
          <w:sz w:val="18"/>
          <w:szCs w:val="18"/>
        </w:rPr>
      </w:pPr>
    </w:p>
    <w:p w14:paraId="6E00FF72" w14:textId="04CB0E7B" w:rsidR="00D436C9" w:rsidRDefault="00D436C9" w:rsidP="00212D26">
      <w:pPr>
        <w:pStyle w:val="paragraph"/>
        <w:spacing w:before="0" w:beforeAutospacing="0" w:after="0" w:afterAutospacing="0"/>
        <w:ind w:left="117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 Display" w:eastAsiaTheme="majorEastAsia" w:hAnsi="Aptos Display" w:cs="Segoe UI"/>
          <w:b/>
          <w:bCs/>
          <w:color w:val="0F4761"/>
          <w:sz w:val="32"/>
          <w:szCs w:val="32"/>
          <w:lang w:val="en-CA"/>
        </w:rPr>
        <w:t>Roster:</w:t>
      </w:r>
      <w:r>
        <w:rPr>
          <w:rStyle w:val="normaltextrun"/>
          <w:rFonts w:ascii="Arial" w:eastAsiaTheme="majorEastAsia" w:hAnsi="Arial" w:cs="Arial"/>
          <w:color w:val="0F4761"/>
          <w:sz w:val="32"/>
          <w:szCs w:val="32"/>
          <w:lang w:val="en-CA"/>
        </w:rPr>
        <w:t> </w:t>
      </w:r>
      <w:r w:rsidRPr="00EE5717">
        <w:rPr>
          <w:rStyle w:val="normaltextrun"/>
          <w:rFonts w:asciiTheme="minorHAnsi" w:eastAsiaTheme="majorEastAsia" w:hAnsiTheme="minorHAnsi" w:cs="Segoe UI"/>
          <w:color w:val="000000"/>
          <w:shd w:val="clear" w:color="auto" w:fill="FFFFFF"/>
          <w:lang w:val="en-CA"/>
        </w:rPr>
        <w:t>(8) Greg Simpson (OM, Chair), Herb</w:t>
      </w:r>
      <w:r w:rsidRPr="00EE5717"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 w:rsidRPr="00EE5717">
        <w:rPr>
          <w:rStyle w:val="normaltextrun"/>
          <w:rFonts w:asciiTheme="minorHAnsi" w:eastAsiaTheme="majorEastAsia" w:hAnsiTheme="minorHAnsi" w:cs="Segoe UI"/>
          <w:color w:val="000000"/>
          <w:shd w:val="clear" w:color="auto" w:fill="FFFFFF"/>
          <w:lang w:val="en-CA"/>
        </w:rPr>
        <w:t>deJong</w:t>
      </w:r>
      <w:r w:rsidRPr="00EE5717"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 w:rsidRPr="00EE5717">
        <w:rPr>
          <w:rStyle w:val="normaltextrun"/>
          <w:rFonts w:asciiTheme="minorHAnsi" w:eastAsiaTheme="majorEastAsia" w:hAnsiTheme="minorHAnsi" w:cs="Segoe UI"/>
          <w:color w:val="000000"/>
          <w:shd w:val="clear" w:color="auto" w:fill="FFFFFF"/>
          <w:lang w:val="en-CA"/>
        </w:rPr>
        <w:t>(L), Judith</w:t>
      </w:r>
      <w:r w:rsidRPr="00EE5717"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 w:rsidRPr="00EE5717">
        <w:rPr>
          <w:rStyle w:val="normaltextrun"/>
          <w:rFonts w:asciiTheme="minorHAnsi" w:eastAsiaTheme="majorEastAsia" w:hAnsiTheme="minorHAnsi" w:cs="Segoe UI"/>
          <w:color w:val="000000"/>
          <w:shd w:val="clear" w:color="auto" w:fill="FFFFFF"/>
          <w:lang w:val="en-CA"/>
        </w:rPr>
        <w:t>Fayter</w:t>
      </w:r>
      <w:r w:rsidRPr="00EE5717"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 w:rsidRPr="00EE5717">
        <w:rPr>
          <w:rStyle w:val="normaltextrun"/>
          <w:rFonts w:asciiTheme="minorHAnsi" w:eastAsiaTheme="majorEastAsia" w:hAnsiTheme="minorHAnsi" w:cs="Segoe UI"/>
          <w:color w:val="000000"/>
          <w:shd w:val="clear" w:color="auto" w:fill="FFFFFF"/>
          <w:lang w:val="en-CA"/>
        </w:rPr>
        <w:t>(OM), Jim Stirling (L), Carey Wagner (DM), Dave Whiting (L), Adam Kilner (OM),</w:t>
      </w:r>
      <w:r w:rsidRPr="00EE5717"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 w:rsidRPr="00EE5717">
        <w:rPr>
          <w:rStyle w:val="normaltextrun"/>
          <w:rFonts w:asciiTheme="minorHAnsi" w:eastAsiaTheme="majorEastAsia" w:hAnsiTheme="minorHAnsi" w:cs="Segoe UI"/>
          <w:color w:val="000000"/>
          <w:lang w:val="en-CA"/>
        </w:rPr>
        <w:t>Joan Golden (DM)</w:t>
      </w:r>
      <w:r w:rsidRPr="00EE5717">
        <w:rPr>
          <w:rStyle w:val="normaltextrun"/>
          <w:rFonts w:ascii="Arial" w:eastAsiaTheme="majorEastAsia" w:hAnsi="Arial" w:cs="Arial"/>
          <w:color w:val="000000"/>
        </w:rPr>
        <w:t> </w:t>
      </w:r>
      <w:r>
        <w:rPr>
          <w:rStyle w:val="eop"/>
          <w:rFonts w:ascii="Aptos Display" w:eastAsiaTheme="majorEastAsia" w:hAnsi="Aptos Display" w:cs="Segoe UI"/>
          <w:color w:val="000000"/>
        </w:rPr>
        <w:t>  </w:t>
      </w:r>
    </w:p>
    <w:p w14:paraId="37549E78" w14:textId="72DCDD9B" w:rsidR="00D436C9" w:rsidRPr="00895A32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="Calibri"/>
          <w:sz w:val="18"/>
          <w:szCs w:val="18"/>
        </w:rPr>
      </w:pPr>
      <w:r w:rsidRPr="00B6241D">
        <w:rPr>
          <w:rStyle w:val="normaltextrun"/>
          <w:rFonts w:ascii="Aptos Display" w:eastAsiaTheme="majorEastAsia" w:hAnsi="Aptos Display" w:cs="Segoe UI"/>
          <w:b/>
          <w:bCs/>
          <w:color w:val="0F4761"/>
          <w:sz w:val="30"/>
          <w:szCs w:val="30"/>
          <w:lang w:val="en-CA"/>
        </w:rPr>
        <w:t>Staff Support:</w:t>
      </w:r>
      <w:r w:rsidRPr="00B6241D">
        <w:rPr>
          <w:rStyle w:val="normaltextrun"/>
          <w:rFonts w:ascii="Calibri" w:eastAsiaTheme="majorEastAsia" w:hAnsi="Calibri" w:cs="Calibri"/>
          <w:sz w:val="30"/>
          <w:szCs w:val="30"/>
          <w:lang w:val="en-CA"/>
        </w:rPr>
        <w:t> </w:t>
      </w:r>
      <w:r w:rsidR="00090041">
        <w:rPr>
          <w:rStyle w:val="normaltextrun"/>
          <w:rFonts w:ascii="Calibri" w:eastAsiaTheme="majorEastAsia" w:hAnsi="Calibri" w:cs="Calibri"/>
          <w:lang w:val="en-CA"/>
        </w:rPr>
        <w:tab/>
      </w:r>
      <w:hyperlink r:id="rId11" w:tgtFrame="_blank" w:history="1">
        <w:r w:rsidRPr="00895A32">
          <w:rPr>
            <w:rStyle w:val="normaltextrun"/>
            <w:rFonts w:asciiTheme="minorHAnsi" w:eastAsiaTheme="majorEastAsia" w:hAnsiTheme="minorHAnsi" w:cs="Calibri"/>
            <w:color w:val="467886"/>
            <w:u w:val="single"/>
            <w:lang w:val="en-CA"/>
          </w:rPr>
          <w:t>Karlene Kimber</w:t>
        </w:r>
      </w:hyperlink>
      <w:r w:rsidRPr="00895A32">
        <w:rPr>
          <w:rStyle w:val="normaltextrun"/>
          <w:rFonts w:asciiTheme="minorHAnsi" w:eastAsiaTheme="majorEastAsia" w:hAnsiTheme="minorHAnsi" w:cs="Calibri"/>
          <w:lang w:val="en-CA"/>
        </w:rPr>
        <w:t>, Minister, Congregational Support</w:t>
      </w:r>
      <w:r w:rsidRPr="00895A32">
        <w:rPr>
          <w:rStyle w:val="normaltextrun"/>
          <w:rFonts w:ascii="Arial" w:eastAsiaTheme="majorEastAsia" w:hAnsi="Arial" w:cs="Arial"/>
        </w:rPr>
        <w:t> </w:t>
      </w:r>
      <w:r w:rsidRPr="00895A32">
        <w:rPr>
          <w:rStyle w:val="eop"/>
          <w:rFonts w:asciiTheme="minorHAnsi" w:eastAsiaTheme="majorEastAsia" w:hAnsiTheme="minorHAnsi" w:cs="Calibri"/>
        </w:rPr>
        <w:t> </w:t>
      </w:r>
    </w:p>
    <w:p w14:paraId="518F8AD4" w14:textId="5FA01FA6" w:rsidR="00D436C9" w:rsidRPr="00EE5717" w:rsidRDefault="00D436C9" w:rsidP="00567BC4">
      <w:pPr>
        <w:pStyle w:val="paragraph"/>
        <w:spacing w:before="0" w:beforeAutospacing="0" w:after="0" w:afterAutospacing="0"/>
        <w:ind w:left="1440" w:firstLine="720"/>
        <w:contextualSpacing/>
        <w:textAlignment w:val="baseline"/>
        <w:rPr>
          <w:rFonts w:ascii="Calibri" w:hAnsi="Calibri" w:cs="Calibri"/>
          <w:sz w:val="18"/>
          <w:szCs w:val="18"/>
        </w:rPr>
      </w:pPr>
      <w:hyperlink r:id="rId12" w:tgtFrame="_blank" w:history="1">
        <w:r w:rsidRPr="00895A32">
          <w:rPr>
            <w:rStyle w:val="normaltextrun"/>
            <w:rFonts w:asciiTheme="minorHAnsi" w:eastAsiaTheme="majorEastAsia" w:hAnsiTheme="minorHAnsi" w:cs="Calibri"/>
            <w:color w:val="467886"/>
            <w:u w:val="single"/>
            <w:lang w:val="en-CA"/>
          </w:rPr>
          <w:t>Krista Ford</w:t>
        </w:r>
      </w:hyperlink>
      <w:r w:rsidRPr="00895A32">
        <w:rPr>
          <w:rStyle w:val="normaltextrun"/>
          <w:rFonts w:asciiTheme="minorHAnsi" w:eastAsiaTheme="majorEastAsia" w:hAnsiTheme="minorHAnsi" w:cs="Calibri"/>
          <w:lang w:val="en-CA"/>
        </w:rPr>
        <w:t>, Administrative Support</w:t>
      </w:r>
      <w:r w:rsidRPr="00895A32">
        <w:rPr>
          <w:rStyle w:val="normaltextrun"/>
          <w:rFonts w:ascii="Arial" w:eastAsiaTheme="majorEastAsia" w:hAnsi="Arial" w:cs="Arial"/>
        </w:rPr>
        <w:t>  </w:t>
      </w:r>
      <w:r w:rsidRPr="00895A32">
        <w:rPr>
          <w:rStyle w:val="eop"/>
          <w:rFonts w:asciiTheme="minorHAnsi" w:eastAsiaTheme="majorEastAsia" w:hAnsiTheme="minorHAnsi" w:cs="Calibri"/>
        </w:rPr>
        <w:t> </w:t>
      </w:r>
      <w:r w:rsidRPr="00EE5717">
        <w:rPr>
          <w:rStyle w:val="eop"/>
          <w:rFonts w:ascii="Calibri" w:eastAsiaTheme="majorEastAsia" w:hAnsi="Calibri" w:cs="Calibri"/>
        </w:rPr>
        <w:t> </w:t>
      </w:r>
    </w:p>
    <w:p w14:paraId="0ACDC3B5" w14:textId="67AB2DB6" w:rsidR="00D436C9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Style w:val="eop"/>
          <w:rFonts w:ascii="Aptos Display" w:eastAsiaTheme="majorEastAsia" w:hAnsi="Aptos Display" w:cs="Segoe UI"/>
          <w:color w:val="000000" w:themeColor="text1"/>
        </w:rPr>
      </w:pPr>
      <w:r w:rsidRPr="00B6241D">
        <w:rPr>
          <w:rStyle w:val="normaltextrun"/>
          <w:rFonts w:ascii="Aptos Display" w:eastAsiaTheme="majorEastAsia" w:hAnsi="Aptos Display" w:cs="Segoe UI"/>
          <w:b/>
          <w:bCs/>
          <w:color w:val="0F4761" w:themeColor="accent1" w:themeShade="BF"/>
          <w:sz w:val="30"/>
          <w:szCs w:val="30"/>
          <w:lang w:val="en-CA"/>
        </w:rPr>
        <w:t>Regrets:</w:t>
      </w:r>
      <w:r w:rsidR="1233AA86" w:rsidRPr="6DC18452">
        <w:rPr>
          <w:rStyle w:val="normaltextrun"/>
          <w:rFonts w:ascii="Aptos Display" w:eastAsiaTheme="majorEastAsia" w:hAnsi="Aptos Display" w:cs="Segoe UI"/>
          <w:b/>
          <w:bCs/>
          <w:color w:val="0F4761" w:themeColor="accent1" w:themeShade="BF"/>
          <w:sz w:val="32"/>
          <w:szCs w:val="32"/>
          <w:lang w:val="en-CA"/>
        </w:rPr>
        <w:t xml:space="preserve"> </w:t>
      </w:r>
      <w:r w:rsidR="208DD9BD" w:rsidRPr="6DC18452">
        <w:rPr>
          <w:rStyle w:val="normaltextrun"/>
          <w:rFonts w:ascii="Aptos Display" w:eastAsiaTheme="majorEastAsia" w:hAnsi="Aptos Display" w:cs="Segoe UI"/>
          <w:color w:val="000000" w:themeColor="text1"/>
          <w:lang w:val="en-CA"/>
        </w:rPr>
        <w:t>Adam Kilner (OM)</w:t>
      </w:r>
    </w:p>
    <w:p w14:paraId="12D99E52" w14:textId="77777777" w:rsidR="00D436C9" w:rsidRPr="00567BC4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419B5FAB" w14:textId="60C9FBFC" w:rsidR="00D436C9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 w:rsidRPr="00346D6D">
        <w:rPr>
          <w:rStyle w:val="normaltextrun"/>
          <w:rFonts w:ascii="Aptos Display" w:eastAsiaTheme="majorEastAsia" w:hAnsi="Aptos Display" w:cs="Segoe UI"/>
          <w:b/>
          <w:bCs/>
          <w:color w:val="0F4761"/>
          <w:sz w:val="30"/>
          <w:szCs w:val="30"/>
          <w:lang w:val="en-CA"/>
        </w:rPr>
        <w:t xml:space="preserve">Welcome and Constitute </w:t>
      </w:r>
      <w:proofErr w:type="gramStart"/>
      <w:r w:rsidRPr="00346D6D">
        <w:rPr>
          <w:rStyle w:val="normaltextrun"/>
          <w:rFonts w:ascii="Aptos Display" w:eastAsiaTheme="majorEastAsia" w:hAnsi="Aptos Display" w:cs="Segoe UI"/>
          <w:b/>
          <w:bCs/>
          <w:color w:val="0F4761"/>
          <w:sz w:val="30"/>
          <w:szCs w:val="30"/>
          <w:lang w:val="en-CA"/>
        </w:rPr>
        <w:t>Meeting</w:t>
      </w:r>
      <w:r w:rsidRPr="00346D6D">
        <w:rPr>
          <w:rStyle w:val="normaltextrun"/>
          <w:rFonts w:ascii="Arial" w:eastAsiaTheme="majorEastAsia" w:hAnsi="Arial" w:cs="Arial"/>
          <w:color w:val="0F4761"/>
          <w:sz w:val="30"/>
          <w:szCs w:val="30"/>
        </w:rPr>
        <w:t> </w:t>
      </w:r>
      <w:r>
        <w:rPr>
          <w:rStyle w:val="eop"/>
          <w:rFonts w:ascii="Aptos Display" w:eastAsiaTheme="majorEastAsia" w:hAnsi="Aptos Display" w:cs="Segoe UI"/>
          <w:color w:val="0F4761"/>
          <w:sz w:val="32"/>
          <w:szCs w:val="32"/>
        </w:rPr>
        <w:t> </w:t>
      </w:r>
      <w:r w:rsidR="00B44B29" w:rsidRPr="00994B76">
        <w:rPr>
          <w:rStyle w:val="eop"/>
          <w:rFonts w:ascii="Aptos Display" w:eastAsiaTheme="majorEastAsia" w:hAnsi="Aptos Display" w:cs="Segoe UI"/>
        </w:rPr>
        <w:t>Chair</w:t>
      </w:r>
      <w:proofErr w:type="gramEnd"/>
      <w:r w:rsidR="00B44B29" w:rsidRPr="00994B76">
        <w:rPr>
          <w:rStyle w:val="eop"/>
          <w:rFonts w:ascii="Aptos Display" w:eastAsiaTheme="majorEastAsia" w:hAnsi="Aptos Display" w:cs="Segoe UI"/>
        </w:rPr>
        <w:t xml:space="preserve"> Greg opened the meeting.</w:t>
      </w:r>
    </w:p>
    <w:p w14:paraId="00B1FF96" w14:textId="77777777" w:rsidR="00D436C9" w:rsidRPr="00567BC4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47A6D683" w14:textId="7F42E6E7" w:rsidR="00D436C9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 w:rsidRPr="00346D6D">
        <w:rPr>
          <w:rStyle w:val="normaltextrun"/>
          <w:rFonts w:ascii="Aptos Display" w:eastAsiaTheme="majorEastAsia" w:hAnsi="Aptos Display" w:cs="Segoe UI"/>
          <w:b/>
          <w:bCs/>
          <w:color w:val="0F4761"/>
          <w:sz w:val="30"/>
          <w:szCs w:val="30"/>
          <w:lang w:val="en-CA"/>
        </w:rPr>
        <w:t>Land Acknowledgement</w:t>
      </w:r>
      <w:r w:rsidRPr="00346D6D">
        <w:rPr>
          <w:rStyle w:val="normaltextrun"/>
          <w:rFonts w:ascii="Arial" w:eastAsiaTheme="majorEastAsia" w:hAnsi="Arial" w:cs="Arial"/>
          <w:b/>
          <w:bCs/>
          <w:color w:val="0F4761"/>
          <w:sz w:val="30"/>
          <w:szCs w:val="30"/>
          <w:lang w:val="en-CA"/>
        </w:rPr>
        <w:t> </w:t>
      </w:r>
      <w:r w:rsidRPr="00346D6D">
        <w:rPr>
          <w:rStyle w:val="normaltextrun"/>
          <w:rFonts w:ascii="Arial" w:eastAsiaTheme="majorEastAsia" w:hAnsi="Arial" w:cs="Arial"/>
          <w:color w:val="0F4761"/>
          <w:sz w:val="30"/>
          <w:szCs w:val="30"/>
        </w:rPr>
        <w:t> </w:t>
      </w:r>
      <w:r>
        <w:rPr>
          <w:rStyle w:val="eop"/>
          <w:rFonts w:ascii="Aptos Display" w:eastAsiaTheme="majorEastAsia" w:hAnsi="Aptos Display" w:cs="Segoe UI"/>
          <w:color w:val="0F4761"/>
          <w:sz w:val="32"/>
          <w:szCs w:val="32"/>
        </w:rPr>
        <w:t> </w:t>
      </w:r>
      <w:r w:rsidR="00B44B29">
        <w:rPr>
          <w:rStyle w:val="eop"/>
          <w:rFonts w:ascii="Aptos Display" w:eastAsiaTheme="majorEastAsia" w:hAnsi="Aptos Display" w:cs="Segoe UI"/>
          <w:color w:val="0F4761"/>
          <w:sz w:val="32"/>
          <w:szCs w:val="32"/>
        </w:rPr>
        <w:t xml:space="preserve">- </w:t>
      </w:r>
      <w:r w:rsidR="00B44B29" w:rsidRPr="00994B76">
        <w:rPr>
          <w:rStyle w:val="eop"/>
          <w:rFonts w:ascii="Aptos Display" w:eastAsiaTheme="majorEastAsia" w:hAnsi="Aptos Display" w:cs="Segoe UI"/>
        </w:rPr>
        <w:t>Greg offered Lank Acknowledgement</w:t>
      </w:r>
    </w:p>
    <w:p w14:paraId="66804232" w14:textId="77777777" w:rsidR="00D436C9" w:rsidRPr="00567BC4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61785EF7" w14:textId="7482C0DB" w:rsidR="00D436C9" w:rsidRPr="00B96101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ajorEastAsia" w:hAnsi="Arial" w:cs="Arial"/>
          <w:color w:val="0F4761"/>
          <w:sz w:val="32"/>
          <w:szCs w:val="32"/>
        </w:rPr>
      </w:pPr>
      <w:r w:rsidRPr="00346D6D">
        <w:rPr>
          <w:rStyle w:val="normaltextrun"/>
          <w:rFonts w:ascii="Aptos Display" w:eastAsiaTheme="majorEastAsia" w:hAnsi="Aptos Display" w:cs="Segoe UI"/>
          <w:b/>
          <w:color w:val="0F4761" w:themeColor="accent1" w:themeShade="BF"/>
          <w:sz w:val="30"/>
          <w:szCs w:val="30"/>
          <w:lang w:val="en-CA"/>
        </w:rPr>
        <w:t>Opening Worship</w:t>
      </w:r>
      <w:r w:rsidR="00B96101" w:rsidRPr="1D502E88">
        <w:rPr>
          <w:rStyle w:val="normaltextrun"/>
          <w:rFonts w:ascii="Aptos Display" w:eastAsiaTheme="majorEastAsia" w:hAnsi="Aptos Display" w:cs="Segoe UI"/>
          <w:b/>
          <w:color w:val="0F4761" w:themeColor="accent1" w:themeShade="BF"/>
          <w:sz w:val="32"/>
          <w:szCs w:val="32"/>
          <w:lang w:val="en-CA"/>
        </w:rPr>
        <w:t xml:space="preserve"> </w:t>
      </w:r>
      <w:r w:rsidR="00B44B29">
        <w:rPr>
          <w:rStyle w:val="normaltextrun"/>
          <w:rFonts w:asciiTheme="minorHAnsi" w:eastAsiaTheme="majorEastAsia" w:hAnsiTheme="minorHAnsi" w:cs="Calibri"/>
          <w:lang w:val="en-CA"/>
        </w:rPr>
        <w:t>– Greg offered opening worship</w:t>
      </w:r>
    </w:p>
    <w:p w14:paraId="61E00BA9" w14:textId="77777777" w:rsidR="00D436C9" w:rsidRPr="00567BC4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6B2C3BBE" w14:textId="77777777" w:rsidR="00D436C9" w:rsidRPr="00346D6D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30"/>
          <w:szCs w:val="30"/>
        </w:rPr>
      </w:pPr>
      <w:r w:rsidRPr="00346D6D">
        <w:rPr>
          <w:rStyle w:val="normaltextrun"/>
          <w:rFonts w:ascii="Aptos Display" w:eastAsiaTheme="majorEastAsia" w:hAnsi="Aptos Display" w:cs="Segoe UI"/>
          <w:b/>
          <w:bCs/>
          <w:color w:val="0F4761"/>
          <w:sz w:val="30"/>
          <w:szCs w:val="30"/>
          <w:lang w:val="en-CA"/>
        </w:rPr>
        <w:t>Opening Motions</w:t>
      </w:r>
      <w:r w:rsidRPr="00346D6D">
        <w:rPr>
          <w:rStyle w:val="normaltextrun"/>
          <w:rFonts w:ascii="Arial" w:eastAsiaTheme="majorEastAsia" w:hAnsi="Arial" w:cs="Arial"/>
          <w:color w:val="0F4761"/>
          <w:sz w:val="30"/>
          <w:szCs w:val="30"/>
        </w:rPr>
        <w:t> </w:t>
      </w:r>
      <w:r w:rsidRPr="00346D6D">
        <w:rPr>
          <w:rStyle w:val="eop"/>
          <w:rFonts w:ascii="Aptos Display" w:eastAsiaTheme="majorEastAsia" w:hAnsi="Aptos Display" w:cs="Segoe UI"/>
          <w:color w:val="0F4761"/>
          <w:sz w:val="30"/>
          <w:szCs w:val="30"/>
        </w:rPr>
        <w:t> </w:t>
      </w:r>
    </w:p>
    <w:p w14:paraId="1AFCD0B3" w14:textId="77777777" w:rsidR="00D436C9" w:rsidRPr="001D1FD1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="Segoe UI"/>
          <w:b/>
          <w:bCs/>
        </w:rPr>
      </w:pPr>
      <w:r w:rsidRPr="001D1FD1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Approval of Agenda:</w:t>
      </w:r>
      <w:r w:rsidRPr="001D1FD1">
        <w:rPr>
          <w:rStyle w:val="normaltextrun"/>
          <w:rFonts w:ascii="Arial" w:eastAsiaTheme="majorEastAsia" w:hAnsi="Arial" w:cs="Arial"/>
          <w:b/>
          <w:bCs/>
        </w:rPr>
        <w:t> </w:t>
      </w:r>
      <w:r w:rsidRPr="001D1FD1">
        <w:rPr>
          <w:rStyle w:val="eop"/>
          <w:rFonts w:asciiTheme="minorHAnsi" w:eastAsiaTheme="majorEastAsia" w:hAnsiTheme="minorHAnsi" w:cs="Calibri"/>
          <w:b/>
          <w:bCs/>
        </w:rPr>
        <w:t> </w:t>
      </w:r>
    </w:p>
    <w:p w14:paraId="78A8A118" w14:textId="77777777" w:rsidR="00212D26" w:rsidRPr="00346D6D" w:rsidRDefault="00D436C9" w:rsidP="00212D26">
      <w:pPr>
        <w:pStyle w:val="paragraph"/>
        <w:spacing w:before="0" w:beforeAutospacing="0" w:after="0" w:afterAutospacing="0"/>
        <w:ind w:left="720"/>
        <w:contextualSpacing/>
        <w:textAlignment w:val="baseline"/>
        <w:rPr>
          <w:rStyle w:val="eop"/>
          <w:rFonts w:asciiTheme="minorHAnsi" w:eastAsiaTheme="majorEastAsia" w:hAnsiTheme="minorHAnsi" w:cs="Calibri"/>
        </w:rPr>
      </w:pPr>
      <w:r w:rsidRPr="00346D6D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MOTION</w:t>
      </w:r>
      <w:r w:rsidR="001076F2" w:rsidRPr="00346D6D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="001076F2" w:rsidRPr="00346D6D">
        <w:rPr>
          <w:rStyle w:val="normaltextrun"/>
          <w:rFonts w:asciiTheme="minorHAnsi" w:eastAsiaTheme="majorEastAsia" w:hAnsiTheme="minorHAnsi" w:cs="Calibri"/>
          <w:lang w:val="en-CA"/>
        </w:rPr>
        <w:t>by</w:t>
      </w:r>
      <w:r w:rsidR="001076F2" w:rsidRPr="00346D6D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="001076F2" w:rsidRPr="00346D6D">
        <w:rPr>
          <w:rStyle w:val="normaltextrun"/>
          <w:rFonts w:asciiTheme="minorHAnsi" w:eastAsiaTheme="majorEastAsia" w:hAnsiTheme="minorHAnsi" w:cs="Calibri"/>
          <w:lang w:val="en-CA"/>
        </w:rPr>
        <w:t xml:space="preserve">Jim Stirling &amp; Carey Wagner </w:t>
      </w:r>
      <w:r w:rsidRPr="00346D6D">
        <w:rPr>
          <w:rStyle w:val="normaltextrun"/>
          <w:rFonts w:asciiTheme="minorHAnsi" w:eastAsiaTheme="majorEastAsia" w:hAnsiTheme="minorHAnsi" w:cs="Calibri"/>
          <w:lang w:val="en-CA"/>
        </w:rPr>
        <w:t>that the Congregational Support Commission of Antler River Watershed Regional</w:t>
      </w:r>
      <w:r w:rsidRPr="00346D6D">
        <w:rPr>
          <w:rStyle w:val="normaltextrun"/>
          <w:rFonts w:ascii="Arial" w:eastAsiaTheme="majorEastAsia" w:hAnsi="Arial" w:cs="Arial"/>
          <w:lang w:val="en-CA"/>
        </w:rPr>
        <w:t> </w:t>
      </w:r>
      <w:r w:rsidRPr="00346D6D">
        <w:rPr>
          <w:rStyle w:val="tabchar"/>
          <w:rFonts w:asciiTheme="minorHAnsi" w:eastAsiaTheme="majorEastAsia" w:hAnsiTheme="minorHAnsi" w:cs="Calibri"/>
        </w:rPr>
        <w:tab/>
      </w:r>
      <w:r w:rsidRPr="00346D6D">
        <w:rPr>
          <w:rStyle w:val="normaltextrun"/>
          <w:rFonts w:asciiTheme="minorHAnsi" w:eastAsiaTheme="majorEastAsia" w:hAnsiTheme="minorHAnsi" w:cs="Calibri"/>
          <w:lang w:val="en-CA"/>
        </w:rPr>
        <w:t>Council approves the</w:t>
      </w:r>
      <w:r w:rsidRPr="00346D6D">
        <w:rPr>
          <w:rStyle w:val="normaltextrun"/>
          <w:rFonts w:ascii="Arial" w:eastAsiaTheme="majorEastAsia" w:hAnsi="Arial" w:cs="Arial"/>
          <w:lang w:val="en-CA"/>
        </w:rPr>
        <w:t> </w:t>
      </w:r>
      <w:r w:rsidRPr="00346D6D">
        <w:rPr>
          <w:rStyle w:val="normaltextrun"/>
          <w:rFonts w:asciiTheme="minorHAnsi" w:eastAsiaTheme="majorEastAsia" w:hAnsiTheme="minorHAnsi" w:cs="Calibri"/>
          <w:lang w:val="en-CA"/>
        </w:rPr>
        <w:t>Agenda</w:t>
      </w:r>
      <w:r w:rsidR="001B552E" w:rsidRPr="00346D6D">
        <w:rPr>
          <w:rStyle w:val="normaltextrun"/>
          <w:rFonts w:asciiTheme="minorHAnsi" w:eastAsiaTheme="majorEastAsia" w:hAnsiTheme="minorHAnsi" w:cs="Calibri"/>
          <w:lang w:val="en-CA"/>
        </w:rPr>
        <w:t xml:space="preserve"> for March 4</w:t>
      </w:r>
      <w:r w:rsidR="001B552E" w:rsidRPr="00346D6D">
        <w:rPr>
          <w:rStyle w:val="normaltextrun"/>
          <w:rFonts w:asciiTheme="minorHAnsi" w:eastAsiaTheme="majorEastAsia" w:hAnsiTheme="minorHAnsi" w:cs="Calibri"/>
          <w:vertAlign w:val="superscript"/>
          <w:lang w:val="en-CA"/>
        </w:rPr>
        <w:t>th</w:t>
      </w:r>
      <w:proofErr w:type="gramStart"/>
      <w:r w:rsidR="001B552E" w:rsidRPr="00346D6D">
        <w:rPr>
          <w:rStyle w:val="normaltextrun"/>
          <w:rFonts w:asciiTheme="minorHAnsi" w:eastAsiaTheme="majorEastAsia" w:hAnsiTheme="minorHAnsi" w:cs="Calibri"/>
          <w:lang w:val="en-CA"/>
        </w:rPr>
        <w:t xml:space="preserve"> 2026</w:t>
      </w:r>
      <w:proofErr w:type="gramEnd"/>
      <w:r w:rsidRPr="00346D6D">
        <w:rPr>
          <w:rStyle w:val="normaltextrun"/>
          <w:rFonts w:ascii="Arial" w:eastAsiaTheme="majorEastAsia" w:hAnsi="Arial" w:cs="Arial"/>
          <w:lang w:val="en-CA"/>
        </w:rPr>
        <w:t> </w:t>
      </w:r>
      <w:r w:rsidRPr="00346D6D">
        <w:rPr>
          <w:rStyle w:val="normaltextrun"/>
          <w:rFonts w:asciiTheme="minorHAnsi" w:eastAsiaTheme="majorEastAsia" w:hAnsiTheme="minorHAnsi" w:cs="Calibri"/>
          <w:lang w:val="en-CA"/>
        </w:rPr>
        <w:t>as presented.</w:t>
      </w:r>
      <w:r w:rsidRPr="00346D6D">
        <w:rPr>
          <w:rStyle w:val="normaltextrun"/>
          <w:rFonts w:ascii="Arial" w:eastAsiaTheme="majorEastAsia" w:hAnsi="Arial" w:cs="Arial"/>
        </w:rPr>
        <w:t>  </w:t>
      </w:r>
      <w:r w:rsidRPr="00346D6D">
        <w:rPr>
          <w:rStyle w:val="eop"/>
          <w:rFonts w:asciiTheme="minorHAnsi" w:eastAsiaTheme="majorEastAsia" w:hAnsiTheme="minorHAnsi" w:cs="Calibri"/>
        </w:rPr>
        <w:t> </w:t>
      </w:r>
      <w:r w:rsidR="001076F2" w:rsidRPr="00346D6D">
        <w:rPr>
          <w:rStyle w:val="eop"/>
          <w:rFonts w:asciiTheme="minorHAnsi" w:eastAsiaTheme="majorEastAsia" w:hAnsiTheme="minorHAnsi" w:cs="Calibri"/>
        </w:rPr>
        <w:br/>
        <w:t>MOTION</w:t>
      </w:r>
      <w:r w:rsidR="001076F2" w:rsidRPr="00346D6D">
        <w:rPr>
          <w:rStyle w:val="eop"/>
          <w:rFonts w:asciiTheme="minorHAnsi" w:eastAsiaTheme="majorEastAsia" w:hAnsiTheme="minorHAnsi" w:cs="Calibri"/>
        </w:rPr>
        <w:tab/>
      </w:r>
      <w:r w:rsidR="001076F2" w:rsidRPr="00346D6D">
        <w:rPr>
          <w:rStyle w:val="eop"/>
          <w:rFonts w:asciiTheme="minorHAnsi" w:eastAsiaTheme="majorEastAsia" w:hAnsiTheme="minorHAnsi" w:cs="Calibri"/>
        </w:rPr>
        <w:tab/>
      </w:r>
      <w:r w:rsidR="001076F2" w:rsidRPr="00346D6D">
        <w:rPr>
          <w:rStyle w:val="eop"/>
          <w:rFonts w:asciiTheme="minorHAnsi" w:eastAsiaTheme="majorEastAsia" w:hAnsiTheme="minorHAnsi" w:cs="Calibri"/>
        </w:rPr>
        <w:tab/>
      </w:r>
      <w:r w:rsidR="001076F2" w:rsidRPr="00346D6D">
        <w:rPr>
          <w:rStyle w:val="eop"/>
          <w:rFonts w:asciiTheme="minorHAnsi" w:eastAsiaTheme="majorEastAsia" w:hAnsiTheme="minorHAnsi" w:cs="Calibri"/>
        </w:rPr>
        <w:tab/>
      </w:r>
      <w:r w:rsidR="001076F2" w:rsidRPr="00346D6D">
        <w:rPr>
          <w:rStyle w:val="eop"/>
          <w:rFonts w:asciiTheme="minorHAnsi" w:eastAsiaTheme="majorEastAsia" w:hAnsiTheme="minorHAnsi" w:cs="Calibri"/>
        </w:rPr>
        <w:tab/>
        <w:t>CARRIED</w:t>
      </w:r>
    </w:p>
    <w:p w14:paraId="75051EF4" w14:textId="167A9B68" w:rsidR="00D436C9" w:rsidRPr="00895A32" w:rsidRDefault="00D436C9" w:rsidP="00212D26">
      <w:pPr>
        <w:pStyle w:val="paragraph"/>
        <w:spacing w:before="0" w:beforeAutospacing="0" w:after="0" w:afterAutospacing="0"/>
        <w:ind w:left="720"/>
        <w:contextualSpacing/>
        <w:textAlignment w:val="baseline"/>
        <w:rPr>
          <w:rFonts w:asciiTheme="minorHAnsi" w:hAnsiTheme="minorHAnsi" w:cs="Segoe UI"/>
        </w:rPr>
      </w:pPr>
      <w:r w:rsidRPr="00895A32">
        <w:rPr>
          <w:rStyle w:val="normaltextrun"/>
          <w:rFonts w:ascii="Arial" w:eastAsiaTheme="majorEastAsia" w:hAnsi="Arial" w:cs="Arial"/>
        </w:rPr>
        <w:t> </w:t>
      </w:r>
      <w:r w:rsidRPr="00895A32">
        <w:rPr>
          <w:rStyle w:val="eop"/>
          <w:rFonts w:asciiTheme="minorHAnsi" w:eastAsiaTheme="majorEastAsia" w:hAnsiTheme="minorHAnsi" w:cs="Segoe UI"/>
        </w:rPr>
        <w:t> </w:t>
      </w:r>
    </w:p>
    <w:p w14:paraId="60816263" w14:textId="77777777" w:rsidR="00D436C9" w:rsidRPr="001D1FD1" w:rsidRDefault="00D436C9" w:rsidP="00212D26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="Segoe UI"/>
          <w:b/>
          <w:bCs/>
        </w:rPr>
      </w:pPr>
      <w:r w:rsidRPr="001D1FD1">
        <w:rPr>
          <w:rStyle w:val="normaltextrun"/>
          <w:rFonts w:asciiTheme="minorHAnsi" w:eastAsiaTheme="majorEastAsia" w:hAnsiTheme="minorHAnsi" w:cs="Segoe UI"/>
          <w:b/>
          <w:bCs/>
          <w:lang w:val="en-CA"/>
        </w:rPr>
        <w:t>Approval</w:t>
      </w:r>
      <w:r w:rsidRPr="001D1FD1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 Previous Minutes:</w:t>
      </w:r>
      <w:r w:rsidRPr="001D1FD1">
        <w:rPr>
          <w:rStyle w:val="normaltextrun"/>
          <w:rFonts w:ascii="Arial" w:eastAsiaTheme="majorEastAsia" w:hAnsi="Arial" w:cs="Arial"/>
          <w:b/>
          <w:bCs/>
        </w:rPr>
        <w:t> </w:t>
      </w:r>
      <w:r w:rsidRPr="001D1FD1">
        <w:rPr>
          <w:rStyle w:val="eop"/>
          <w:rFonts w:asciiTheme="minorHAnsi" w:eastAsiaTheme="majorEastAsia" w:hAnsiTheme="minorHAnsi" w:cs="Calibri"/>
          <w:b/>
          <w:bCs/>
        </w:rPr>
        <w:t> </w:t>
      </w:r>
    </w:p>
    <w:p w14:paraId="3E780B1A" w14:textId="7405CB65" w:rsidR="00925A38" w:rsidRPr="00346D6D" w:rsidRDefault="00D436C9" w:rsidP="001D1FD1">
      <w:pPr>
        <w:pStyle w:val="paragraph"/>
        <w:spacing w:before="0" w:beforeAutospacing="0" w:after="0" w:afterAutospacing="0"/>
        <w:ind w:left="720"/>
        <w:contextualSpacing/>
        <w:textAlignment w:val="baseline"/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</w:pPr>
      <w:r w:rsidRPr="00346D6D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MOTION </w:t>
      </w:r>
      <w:r w:rsidR="001076F2" w:rsidRPr="00346D6D">
        <w:rPr>
          <w:rStyle w:val="normaltextrun"/>
          <w:rFonts w:asciiTheme="minorHAnsi" w:eastAsiaTheme="majorEastAsia" w:hAnsiTheme="minorHAnsi" w:cs="Calibri"/>
          <w:lang w:val="en-CA"/>
        </w:rPr>
        <w:t>by Joan Golden and Judith Fayter</w:t>
      </w:r>
      <w:r w:rsidR="001076F2" w:rsidRPr="00346D6D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Pr="00346D6D">
        <w:rPr>
          <w:rStyle w:val="normaltextrun"/>
          <w:rFonts w:asciiTheme="minorHAnsi" w:eastAsiaTheme="majorEastAsia" w:hAnsiTheme="minorHAnsi" w:cs="Calibri"/>
          <w:lang w:val="en-CA"/>
        </w:rPr>
        <w:t>that the Congregational Support Commission of Antler River Watershed Regional </w:t>
      </w:r>
      <w:r w:rsidRPr="00346D6D">
        <w:rPr>
          <w:rStyle w:val="tabchar"/>
          <w:rFonts w:asciiTheme="minorHAnsi" w:eastAsiaTheme="majorEastAsia" w:hAnsiTheme="minorHAnsi" w:cs="Calibri"/>
        </w:rPr>
        <w:tab/>
      </w:r>
      <w:r w:rsidRPr="00346D6D">
        <w:rPr>
          <w:rStyle w:val="normaltextrun"/>
          <w:rFonts w:asciiTheme="minorHAnsi" w:eastAsiaTheme="majorEastAsia" w:hAnsiTheme="minorHAnsi" w:cs="Calibri"/>
          <w:lang w:val="en-CA"/>
        </w:rPr>
        <w:t>Council approves the minute</w:t>
      </w:r>
      <w:r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t>s</w:t>
      </w:r>
      <w:r w:rsidR="00925A38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t xml:space="preserve"> of the Feb 4</w:t>
      </w:r>
      <w:r w:rsidR="00925A38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vertAlign w:val="superscript"/>
          <w:lang w:val="en-CA"/>
        </w:rPr>
        <w:t>th</w:t>
      </w:r>
      <w:proofErr w:type="gramStart"/>
      <w:r w:rsidR="00925A38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t xml:space="preserve"> 2026</w:t>
      </w:r>
      <w:proofErr w:type="gramEnd"/>
      <w:r w:rsidR="00925A38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t xml:space="preserve"> meeting.</w:t>
      </w:r>
      <w:r w:rsidR="00212D26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br/>
        <w:t>MOTION</w:t>
      </w:r>
      <w:r w:rsidR="00212D26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tab/>
      </w:r>
      <w:r w:rsidR="00212D26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tab/>
      </w:r>
      <w:r w:rsidR="00212D26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tab/>
      </w:r>
      <w:r w:rsidR="00212D26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tab/>
      </w:r>
      <w:r w:rsidR="00212D26" w:rsidRPr="00346D6D">
        <w:rPr>
          <w:rStyle w:val="normaltextrun"/>
          <w:rFonts w:asciiTheme="minorHAnsi" w:eastAsiaTheme="majorEastAsia" w:hAnsiTheme="minorHAnsi" w:cs="Calibri"/>
          <w:shd w:val="clear" w:color="auto" w:fill="FFFFFF"/>
          <w:lang w:val="en-CA"/>
        </w:rPr>
        <w:tab/>
        <w:t>CARRIED</w:t>
      </w:r>
    </w:p>
    <w:p w14:paraId="5B4AF52F" w14:textId="77777777" w:rsidR="001D1FD1" w:rsidRPr="00151A94" w:rsidRDefault="001D1FD1" w:rsidP="001D1FD1">
      <w:pPr>
        <w:pStyle w:val="paragraph"/>
        <w:spacing w:before="0" w:beforeAutospacing="0" w:after="0" w:afterAutospacing="0"/>
        <w:ind w:left="720"/>
        <w:contextualSpacing/>
        <w:textAlignment w:val="baseline"/>
        <w:rPr>
          <w:rFonts w:asciiTheme="minorHAnsi" w:hAnsiTheme="minorHAnsi" w:cs="Segoe UI"/>
          <w:sz w:val="18"/>
          <w:szCs w:val="18"/>
        </w:rPr>
      </w:pPr>
    </w:p>
    <w:p w14:paraId="315333F4" w14:textId="2277267D" w:rsidR="06B5E900" w:rsidRDefault="53470837" w:rsidP="00212D26">
      <w:pPr>
        <w:pStyle w:val="paragraph"/>
        <w:spacing w:before="0" w:beforeAutospacing="0" w:after="0" w:afterAutospacing="0"/>
        <w:contextualSpacing/>
        <w:rPr>
          <w:rFonts w:ascii="Segoe UI" w:hAnsi="Segoe UI" w:cs="Segoe UI"/>
          <w:sz w:val="18"/>
          <w:szCs w:val="18"/>
        </w:rPr>
      </w:pPr>
      <w:r w:rsidRPr="65759BCF">
        <w:rPr>
          <w:rStyle w:val="normaltextrun"/>
          <w:rFonts w:ascii="Aptos Display" w:eastAsiaTheme="majorEastAsia" w:hAnsi="Aptos Display" w:cs="Segoe UI"/>
          <w:b/>
          <w:bCs/>
          <w:color w:val="0F4761" w:themeColor="accent1" w:themeShade="BF"/>
          <w:sz w:val="32"/>
          <w:szCs w:val="32"/>
          <w:lang w:val="en-CA"/>
        </w:rPr>
        <w:t>Business Arising</w:t>
      </w:r>
      <w:r w:rsidRPr="65759BCF">
        <w:rPr>
          <w:rStyle w:val="normaltextrun"/>
          <w:rFonts w:ascii="Arial" w:eastAsiaTheme="majorEastAsia" w:hAnsi="Arial" w:cs="Arial"/>
          <w:color w:val="0F4761" w:themeColor="accent1" w:themeShade="BF"/>
          <w:sz w:val="32"/>
          <w:szCs w:val="32"/>
        </w:rPr>
        <w:t> </w:t>
      </w:r>
      <w:r w:rsidRPr="65759BCF">
        <w:rPr>
          <w:rStyle w:val="eop"/>
          <w:rFonts w:ascii="Aptos Display" w:eastAsiaTheme="majorEastAsia" w:hAnsi="Aptos Display" w:cs="Segoe UI"/>
          <w:color w:val="0F4761" w:themeColor="accent1" w:themeShade="BF"/>
          <w:sz w:val="32"/>
          <w:szCs w:val="32"/>
        </w:rPr>
        <w:t> </w:t>
      </w:r>
    </w:p>
    <w:p w14:paraId="1C59EC88" w14:textId="5594FEED" w:rsidR="00260953" w:rsidRDefault="2D7B1510" w:rsidP="00032FDB">
      <w:pPr>
        <w:pStyle w:val="paragraph"/>
        <w:spacing w:before="0" w:beforeAutospacing="0" w:after="0" w:afterAutospacing="0"/>
        <w:contextualSpacing/>
        <w:rPr>
          <w:rStyle w:val="eop"/>
          <w:rFonts w:asciiTheme="minorHAnsi" w:eastAsia="Calibri" w:hAnsiTheme="minorHAnsi" w:cs="Calibri"/>
        </w:rPr>
      </w:pPr>
      <w:r w:rsidRPr="00F93086">
        <w:rPr>
          <w:rStyle w:val="eop"/>
          <w:rFonts w:asciiTheme="minorHAnsi" w:eastAsia="Calibri" w:hAnsiTheme="minorHAnsi" w:cs="Calibri"/>
          <w:b/>
          <w:bCs/>
        </w:rPr>
        <w:t xml:space="preserve">Guests: </w:t>
      </w:r>
      <w:r w:rsidR="6D0438FB" w:rsidRPr="00F93086">
        <w:rPr>
          <w:rStyle w:val="eop"/>
          <w:rFonts w:asciiTheme="minorHAnsi" w:eastAsia="Calibri" w:hAnsiTheme="minorHAnsi" w:cs="Calibri"/>
          <w:b/>
          <w:bCs/>
        </w:rPr>
        <w:t>Hebron United Church:</w:t>
      </w:r>
      <w:r w:rsidR="6D0438FB" w:rsidRPr="00895A32">
        <w:rPr>
          <w:rStyle w:val="eop"/>
          <w:rFonts w:asciiTheme="minorHAnsi" w:eastAsia="Calibri" w:hAnsiTheme="minorHAnsi" w:cs="Calibri"/>
        </w:rPr>
        <w:t xml:space="preserve"> </w:t>
      </w:r>
    </w:p>
    <w:p w14:paraId="7094010D" w14:textId="3F9C370B" w:rsidR="2D7B1510" w:rsidRPr="00346D6D" w:rsidRDefault="6D0438FB" w:rsidP="00212D26">
      <w:pPr>
        <w:pStyle w:val="paragraph"/>
        <w:spacing w:before="0" w:beforeAutospacing="0" w:after="0" w:afterAutospacing="0"/>
        <w:ind w:left="720"/>
        <w:contextualSpacing/>
        <w:rPr>
          <w:rStyle w:val="eop"/>
          <w:rFonts w:asciiTheme="minorHAnsi" w:eastAsia="Calibri" w:hAnsiTheme="minorHAnsi" w:cs="Calibri"/>
        </w:rPr>
      </w:pPr>
      <w:r w:rsidRPr="00346D6D">
        <w:rPr>
          <w:rStyle w:val="eop"/>
          <w:rFonts w:asciiTheme="minorHAnsi" w:eastAsia="Calibri" w:hAnsiTheme="minorHAnsi" w:cs="Calibri"/>
        </w:rPr>
        <w:t xml:space="preserve">Bryan Weldrick (Board Chair), Debbie Smith (Congregational Chair), Julie </w:t>
      </w:r>
      <w:proofErr w:type="spellStart"/>
      <w:r w:rsidR="5C1F4254" w:rsidRPr="00346D6D">
        <w:rPr>
          <w:rStyle w:val="eop"/>
          <w:rFonts w:asciiTheme="minorHAnsi" w:eastAsia="Calibri" w:hAnsiTheme="minorHAnsi" w:cs="Calibri"/>
        </w:rPr>
        <w:t>Schwartzentruber</w:t>
      </w:r>
      <w:proofErr w:type="spellEnd"/>
      <w:r w:rsidR="5C1F4254" w:rsidRPr="00346D6D">
        <w:rPr>
          <w:rStyle w:val="eop"/>
          <w:rFonts w:asciiTheme="minorHAnsi" w:eastAsia="Calibri" w:hAnsiTheme="minorHAnsi" w:cs="Calibri"/>
        </w:rPr>
        <w:t xml:space="preserve"> (Church </w:t>
      </w:r>
      <w:proofErr w:type="gramStart"/>
      <w:r w:rsidR="5C1F4254" w:rsidRPr="00346D6D">
        <w:rPr>
          <w:rStyle w:val="eop"/>
          <w:rFonts w:asciiTheme="minorHAnsi" w:eastAsia="Calibri" w:hAnsiTheme="minorHAnsi" w:cs="Calibri"/>
        </w:rPr>
        <w:t>Treasurer)</w:t>
      </w:r>
      <w:r w:rsidRPr="00346D6D">
        <w:rPr>
          <w:rStyle w:val="eop"/>
          <w:rFonts w:asciiTheme="minorHAnsi" w:eastAsia="Calibri" w:hAnsiTheme="minorHAnsi" w:cs="Calibri"/>
        </w:rPr>
        <w:t xml:space="preserve"> </w:t>
      </w:r>
      <w:r w:rsidR="00F93086" w:rsidRPr="00346D6D">
        <w:rPr>
          <w:rStyle w:val="eop"/>
          <w:rFonts w:asciiTheme="minorHAnsi" w:eastAsia="Calibri" w:hAnsiTheme="minorHAnsi" w:cs="Calibri"/>
        </w:rPr>
        <w:t xml:space="preserve"> from</w:t>
      </w:r>
      <w:proofErr w:type="gramEnd"/>
      <w:r w:rsidR="00F93086" w:rsidRPr="00346D6D">
        <w:rPr>
          <w:rStyle w:val="eop"/>
          <w:rFonts w:asciiTheme="minorHAnsi" w:eastAsia="Calibri" w:hAnsiTheme="minorHAnsi" w:cs="Calibri"/>
        </w:rPr>
        <w:t xml:space="preserve"> Hebron United Church join</w:t>
      </w:r>
      <w:r w:rsidR="003F3744" w:rsidRPr="00346D6D">
        <w:rPr>
          <w:rStyle w:val="eop"/>
          <w:rFonts w:asciiTheme="minorHAnsi" w:eastAsia="Calibri" w:hAnsiTheme="minorHAnsi" w:cs="Calibri"/>
        </w:rPr>
        <w:t xml:space="preserve">ed the meeting at 9:15. Bryan, Debbie and Julie </w:t>
      </w:r>
      <w:r w:rsidR="00DB7C1C" w:rsidRPr="00346D6D">
        <w:rPr>
          <w:rStyle w:val="eop"/>
          <w:rFonts w:asciiTheme="minorHAnsi" w:eastAsia="Calibri" w:hAnsiTheme="minorHAnsi" w:cs="Calibri"/>
        </w:rPr>
        <w:t xml:space="preserve">gave an </w:t>
      </w:r>
      <w:r w:rsidR="00260953" w:rsidRPr="00346D6D">
        <w:rPr>
          <w:rStyle w:val="eop"/>
          <w:rFonts w:asciiTheme="minorHAnsi" w:eastAsia="Calibri" w:hAnsiTheme="minorHAnsi" w:cs="Calibri"/>
        </w:rPr>
        <w:t>update</w:t>
      </w:r>
      <w:r w:rsidR="00DB7C1C" w:rsidRPr="00346D6D">
        <w:rPr>
          <w:rStyle w:val="eop"/>
          <w:rFonts w:asciiTheme="minorHAnsi" w:eastAsia="Calibri" w:hAnsiTheme="minorHAnsi" w:cs="Calibri"/>
        </w:rPr>
        <w:t xml:space="preserve"> to the commission </w:t>
      </w:r>
      <w:r w:rsidR="00260953" w:rsidRPr="00346D6D">
        <w:rPr>
          <w:rStyle w:val="eop"/>
          <w:rFonts w:asciiTheme="minorHAnsi" w:eastAsia="Calibri" w:hAnsiTheme="minorHAnsi" w:cs="Calibri"/>
        </w:rPr>
        <w:t xml:space="preserve">about </w:t>
      </w:r>
      <w:r w:rsidR="00260953" w:rsidRPr="00346D6D">
        <w:rPr>
          <w:rStyle w:val="eop"/>
          <w:rFonts w:asciiTheme="minorHAnsi" w:eastAsia="Calibri" w:hAnsiTheme="minorHAnsi" w:cs="Calibri"/>
        </w:rPr>
        <w:lastRenderedPageBreak/>
        <w:t xml:space="preserve">some financial matters, they had previously submitted documents for review </w:t>
      </w:r>
      <w:r w:rsidR="00DB7C1C" w:rsidRPr="00346D6D">
        <w:rPr>
          <w:rStyle w:val="eop"/>
          <w:rFonts w:asciiTheme="minorHAnsi" w:eastAsia="Calibri" w:hAnsiTheme="minorHAnsi" w:cs="Calibri"/>
        </w:rPr>
        <w:t xml:space="preserve">and were available to answer questions. </w:t>
      </w:r>
    </w:p>
    <w:p w14:paraId="4F3E2AE3" w14:textId="77777777" w:rsidR="00346D6D" w:rsidRPr="00151A94" w:rsidRDefault="00346D6D" w:rsidP="00151A9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 Display" w:eastAsiaTheme="majorEastAsia" w:hAnsi="Aptos Display" w:cs="Segoe UI"/>
          <w:b/>
          <w:bCs/>
          <w:color w:val="0F4761"/>
          <w:sz w:val="16"/>
          <w:szCs w:val="16"/>
          <w:lang w:val="en-CA"/>
        </w:rPr>
      </w:pPr>
    </w:p>
    <w:p w14:paraId="653128E0" w14:textId="4FECEC9D" w:rsidR="00D436C9" w:rsidRDefault="00D436C9" w:rsidP="000B02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 Display" w:eastAsiaTheme="majorEastAsia" w:hAnsi="Aptos Display" w:cs="Segoe UI"/>
          <w:b/>
          <w:bCs/>
          <w:color w:val="0F4761"/>
          <w:sz w:val="32"/>
          <w:szCs w:val="32"/>
          <w:lang w:val="en-CA"/>
        </w:rPr>
        <w:t>Consent Docket</w:t>
      </w:r>
      <w:r>
        <w:rPr>
          <w:rStyle w:val="normaltextrun"/>
          <w:rFonts w:ascii="Arial" w:eastAsiaTheme="majorEastAsia" w:hAnsi="Arial" w:cs="Arial"/>
          <w:color w:val="0F4761"/>
          <w:sz w:val="32"/>
          <w:szCs w:val="32"/>
        </w:rPr>
        <w:t> </w:t>
      </w:r>
      <w:r>
        <w:rPr>
          <w:rStyle w:val="eop"/>
          <w:rFonts w:ascii="Aptos Display" w:eastAsiaTheme="majorEastAsia" w:hAnsi="Aptos Display" w:cs="Segoe UI"/>
          <w:color w:val="0F4761"/>
          <w:sz w:val="32"/>
          <w:szCs w:val="32"/>
        </w:rPr>
        <w:t> </w:t>
      </w:r>
    </w:p>
    <w:p w14:paraId="29F9FDA1" w14:textId="77777777" w:rsidR="00D436C9" w:rsidRPr="00895A32" w:rsidRDefault="00D436C9" w:rsidP="000B021B">
      <w:pPr>
        <w:pStyle w:val="paragraph"/>
        <w:numPr>
          <w:ilvl w:val="0"/>
          <w:numId w:val="36"/>
        </w:numPr>
        <w:spacing w:before="0" w:beforeAutospacing="0" w:after="0" w:afterAutospacing="0"/>
        <w:ind w:left="0" w:firstLine="360"/>
        <w:textAlignment w:val="baseline"/>
        <w:rPr>
          <w:rFonts w:asciiTheme="minorHAnsi" w:hAnsiTheme="minorHAnsi" w:cs="Calibri"/>
        </w:rPr>
      </w:pPr>
      <w:r w:rsidRPr="00895A32">
        <w:rPr>
          <w:rStyle w:val="normaltextrun"/>
          <w:rFonts w:asciiTheme="minorHAnsi" w:eastAsiaTheme="majorEastAsia" w:hAnsiTheme="minorHAnsi" w:cs="Calibri"/>
          <w:lang w:val="en-CA"/>
        </w:rPr>
        <w:t>Correspondence:</w:t>
      </w:r>
      <w:r w:rsidRPr="00895A32">
        <w:rPr>
          <w:rStyle w:val="normaltextrun"/>
          <w:rFonts w:ascii="Arial" w:eastAsiaTheme="majorEastAsia" w:hAnsi="Arial" w:cs="Arial"/>
        </w:rPr>
        <w:t> </w:t>
      </w:r>
      <w:r w:rsidRPr="00895A32">
        <w:rPr>
          <w:rStyle w:val="eop"/>
          <w:rFonts w:asciiTheme="minorHAnsi" w:eastAsiaTheme="majorEastAsia" w:hAnsiTheme="minorHAnsi" w:cs="Calibri"/>
        </w:rPr>
        <w:t> </w:t>
      </w:r>
    </w:p>
    <w:p w14:paraId="7683E4AC" w14:textId="77777777" w:rsidR="00D436C9" w:rsidRPr="00151A94" w:rsidRDefault="00D436C9" w:rsidP="000B021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  <w:r w:rsidRPr="00895A32">
        <w:rPr>
          <w:rStyle w:val="eop"/>
          <w:rFonts w:asciiTheme="minorHAnsi" w:eastAsiaTheme="majorEastAsia" w:hAnsiTheme="minorHAnsi" w:cs="Calibri"/>
        </w:rPr>
        <w:t> </w:t>
      </w:r>
    </w:p>
    <w:p w14:paraId="3DA095F7" w14:textId="685E53AC" w:rsidR="004A10C7" w:rsidRPr="00895A32" w:rsidRDefault="00D436C9" w:rsidP="00895A32">
      <w:pPr>
        <w:pStyle w:val="paragraph"/>
        <w:numPr>
          <w:ilvl w:val="0"/>
          <w:numId w:val="15"/>
        </w:numPr>
        <w:spacing w:before="0" w:beforeAutospacing="0" w:after="0" w:afterAutospacing="0"/>
        <w:ind w:left="0" w:firstLine="360"/>
        <w:textAlignment w:val="baseline"/>
        <w:rPr>
          <w:rStyle w:val="normaltextrun"/>
          <w:rFonts w:asciiTheme="minorHAnsi" w:hAnsiTheme="minorHAnsi" w:cs="Calibri"/>
        </w:rPr>
      </w:pPr>
      <w:r w:rsidRPr="00895A32">
        <w:rPr>
          <w:rStyle w:val="normaltextrun"/>
          <w:rFonts w:asciiTheme="minorHAnsi" w:eastAsiaTheme="majorEastAsia" w:hAnsiTheme="minorHAnsi" w:cs="Calibri"/>
          <w:lang w:val="en-CA"/>
        </w:rPr>
        <w:t>Email Votes</w:t>
      </w:r>
      <w:r w:rsidRPr="00895A32">
        <w:rPr>
          <w:rStyle w:val="normaltextrun"/>
          <w:rFonts w:asciiTheme="minorHAnsi" w:eastAsiaTheme="majorEastAsia" w:hAnsiTheme="minorHAnsi" w:cs="Calibri"/>
        </w:rPr>
        <w:t>: </w:t>
      </w:r>
    </w:p>
    <w:p w14:paraId="40FB37AE" w14:textId="253976E5" w:rsidR="005A7E89" w:rsidRPr="00895A32" w:rsidRDefault="004A10C7" w:rsidP="004A10C7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Theme="minorHAnsi" w:hAnsiTheme="minorHAnsi" w:cs="Calibri"/>
          <w:b/>
          <w:bCs/>
        </w:rPr>
      </w:pPr>
      <w:r w:rsidRPr="00895A32">
        <w:rPr>
          <w:rFonts w:asciiTheme="minorHAnsi" w:hAnsiTheme="minorHAnsi" w:cs="Calibri"/>
          <w:b/>
          <w:bCs/>
        </w:rPr>
        <w:t>London: Trinity United Church</w:t>
      </w:r>
      <w:r w:rsidR="005A7E89" w:rsidRPr="00895A32">
        <w:rPr>
          <w:rFonts w:asciiTheme="minorHAnsi" w:hAnsiTheme="minorHAnsi" w:cs="Calibri"/>
          <w:b/>
          <w:bCs/>
        </w:rPr>
        <w:t xml:space="preserve"> </w:t>
      </w:r>
      <w:r w:rsidR="00ED1982" w:rsidRPr="00895A32">
        <w:rPr>
          <w:rFonts w:asciiTheme="minorHAnsi" w:hAnsiTheme="minorHAnsi" w:cs="Calibri"/>
        </w:rPr>
        <w:t>An email vote to acknowledge trinity United Church’s intent</w:t>
      </w:r>
      <w:r w:rsidR="00E52F0E" w:rsidRPr="00895A32">
        <w:rPr>
          <w:rFonts w:asciiTheme="minorHAnsi" w:hAnsiTheme="minorHAnsi" w:cs="Calibri"/>
        </w:rPr>
        <w:t xml:space="preserve">ion to disband and to note the date of their final worship service </w:t>
      </w:r>
      <w:r w:rsidR="41A9E866" w:rsidRPr="00895A32">
        <w:rPr>
          <w:rFonts w:asciiTheme="minorHAnsi" w:hAnsiTheme="minorHAnsi" w:cs="Calibri"/>
        </w:rPr>
        <w:t>occurred</w:t>
      </w:r>
      <w:r w:rsidR="00EB3D61" w:rsidRPr="00895A32">
        <w:rPr>
          <w:rFonts w:asciiTheme="minorHAnsi" w:hAnsiTheme="minorHAnsi" w:cs="Calibri"/>
        </w:rPr>
        <w:t xml:space="preserve"> via email</w:t>
      </w:r>
      <w:r w:rsidR="00465003" w:rsidRPr="00895A32">
        <w:rPr>
          <w:rFonts w:asciiTheme="minorHAnsi" w:hAnsiTheme="minorHAnsi" w:cs="Calibri"/>
        </w:rPr>
        <w:t xml:space="preserve">. </w:t>
      </w:r>
      <w:proofErr w:type="gramStart"/>
      <w:r w:rsidR="007A3D88" w:rsidRPr="00895A32">
        <w:rPr>
          <w:rFonts w:asciiTheme="minorHAnsi" w:hAnsiTheme="minorHAnsi" w:cs="Calibri"/>
        </w:rPr>
        <w:t>Email motion</w:t>
      </w:r>
      <w:proofErr w:type="gramEnd"/>
      <w:r w:rsidR="007A3D88" w:rsidRPr="00895A32">
        <w:rPr>
          <w:rFonts w:asciiTheme="minorHAnsi" w:hAnsiTheme="minorHAnsi" w:cs="Calibri"/>
        </w:rPr>
        <w:t xml:space="preserve"> sent </w:t>
      </w:r>
      <w:r w:rsidR="00CF6D49" w:rsidRPr="00895A32">
        <w:rPr>
          <w:rFonts w:asciiTheme="minorHAnsi" w:hAnsiTheme="minorHAnsi" w:cs="Calibri"/>
        </w:rPr>
        <w:t>to ARWRC CSC commission members on Thursday, February 19, 2026.</w:t>
      </w:r>
    </w:p>
    <w:p w14:paraId="6157AB77" w14:textId="45E6C408" w:rsidR="00E8688F" w:rsidRPr="00895A32" w:rsidRDefault="005A7E89" w:rsidP="005A7E89">
      <w:pPr>
        <w:pStyle w:val="paragraph"/>
        <w:spacing w:before="0" w:beforeAutospacing="0" w:after="0" w:afterAutospacing="0"/>
        <w:ind w:left="1080"/>
        <w:textAlignment w:val="baseline"/>
        <w:rPr>
          <w:rFonts w:asciiTheme="minorHAnsi" w:hAnsiTheme="minorHAnsi"/>
        </w:rPr>
      </w:pPr>
      <w:hyperlink r:id="rId13" w:history="1">
        <w:r w:rsidRPr="00895A32">
          <w:rPr>
            <w:rFonts w:asciiTheme="minorHAnsi" w:hAnsiTheme="minorHAnsi"/>
            <w:color w:val="0000FF"/>
            <w:u w:val="single"/>
          </w:rPr>
          <w:t xml:space="preserve">Congregational </w:t>
        </w:r>
        <w:proofErr w:type="spellStart"/>
        <w:r w:rsidRPr="00895A32">
          <w:rPr>
            <w:rFonts w:asciiTheme="minorHAnsi" w:hAnsiTheme="minorHAnsi"/>
            <w:color w:val="0000FF"/>
            <w:u w:val="single"/>
          </w:rPr>
          <w:t>Meeting.Trinity</w:t>
        </w:r>
        <w:proofErr w:type="spellEnd"/>
        <w:r w:rsidRPr="00895A32">
          <w:rPr>
            <w:rFonts w:asciiTheme="minorHAnsi" w:hAnsiTheme="minorHAnsi"/>
            <w:color w:val="0000FF"/>
            <w:u w:val="single"/>
          </w:rPr>
          <w:t xml:space="preserve"> UC. 26.1.26.docx</w:t>
        </w:r>
      </w:hyperlink>
    </w:p>
    <w:p w14:paraId="6F75B749" w14:textId="77777777" w:rsidR="00CF6D49" w:rsidRPr="00895A32" w:rsidRDefault="00CF6D49" w:rsidP="005A7E89">
      <w:pPr>
        <w:pStyle w:val="paragraph"/>
        <w:spacing w:before="0" w:beforeAutospacing="0" w:after="0" w:afterAutospacing="0"/>
        <w:ind w:left="1080"/>
        <w:textAlignment w:val="baseline"/>
        <w:rPr>
          <w:rFonts w:asciiTheme="minorHAnsi" w:hAnsiTheme="minorHAnsi" w:cs="Calibri"/>
          <w:b/>
          <w:bCs/>
        </w:rPr>
      </w:pPr>
    </w:p>
    <w:p w14:paraId="53475A1D" w14:textId="16E96F93" w:rsidR="00755AE3" w:rsidRPr="00895A32" w:rsidRDefault="00B17217" w:rsidP="00B17217">
      <w:pPr>
        <w:pStyle w:val="PlainText"/>
        <w:rPr>
          <w:rFonts w:asciiTheme="minorHAnsi" w:hAnsiTheme="minorHAnsi"/>
          <w:sz w:val="24"/>
          <w:szCs w:val="24"/>
        </w:rPr>
      </w:pPr>
      <w:r w:rsidRPr="00895A32">
        <w:rPr>
          <w:rFonts w:asciiTheme="minorHAnsi" w:hAnsiTheme="minorHAnsi" w:cs="Calibri"/>
          <w:b/>
          <w:bCs/>
        </w:rPr>
        <w:tab/>
      </w:r>
      <w:r w:rsidR="007B50BE" w:rsidRPr="00895A32">
        <w:rPr>
          <w:rFonts w:asciiTheme="minorHAnsi" w:hAnsiTheme="minorHAnsi" w:cs="Calibri"/>
          <w:b/>
          <w:bCs/>
          <w:sz w:val="24"/>
          <w:szCs w:val="24"/>
        </w:rPr>
        <w:t xml:space="preserve">MOTION: </w:t>
      </w:r>
      <w:r w:rsidR="00B7081E" w:rsidRPr="00895A32">
        <w:rPr>
          <w:rFonts w:asciiTheme="minorHAnsi" w:hAnsiTheme="minorHAnsi" w:cs="Calibri"/>
          <w:sz w:val="24"/>
          <w:szCs w:val="24"/>
        </w:rPr>
        <w:t xml:space="preserve">Moved by </w:t>
      </w:r>
      <w:r w:rsidRPr="00895A32">
        <w:rPr>
          <w:rFonts w:asciiTheme="minorHAnsi" w:hAnsiTheme="minorHAnsi" w:cs="Calibri"/>
          <w:sz w:val="24"/>
          <w:szCs w:val="24"/>
        </w:rPr>
        <w:t>Herb deJong</w:t>
      </w:r>
      <w:r w:rsidR="00B7081E" w:rsidRPr="00895A32">
        <w:rPr>
          <w:rFonts w:asciiTheme="minorHAnsi" w:hAnsiTheme="minorHAnsi" w:cs="Calibri"/>
          <w:sz w:val="24"/>
          <w:szCs w:val="24"/>
        </w:rPr>
        <w:t xml:space="preserve"> and seconded by</w:t>
      </w:r>
      <w:r w:rsidRPr="00895A32">
        <w:rPr>
          <w:rFonts w:asciiTheme="minorHAnsi" w:hAnsiTheme="minorHAnsi" w:cs="Calibri"/>
          <w:sz w:val="24"/>
          <w:szCs w:val="24"/>
        </w:rPr>
        <w:t xml:space="preserve"> Carey Wagner </w:t>
      </w:r>
      <w:r w:rsidRPr="00895A32">
        <w:rPr>
          <w:rFonts w:asciiTheme="minorHAnsi" w:hAnsiTheme="minorHAnsi"/>
          <w:sz w:val="24"/>
          <w:szCs w:val="24"/>
        </w:rPr>
        <w:t>that the</w:t>
      </w:r>
      <w:r w:rsidR="00CF6D49" w:rsidRPr="00895A32">
        <w:rPr>
          <w:rFonts w:asciiTheme="minorHAnsi" w:hAnsiTheme="minorHAnsi"/>
          <w:sz w:val="24"/>
          <w:szCs w:val="24"/>
        </w:rPr>
        <w:t xml:space="preserve"> </w:t>
      </w:r>
      <w:r w:rsidR="00CF6D49" w:rsidRPr="00895A32">
        <w:rPr>
          <w:rFonts w:asciiTheme="minorHAnsi" w:hAnsiTheme="minorHAnsi"/>
          <w:sz w:val="24"/>
          <w:szCs w:val="24"/>
        </w:rPr>
        <w:tab/>
      </w:r>
      <w:r w:rsidRPr="00895A32">
        <w:rPr>
          <w:rFonts w:asciiTheme="minorHAnsi" w:hAnsiTheme="minorHAnsi"/>
          <w:sz w:val="24"/>
          <w:szCs w:val="24"/>
        </w:rPr>
        <w:t xml:space="preserve">Congregational Support Commission of Antler River Watershed Regional Council </w:t>
      </w:r>
      <w:r w:rsidR="00CF6D49" w:rsidRPr="00895A32">
        <w:rPr>
          <w:rFonts w:asciiTheme="minorHAnsi" w:hAnsiTheme="minorHAnsi"/>
          <w:sz w:val="24"/>
          <w:szCs w:val="24"/>
        </w:rPr>
        <w:tab/>
      </w:r>
      <w:r w:rsidRPr="00895A32">
        <w:rPr>
          <w:rFonts w:asciiTheme="minorHAnsi" w:hAnsiTheme="minorHAnsi"/>
          <w:sz w:val="24"/>
          <w:szCs w:val="24"/>
        </w:rPr>
        <w:t xml:space="preserve">acknowledge Trinity United </w:t>
      </w:r>
      <w:r w:rsidRPr="00895A32">
        <w:rPr>
          <w:rFonts w:asciiTheme="minorHAnsi" w:hAnsiTheme="minorHAnsi"/>
          <w:sz w:val="24"/>
          <w:szCs w:val="24"/>
        </w:rPr>
        <w:tab/>
        <w:t xml:space="preserve">Church, London’s intent to disband, with a final service </w:t>
      </w:r>
      <w:r w:rsidR="00CF6D49" w:rsidRPr="00895A32">
        <w:rPr>
          <w:rFonts w:asciiTheme="minorHAnsi" w:hAnsiTheme="minorHAnsi"/>
          <w:sz w:val="24"/>
          <w:szCs w:val="24"/>
        </w:rPr>
        <w:tab/>
      </w:r>
      <w:r w:rsidRPr="00895A32">
        <w:rPr>
          <w:rFonts w:asciiTheme="minorHAnsi" w:hAnsiTheme="minorHAnsi"/>
          <w:sz w:val="24"/>
          <w:szCs w:val="24"/>
        </w:rPr>
        <w:t>date of February 1, 2026.</w:t>
      </w:r>
      <w:r w:rsidR="005A7E89" w:rsidRPr="00895A32">
        <w:rPr>
          <w:rFonts w:asciiTheme="minorHAnsi" w:hAnsiTheme="minorHAnsi"/>
          <w:sz w:val="24"/>
          <w:szCs w:val="24"/>
        </w:rPr>
        <w:t xml:space="preserve"> </w:t>
      </w:r>
      <w:r w:rsidR="00755AE3" w:rsidRPr="00895A32">
        <w:rPr>
          <w:rFonts w:asciiTheme="minorHAnsi" w:hAnsiTheme="minorHAnsi" w:cs="Calibri"/>
          <w:b/>
          <w:bCs/>
          <w:sz w:val="24"/>
          <w:szCs w:val="24"/>
        </w:rPr>
        <w:t>MOTION carried.</w:t>
      </w:r>
    </w:p>
    <w:p w14:paraId="42D67FDC" w14:textId="220B4673" w:rsidR="00D436C9" w:rsidRPr="00380725" w:rsidRDefault="00D436C9" w:rsidP="000B021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</w:p>
    <w:p w14:paraId="39F3EFE4" w14:textId="54678473" w:rsidR="00D436C9" w:rsidRPr="00000BA1" w:rsidRDefault="00D436C9" w:rsidP="6FDB96F4">
      <w:pPr>
        <w:pStyle w:val="paragraph"/>
        <w:numPr>
          <w:ilvl w:val="0"/>
          <w:numId w:val="20"/>
        </w:numPr>
        <w:spacing w:before="0" w:beforeAutospacing="0" w:after="0" w:afterAutospacing="0"/>
        <w:ind w:left="0" w:firstLine="360"/>
        <w:textAlignment w:val="baseline"/>
        <w:rPr>
          <w:rFonts w:asciiTheme="minorHAnsi" w:hAnsiTheme="minorHAnsi" w:cs="Calibri"/>
        </w:rPr>
      </w:pPr>
      <w:r w:rsidRPr="6FDB96F4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Pastoral Charge Supervisors appointed:</w:t>
      </w:r>
      <w:r w:rsidRPr="6FDB96F4">
        <w:rPr>
          <w:rStyle w:val="normaltextrun"/>
          <w:rFonts w:asciiTheme="minorHAnsi" w:eastAsiaTheme="majorEastAsia" w:hAnsiTheme="minorHAnsi" w:cs="Calibri"/>
          <w:b/>
          <w:bCs/>
        </w:rPr>
        <w:t> </w:t>
      </w:r>
      <w:r w:rsidRPr="6FDB96F4">
        <w:rPr>
          <w:rStyle w:val="eop"/>
          <w:rFonts w:asciiTheme="minorHAnsi" w:eastAsiaTheme="majorEastAsia" w:hAnsiTheme="minorHAnsi" w:cs="Calibri"/>
        </w:rPr>
        <w:t> </w:t>
      </w:r>
    </w:p>
    <w:p w14:paraId="1DA4D442" w14:textId="2A02B684" w:rsidR="6FDB96F4" w:rsidRDefault="2F6238B5" w:rsidP="21A680BB">
      <w:pPr>
        <w:pStyle w:val="paragraph"/>
        <w:numPr>
          <w:ilvl w:val="0"/>
          <w:numId w:val="2"/>
        </w:numPr>
        <w:spacing w:before="0" w:beforeAutospacing="0" w:after="0" w:afterAutospacing="0"/>
        <w:rPr>
          <w:rStyle w:val="eop"/>
          <w:rFonts w:asciiTheme="minorHAnsi" w:eastAsiaTheme="majorEastAsia" w:hAnsiTheme="minorHAnsi" w:cs="Calibri"/>
        </w:rPr>
      </w:pPr>
      <w:r w:rsidRPr="061A0E97">
        <w:rPr>
          <w:rStyle w:val="eop"/>
          <w:rFonts w:asciiTheme="minorHAnsi" w:eastAsiaTheme="majorEastAsia" w:hAnsiTheme="minorHAnsi" w:cs="Calibri"/>
        </w:rPr>
        <w:t xml:space="preserve">Tillsonburg: </w:t>
      </w:r>
      <w:proofErr w:type="spellStart"/>
      <w:proofErr w:type="gramStart"/>
      <w:r w:rsidRPr="061A0E97">
        <w:rPr>
          <w:rStyle w:val="eop"/>
          <w:rFonts w:asciiTheme="minorHAnsi" w:eastAsiaTheme="majorEastAsia" w:hAnsiTheme="minorHAnsi" w:cs="Calibri"/>
        </w:rPr>
        <w:t>St.Paul’s</w:t>
      </w:r>
      <w:proofErr w:type="spellEnd"/>
      <w:proofErr w:type="gramEnd"/>
      <w:r w:rsidRPr="061A0E97">
        <w:rPr>
          <w:rStyle w:val="eop"/>
          <w:rFonts w:asciiTheme="minorHAnsi" w:eastAsiaTheme="majorEastAsia" w:hAnsiTheme="minorHAnsi" w:cs="Calibri"/>
        </w:rPr>
        <w:t xml:space="preserve">, </w:t>
      </w:r>
      <w:r w:rsidR="4F2697AF" w:rsidRPr="061A0E97">
        <w:rPr>
          <w:rStyle w:val="eop"/>
          <w:rFonts w:asciiTheme="minorHAnsi" w:eastAsiaTheme="majorEastAsia" w:hAnsiTheme="minorHAnsi" w:cs="Calibri"/>
        </w:rPr>
        <w:t xml:space="preserve">Lynne Dunlop </w:t>
      </w:r>
      <w:r w:rsidRPr="061A0E97">
        <w:rPr>
          <w:rStyle w:val="eop"/>
          <w:rFonts w:asciiTheme="minorHAnsi" w:eastAsiaTheme="majorEastAsia" w:hAnsiTheme="minorHAnsi" w:cs="Calibri"/>
        </w:rPr>
        <w:t>for Council meeting on March 17</w:t>
      </w:r>
      <w:bookmarkStart w:id="0" w:name="_Int_5OrcoOyb"/>
      <w:proofErr w:type="gramStart"/>
      <w:r w:rsidRPr="061A0E97">
        <w:rPr>
          <w:rStyle w:val="eop"/>
          <w:rFonts w:asciiTheme="minorHAnsi" w:eastAsiaTheme="majorEastAsia" w:hAnsiTheme="minorHAnsi" w:cs="Calibri"/>
          <w:vertAlign w:val="superscript"/>
        </w:rPr>
        <w:t>th</w:t>
      </w:r>
      <w:r w:rsidRPr="061A0E97">
        <w:rPr>
          <w:rStyle w:val="eop"/>
          <w:rFonts w:asciiTheme="minorHAnsi" w:eastAsiaTheme="majorEastAsia" w:hAnsiTheme="minorHAnsi" w:cs="Calibri"/>
        </w:rPr>
        <w:t xml:space="preserve"> ,</w:t>
      </w:r>
      <w:bookmarkEnd w:id="0"/>
      <w:proofErr w:type="gramEnd"/>
      <w:r w:rsidRPr="061A0E97">
        <w:rPr>
          <w:rStyle w:val="eop"/>
          <w:rFonts w:asciiTheme="minorHAnsi" w:eastAsiaTheme="majorEastAsia" w:hAnsiTheme="minorHAnsi" w:cs="Calibri"/>
        </w:rPr>
        <w:t xml:space="preserve"> 2026</w:t>
      </w:r>
    </w:p>
    <w:p w14:paraId="2B02E7EA" w14:textId="77777777" w:rsidR="00D436C9" w:rsidRPr="00000BA1" w:rsidRDefault="00D436C9" w:rsidP="000B021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="Arial" w:eastAsiaTheme="majorEastAsia" w:hAnsi="Arial" w:cs="Arial"/>
        </w:rPr>
        <w:t> </w:t>
      </w:r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5BA6C63B" w14:textId="77777777" w:rsidR="00895A32" w:rsidRPr="00000BA1" w:rsidRDefault="00D436C9" w:rsidP="00895A32">
      <w:pPr>
        <w:pStyle w:val="paragraph"/>
        <w:numPr>
          <w:ilvl w:val="0"/>
          <w:numId w:val="9"/>
        </w:numPr>
        <w:spacing w:before="0" w:beforeAutospacing="0" w:after="0" w:afterAutospacing="0"/>
        <w:ind w:left="0" w:firstLine="360"/>
        <w:textAlignment w:val="baseline"/>
        <w:rPr>
          <w:rStyle w:val="eop"/>
          <w:rFonts w:asciiTheme="minorHAnsi" w:hAnsiTheme="minorHAnsi" w:cs="Calibri"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Pastoral Charge Supervisors needed:</w:t>
      </w:r>
      <w:r w:rsidRPr="00000BA1">
        <w:rPr>
          <w:rStyle w:val="normaltextrun"/>
          <w:rFonts w:ascii="Arial" w:eastAsiaTheme="majorEastAsia" w:hAnsi="Arial" w:cs="Arial"/>
          <w:b/>
          <w:bCs/>
        </w:rPr>
        <w:t> </w:t>
      </w:r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44987FEA" w14:textId="642E34A7" w:rsidR="00E05BCA" w:rsidRPr="00000BA1" w:rsidRDefault="00E05BCA" w:rsidP="00895A32">
      <w:pPr>
        <w:pStyle w:val="paragraph"/>
        <w:numPr>
          <w:ilvl w:val="0"/>
          <w:numId w:val="3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</w:rPr>
      </w:pPr>
      <w:r w:rsidRPr="00000BA1">
        <w:rPr>
          <w:rStyle w:val="eop"/>
          <w:rFonts w:asciiTheme="minorHAnsi" w:eastAsiaTheme="majorEastAsia" w:hAnsiTheme="minorHAnsi" w:cs="Calibri"/>
        </w:rPr>
        <w:t>Windsor:</w:t>
      </w:r>
      <w:r w:rsidR="00275007" w:rsidRPr="00000BA1">
        <w:rPr>
          <w:rStyle w:val="eop"/>
          <w:rFonts w:asciiTheme="minorHAnsi" w:eastAsiaTheme="majorEastAsia" w:hAnsiTheme="minorHAnsi" w:cs="Calibri"/>
        </w:rPr>
        <w:t xml:space="preserve"> Glenwood United Church</w:t>
      </w:r>
      <w:r w:rsidRPr="00000BA1">
        <w:rPr>
          <w:rStyle w:val="eop"/>
          <w:rFonts w:asciiTheme="minorHAnsi" w:eastAsiaTheme="majorEastAsia" w:hAnsiTheme="minorHAnsi" w:cs="Calibri"/>
        </w:rPr>
        <w:t xml:space="preserve"> 07-01-26</w:t>
      </w:r>
    </w:p>
    <w:p w14:paraId="4CDB8FD4" w14:textId="60225894" w:rsidR="00895A32" w:rsidRPr="00000BA1" w:rsidRDefault="00895A32" w:rsidP="034BBFAA">
      <w:pPr>
        <w:pStyle w:val="paragraph"/>
        <w:numPr>
          <w:ilvl w:val="0"/>
          <w:numId w:val="37"/>
        </w:numPr>
        <w:spacing w:before="0" w:beforeAutospacing="0" w:after="0" w:afterAutospacing="0"/>
        <w:rPr>
          <w:rFonts w:asciiTheme="minorHAnsi" w:eastAsiaTheme="majorEastAsia" w:hAnsiTheme="minorHAnsi" w:cs="Calibri"/>
        </w:rPr>
      </w:pPr>
      <w:r w:rsidRPr="023EE4C4">
        <w:rPr>
          <w:rStyle w:val="eop"/>
          <w:rFonts w:asciiTheme="minorHAnsi" w:eastAsiaTheme="majorEastAsia" w:hAnsiTheme="minorHAnsi" w:cs="Calibri"/>
        </w:rPr>
        <w:t xml:space="preserve">London: Metropolitan UC </w:t>
      </w:r>
      <w:r w:rsidR="67D45BCD" w:rsidRPr="023EE4C4">
        <w:rPr>
          <w:rStyle w:val="eop"/>
          <w:rFonts w:asciiTheme="minorHAnsi" w:eastAsiaTheme="majorEastAsia" w:hAnsiTheme="minorHAnsi" w:cs="Calibri"/>
        </w:rPr>
        <w:t>05-01-26</w:t>
      </w:r>
    </w:p>
    <w:p w14:paraId="29053C0C" w14:textId="45799D43" w:rsidR="2E156710" w:rsidRDefault="2E156710" w:rsidP="3D5F3FAD">
      <w:pPr>
        <w:pStyle w:val="paragraph"/>
        <w:numPr>
          <w:ilvl w:val="0"/>
          <w:numId w:val="37"/>
        </w:numPr>
        <w:spacing w:before="0" w:beforeAutospacing="0" w:after="0" w:afterAutospacing="0"/>
        <w:rPr>
          <w:rStyle w:val="eop"/>
          <w:rFonts w:asciiTheme="minorHAnsi" w:eastAsiaTheme="majorEastAsia" w:hAnsiTheme="minorHAnsi" w:cs="Calibri"/>
        </w:rPr>
      </w:pPr>
      <w:proofErr w:type="spellStart"/>
      <w:r w:rsidRPr="023EE4C4">
        <w:rPr>
          <w:rStyle w:val="eop"/>
          <w:rFonts w:asciiTheme="minorHAnsi" w:eastAsiaTheme="majorEastAsia" w:hAnsiTheme="minorHAnsi" w:cs="Calibri"/>
        </w:rPr>
        <w:t>Straffordville</w:t>
      </w:r>
      <w:proofErr w:type="spellEnd"/>
      <w:r w:rsidRPr="023EE4C4">
        <w:rPr>
          <w:rStyle w:val="eop"/>
          <w:rFonts w:asciiTheme="minorHAnsi" w:eastAsiaTheme="majorEastAsia" w:hAnsiTheme="minorHAnsi" w:cs="Calibri"/>
        </w:rPr>
        <w:t>: Bayham UC</w:t>
      </w:r>
    </w:p>
    <w:p w14:paraId="71008666" w14:textId="77777777" w:rsidR="00D436C9" w:rsidRPr="00000BA1" w:rsidRDefault="00D436C9" w:rsidP="000B021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="Arial" w:eastAsiaTheme="majorEastAsia" w:hAnsi="Arial" w:cs="Arial"/>
        </w:rPr>
        <w:t> </w:t>
      </w:r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426F64FA" w14:textId="77777777" w:rsidR="00D3415A" w:rsidRPr="00000BA1" w:rsidRDefault="00D3415A" w:rsidP="000B021B">
      <w:pPr>
        <w:pStyle w:val="paragraph"/>
        <w:numPr>
          <w:ilvl w:val="0"/>
          <w:numId w:val="40"/>
        </w:numPr>
        <w:spacing w:before="0" w:beforeAutospacing="0" w:after="0" w:afterAutospacing="0"/>
        <w:ind w:left="0" w:firstLine="360"/>
        <w:textAlignment w:val="baseline"/>
        <w:rPr>
          <w:rStyle w:val="normaltextrun"/>
          <w:rFonts w:asciiTheme="minorHAnsi" w:hAnsiTheme="minorHAnsi" w:cs="Calibri"/>
          <w:b/>
          <w:bCs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Annual Reports </w:t>
      </w:r>
      <w:r w:rsidR="00D436C9" w:rsidRPr="00000BA1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received:</w:t>
      </w:r>
    </w:p>
    <w:p w14:paraId="3C621FAB" w14:textId="039F2EB7" w:rsidR="00D436C9" w:rsidRPr="00000BA1" w:rsidRDefault="00D3415A" w:rsidP="1766B721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b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</w:rPr>
        <w:t>Forest United Church</w:t>
      </w:r>
      <w:r w:rsidR="00D436C9" w:rsidRPr="00000BA1">
        <w:rPr>
          <w:rStyle w:val="normaltextrun"/>
          <w:rFonts w:asciiTheme="minorHAnsi" w:eastAsiaTheme="majorEastAsia" w:hAnsiTheme="minorHAnsi" w:cs="Calibri"/>
          <w:b/>
          <w:bCs/>
        </w:rPr>
        <w:t> </w:t>
      </w:r>
      <w:r w:rsidR="4E370FA6" w:rsidRPr="00000BA1">
        <w:rPr>
          <w:rStyle w:val="eop"/>
          <w:rFonts w:asciiTheme="minorHAnsi" w:eastAsiaTheme="majorEastAsia" w:hAnsiTheme="minorHAnsi" w:cs="Calibri"/>
        </w:rPr>
        <w:t> </w:t>
      </w:r>
    </w:p>
    <w:p w14:paraId="4BA2BE45" w14:textId="64939032" w:rsidR="2D3DB8BF" w:rsidRPr="00000BA1" w:rsidRDefault="4E370FA6" w:rsidP="74CB665F">
      <w:pPr>
        <w:pStyle w:val="paragraph"/>
        <w:spacing w:before="0" w:beforeAutospacing="0" w:after="0" w:afterAutospacing="0"/>
        <w:ind w:left="1080"/>
        <w:rPr>
          <w:rFonts w:asciiTheme="minorHAnsi" w:hAnsiTheme="minorHAnsi" w:cs="Calibri"/>
        </w:rPr>
      </w:pPr>
      <w:hyperlink r:id="rId14">
        <w:r w:rsidRPr="00000BA1">
          <w:rPr>
            <w:rStyle w:val="Hyperlink"/>
            <w:rFonts w:asciiTheme="minorHAnsi" w:hAnsiTheme="minorHAnsi" w:cs="Calibri"/>
          </w:rPr>
          <w:t>Annual Report 2025.pdf</w:t>
        </w:r>
      </w:hyperlink>
      <w:r w:rsidR="5AF9989C" w:rsidRPr="00000BA1">
        <w:rPr>
          <w:rFonts w:asciiTheme="minorHAnsi" w:hAnsiTheme="minorHAnsi" w:cs="Calibri"/>
        </w:rPr>
        <w:t xml:space="preserve"> </w:t>
      </w:r>
    </w:p>
    <w:p w14:paraId="7AFBB3F3" w14:textId="5AE44832" w:rsidR="687CEB1F" w:rsidRPr="00000BA1" w:rsidRDefault="6F047119" w:rsidP="67FAF12F">
      <w:pPr>
        <w:pStyle w:val="paragraph"/>
        <w:numPr>
          <w:ilvl w:val="0"/>
          <w:numId w:val="29"/>
        </w:numPr>
        <w:spacing w:before="0" w:beforeAutospacing="0" w:after="0" w:afterAutospacing="0"/>
        <w:rPr>
          <w:rStyle w:val="normaltextrun"/>
          <w:rFonts w:asciiTheme="minorHAnsi" w:eastAsiaTheme="majorEastAsia" w:hAnsiTheme="minorHAnsi" w:cs="Calibri"/>
          <w:b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</w:rPr>
        <w:t>T</w:t>
      </w:r>
      <w:r w:rsidR="3AA8FF2F" w:rsidRPr="00000BA1">
        <w:rPr>
          <w:rStyle w:val="normaltextrun"/>
          <w:rFonts w:asciiTheme="minorHAnsi" w:eastAsiaTheme="majorEastAsia" w:hAnsiTheme="minorHAnsi" w:cs="Calibri"/>
          <w:b/>
          <w:bCs/>
        </w:rPr>
        <w:t>illson</w:t>
      </w:r>
      <w:r w:rsidR="5646EA2B" w:rsidRPr="00000BA1">
        <w:rPr>
          <w:rStyle w:val="normaltextrun"/>
          <w:rFonts w:asciiTheme="minorHAnsi" w:eastAsiaTheme="majorEastAsia" w:hAnsiTheme="minorHAnsi" w:cs="Calibri"/>
          <w:b/>
          <w:bCs/>
        </w:rPr>
        <w:t>bur</w:t>
      </w:r>
      <w:r w:rsidR="706D09FB" w:rsidRPr="00000BA1">
        <w:rPr>
          <w:rStyle w:val="normaltextrun"/>
          <w:rFonts w:asciiTheme="minorHAnsi" w:eastAsiaTheme="majorEastAsia" w:hAnsiTheme="minorHAnsi" w:cs="Calibri"/>
          <w:b/>
          <w:bCs/>
        </w:rPr>
        <w:t>g</w:t>
      </w:r>
      <w:r w:rsidR="51268782" w:rsidRPr="00000BA1">
        <w:rPr>
          <w:rStyle w:val="normaltextrun"/>
          <w:rFonts w:asciiTheme="minorHAnsi" w:eastAsiaTheme="majorEastAsia" w:hAnsiTheme="minorHAnsi" w:cs="Calibri"/>
          <w:b/>
          <w:bCs/>
        </w:rPr>
        <w:t>:</w:t>
      </w:r>
      <w:r w:rsidR="1248A17A" w:rsidRPr="00000BA1">
        <w:rPr>
          <w:rStyle w:val="normaltextrun"/>
          <w:rFonts w:asciiTheme="minorHAnsi" w:eastAsiaTheme="majorEastAsia" w:hAnsiTheme="minorHAnsi" w:cs="Calibri"/>
          <w:b/>
          <w:bCs/>
        </w:rPr>
        <w:t> </w:t>
      </w:r>
      <w:r w:rsidR="3D8C4520" w:rsidRPr="00000BA1">
        <w:rPr>
          <w:rStyle w:val="normaltextrun"/>
          <w:rFonts w:asciiTheme="minorHAnsi" w:eastAsiaTheme="majorEastAsia" w:hAnsiTheme="minorHAnsi" w:cs="Calibri"/>
          <w:b/>
          <w:bCs/>
        </w:rPr>
        <w:t>S</w:t>
      </w:r>
      <w:r w:rsidR="635DA47C" w:rsidRPr="00000BA1">
        <w:rPr>
          <w:rStyle w:val="normaltextrun"/>
          <w:rFonts w:asciiTheme="minorHAnsi" w:eastAsiaTheme="majorEastAsia" w:hAnsiTheme="minorHAnsi" w:cs="Calibri"/>
          <w:b/>
          <w:bCs/>
        </w:rPr>
        <w:t>t. P</w:t>
      </w:r>
      <w:r w:rsidR="7709B3F5" w:rsidRPr="00000BA1">
        <w:rPr>
          <w:rStyle w:val="normaltextrun"/>
          <w:rFonts w:asciiTheme="minorHAnsi" w:eastAsiaTheme="majorEastAsia" w:hAnsiTheme="minorHAnsi" w:cs="Calibri"/>
          <w:b/>
          <w:bCs/>
        </w:rPr>
        <w:t>aul’</w:t>
      </w:r>
      <w:r w:rsidR="513EEB00" w:rsidRPr="00000BA1">
        <w:rPr>
          <w:rStyle w:val="normaltextrun"/>
          <w:rFonts w:asciiTheme="minorHAnsi" w:eastAsiaTheme="majorEastAsia" w:hAnsiTheme="minorHAnsi" w:cs="Calibri"/>
          <w:b/>
          <w:bCs/>
        </w:rPr>
        <w:t>s Uni</w:t>
      </w:r>
      <w:r w:rsidR="2EB39F82" w:rsidRPr="00000BA1">
        <w:rPr>
          <w:rStyle w:val="normaltextrun"/>
          <w:rFonts w:asciiTheme="minorHAnsi" w:eastAsiaTheme="majorEastAsia" w:hAnsiTheme="minorHAnsi" w:cs="Calibri"/>
          <w:b/>
          <w:bCs/>
        </w:rPr>
        <w:t>ted C</w:t>
      </w:r>
      <w:r w:rsidR="4809FF8C" w:rsidRPr="00000BA1">
        <w:rPr>
          <w:rStyle w:val="normaltextrun"/>
          <w:rFonts w:asciiTheme="minorHAnsi" w:eastAsiaTheme="majorEastAsia" w:hAnsiTheme="minorHAnsi" w:cs="Calibri"/>
          <w:b/>
          <w:bCs/>
        </w:rPr>
        <w:t>hurch</w:t>
      </w:r>
      <w:r w:rsidR="5EEA9290" w:rsidRPr="00000BA1">
        <w:rPr>
          <w:rStyle w:val="normaltextrun"/>
          <w:rFonts w:asciiTheme="minorHAnsi" w:eastAsiaTheme="majorEastAsia" w:hAnsiTheme="minorHAnsi" w:cs="Calibri"/>
          <w:b/>
        </w:rPr>
        <w:t xml:space="preserve"> </w:t>
      </w:r>
      <w:r w:rsidR="5DC2E5B8" w:rsidRPr="00000BA1">
        <w:rPr>
          <w:rStyle w:val="normaltextrun"/>
          <w:rFonts w:asciiTheme="minorHAnsi" w:eastAsiaTheme="majorEastAsia" w:hAnsiTheme="minorHAnsi" w:cs="Calibri"/>
          <w:b/>
        </w:rPr>
        <w:t xml:space="preserve"> </w:t>
      </w:r>
    </w:p>
    <w:p w14:paraId="78803C91" w14:textId="559DC9D3" w:rsidR="5DC2E5B8" w:rsidRPr="00000BA1" w:rsidRDefault="5DC2E5B8" w:rsidP="04DBC76F">
      <w:pPr>
        <w:pStyle w:val="paragraph"/>
        <w:spacing w:before="0" w:beforeAutospacing="0" w:after="0" w:afterAutospacing="0"/>
        <w:ind w:left="1080"/>
        <w:rPr>
          <w:rStyle w:val="normaltextrun"/>
          <w:rFonts w:asciiTheme="minorHAnsi" w:eastAsiaTheme="majorEastAsia" w:hAnsiTheme="minorHAnsi" w:cs="Calibri"/>
          <w:b/>
          <w:bCs/>
        </w:rPr>
      </w:pPr>
      <w:hyperlink r:id="rId15">
        <w:r w:rsidRPr="00000BA1">
          <w:rPr>
            <w:rStyle w:val="Hyperlink"/>
            <w:rFonts w:asciiTheme="minorHAnsi" w:hAnsiTheme="minorHAnsi" w:cs="Calibri"/>
          </w:rPr>
          <w:t>2025ANNUAL REPORT FINAL.pdf</w:t>
        </w:r>
      </w:hyperlink>
      <w:r w:rsidRPr="00000BA1">
        <w:rPr>
          <w:rStyle w:val="normaltextrun"/>
          <w:rFonts w:asciiTheme="minorHAnsi" w:eastAsiaTheme="majorEastAsia" w:hAnsiTheme="minorHAnsi" w:cs="Calibri"/>
          <w:b/>
          <w:bCs/>
        </w:rPr>
        <w:t xml:space="preserve"> </w:t>
      </w:r>
    </w:p>
    <w:p w14:paraId="4821B363" w14:textId="71FF38FB" w:rsidR="2D3DB8BF" w:rsidRPr="00000BA1" w:rsidRDefault="5DC2E5B8" w:rsidP="2D3DB8BF">
      <w:pPr>
        <w:pStyle w:val="paragraph"/>
        <w:spacing w:before="0" w:beforeAutospacing="0" w:after="0" w:afterAutospacing="0"/>
        <w:ind w:left="1080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</w:rPr>
        <w:t xml:space="preserve"> </w:t>
      </w:r>
      <w:hyperlink r:id="rId16">
        <w:r w:rsidRPr="00000BA1">
          <w:rPr>
            <w:rStyle w:val="Hyperlink"/>
            <w:rFonts w:asciiTheme="minorHAnsi" w:hAnsiTheme="minorHAnsi" w:cs="Calibri"/>
          </w:rPr>
          <w:t>Church Council 2026.pdf</w:t>
        </w:r>
      </w:hyperlink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31E3E44F" w14:textId="2973230D" w:rsidR="306C8DB4" w:rsidRPr="00000BA1" w:rsidRDefault="60BBBEFB" w:rsidP="306C8DB4">
      <w:pPr>
        <w:pStyle w:val="paragraph"/>
        <w:numPr>
          <w:ilvl w:val="0"/>
          <w:numId w:val="29"/>
        </w:numPr>
        <w:spacing w:before="0" w:beforeAutospacing="0" w:after="0" w:afterAutospacing="0"/>
        <w:rPr>
          <w:rStyle w:val="normaltextrun"/>
          <w:rFonts w:asciiTheme="minorHAnsi" w:eastAsiaTheme="majorEastAsia" w:hAnsiTheme="minorHAnsi" w:cs="Calibri"/>
          <w:b/>
        </w:rPr>
      </w:pPr>
      <w:proofErr w:type="spellStart"/>
      <w:r w:rsidRPr="12F7F7BC">
        <w:rPr>
          <w:rStyle w:val="normaltextrun"/>
          <w:rFonts w:asciiTheme="minorHAnsi" w:eastAsiaTheme="majorEastAsia" w:hAnsiTheme="minorHAnsi" w:cs="Calibri"/>
          <w:b/>
          <w:bCs/>
        </w:rPr>
        <w:t>Brooksdale</w:t>
      </w:r>
      <w:proofErr w:type="spellEnd"/>
      <w:r w:rsidR="463506B7" w:rsidRPr="12F7F7BC">
        <w:rPr>
          <w:rStyle w:val="normaltextrun"/>
          <w:rFonts w:asciiTheme="minorHAnsi" w:eastAsiaTheme="majorEastAsia" w:hAnsiTheme="minorHAnsi" w:cs="Calibri"/>
          <w:b/>
          <w:bCs/>
        </w:rPr>
        <w:t>: St. Andrew’s</w:t>
      </w:r>
      <w:r w:rsidRPr="12F7F7BC">
        <w:rPr>
          <w:rStyle w:val="normaltextrun"/>
          <w:rFonts w:asciiTheme="minorHAnsi" w:eastAsiaTheme="majorEastAsia" w:hAnsiTheme="minorHAnsi" w:cs="Calibri"/>
          <w:b/>
          <w:bCs/>
        </w:rPr>
        <w:t xml:space="preserve"> United Church </w:t>
      </w:r>
      <w:r w:rsidR="0FDEDAEA" w:rsidRPr="12F7F7BC">
        <w:rPr>
          <w:rStyle w:val="normaltextrun"/>
          <w:rFonts w:asciiTheme="minorHAnsi" w:eastAsiaTheme="majorEastAsia" w:hAnsiTheme="minorHAnsi" w:cs="Calibri"/>
          <w:b/>
          <w:bCs/>
        </w:rPr>
        <w:t xml:space="preserve"> </w:t>
      </w:r>
    </w:p>
    <w:p w14:paraId="5563217F" w14:textId="782E786E" w:rsidR="705E5D0D" w:rsidRDefault="4E42DFF8" w:rsidP="12F7F7BC">
      <w:pPr>
        <w:pStyle w:val="paragraph"/>
        <w:spacing w:before="0" w:beforeAutospacing="0" w:after="0" w:afterAutospacing="0"/>
        <w:ind w:left="1080"/>
      </w:pPr>
      <w:hyperlink r:id="rId17">
        <w:proofErr w:type="spellStart"/>
        <w:r w:rsidRPr="12F7F7BC">
          <w:rPr>
            <w:rStyle w:val="Hyperlink"/>
          </w:rPr>
          <w:t>Brooksdale</w:t>
        </w:r>
        <w:proofErr w:type="spellEnd"/>
        <w:r w:rsidRPr="12F7F7BC">
          <w:rPr>
            <w:rStyle w:val="Hyperlink"/>
          </w:rPr>
          <w:t xml:space="preserve"> St. Andrews Annual Report.pdf</w:t>
        </w:r>
      </w:hyperlink>
    </w:p>
    <w:p w14:paraId="0FAC9601" w14:textId="4E786A17" w:rsidR="4DF97448" w:rsidRPr="00000BA1" w:rsidRDefault="4543D62F" w:rsidP="4DF97448">
      <w:pPr>
        <w:pStyle w:val="paragraph"/>
        <w:numPr>
          <w:ilvl w:val="0"/>
          <w:numId w:val="29"/>
        </w:numPr>
        <w:spacing w:before="0" w:beforeAutospacing="0" w:after="0" w:afterAutospacing="0"/>
        <w:rPr>
          <w:rStyle w:val="normaltextrun"/>
          <w:rFonts w:asciiTheme="minorHAnsi" w:eastAsiaTheme="majorEastAsia" w:hAnsiTheme="minorHAnsi" w:cs="Calibri"/>
          <w:b/>
        </w:rPr>
      </w:pPr>
      <w:r w:rsidRPr="00000BA1">
        <w:rPr>
          <w:rStyle w:val="normaltextrun"/>
          <w:rFonts w:asciiTheme="minorHAnsi" w:eastAsiaTheme="majorEastAsia" w:hAnsiTheme="minorHAnsi" w:cs="Calibri"/>
          <w:b/>
        </w:rPr>
        <w:t xml:space="preserve"> Melville United Church</w:t>
      </w:r>
    </w:p>
    <w:p w14:paraId="060541C0" w14:textId="1613C246" w:rsidR="00D20A1D" w:rsidRPr="00000BA1" w:rsidRDefault="00FB1B34" w:rsidP="3C9D5580">
      <w:pPr>
        <w:spacing w:after="0" w:line="240" w:lineRule="auto"/>
        <w:rPr>
          <w:rFonts w:eastAsia="Times New Roman" w:cs="Calibri"/>
        </w:rPr>
      </w:pPr>
      <w:r w:rsidRPr="00000BA1">
        <w:rPr>
          <w:rFonts w:eastAsia="Times New Roman" w:cs="Calibri"/>
          <w:kern w:val="0"/>
          <w14:ligatures w14:val="none"/>
        </w:rPr>
        <w:tab/>
        <w:t xml:space="preserve">      </w:t>
      </w:r>
      <w:r w:rsidR="00380725" w:rsidRPr="00000BA1">
        <w:rPr>
          <w:rFonts w:eastAsia="Times New Roman" w:cs="Calibri"/>
          <w:kern w:val="0"/>
          <w14:ligatures w14:val="none"/>
        </w:rPr>
        <w:t xml:space="preserve"> </w:t>
      </w:r>
      <w:hyperlink r:id="rId18" w:history="1">
        <w:r w:rsidR="000F59E4" w:rsidRPr="00000BA1">
          <w:rPr>
            <w:rFonts w:eastAsia="Times New Roman" w:cs="Calibri"/>
            <w:color w:val="0000FF"/>
            <w:kern w:val="0"/>
            <w:u w:val="single"/>
            <w14:ligatures w14:val="none"/>
          </w:rPr>
          <w:t>2025 Melville Annual Reports with Budget.pdf</w:t>
        </w:r>
      </w:hyperlink>
    </w:p>
    <w:p w14:paraId="11E5F273" w14:textId="38F4DADE" w:rsidR="4543D62F" w:rsidRPr="00000BA1" w:rsidRDefault="4543D62F" w:rsidP="2F9B402A">
      <w:pPr>
        <w:pStyle w:val="paragraph"/>
        <w:numPr>
          <w:ilvl w:val="0"/>
          <w:numId w:val="29"/>
        </w:numPr>
        <w:spacing w:before="0" w:beforeAutospacing="0" w:after="0" w:afterAutospacing="0"/>
        <w:rPr>
          <w:rStyle w:val="normaltextrun"/>
          <w:rFonts w:asciiTheme="minorHAnsi" w:eastAsiaTheme="majorEastAsia" w:hAnsiTheme="minorHAnsi" w:cs="Calibri"/>
          <w:b/>
        </w:rPr>
      </w:pPr>
      <w:r w:rsidRPr="00000BA1">
        <w:rPr>
          <w:rStyle w:val="normaltextrun"/>
          <w:rFonts w:asciiTheme="minorHAnsi" w:eastAsiaTheme="majorEastAsia" w:hAnsiTheme="minorHAnsi" w:cs="Calibri"/>
          <w:b/>
        </w:rPr>
        <w:t>Woodstock: College Ave. United Church</w:t>
      </w:r>
      <w:r w:rsidR="00D20A1D" w:rsidRPr="00000BA1">
        <w:rPr>
          <w:rStyle w:val="normaltextrun"/>
          <w:rFonts w:asciiTheme="minorHAnsi" w:eastAsiaTheme="majorEastAsia" w:hAnsiTheme="minorHAnsi" w:cs="Calibri"/>
          <w:b/>
        </w:rPr>
        <w:t xml:space="preserve"> </w:t>
      </w:r>
    </w:p>
    <w:p w14:paraId="74B9B1C5" w14:textId="4DB86B9A" w:rsidR="00D20A1D" w:rsidRPr="00000BA1" w:rsidRDefault="00380725" w:rsidP="4AFB374E">
      <w:pPr>
        <w:spacing w:after="0" w:line="240" w:lineRule="auto"/>
        <w:rPr>
          <w:rFonts w:eastAsia="Times New Roman" w:cs="Calibri"/>
        </w:rPr>
      </w:pPr>
      <w:r w:rsidRPr="00000BA1">
        <w:rPr>
          <w:rFonts w:eastAsia="Times New Roman" w:cs="Calibri"/>
          <w:kern w:val="0"/>
          <w14:ligatures w14:val="none"/>
        </w:rPr>
        <w:tab/>
        <w:t xml:space="preserve">       </w:t>
      </w:r>
      <w:hyperlink r:id="rId19" w:history="1">
        <w:r w:rsidR="00662141" w:rsidRPr="00000BA1">
          <w:rPr>
            <w:rFonts w:eastAsia="Times New Roman" w:cs="Calibri"/>
            <w:color w:val="0000FF"/>
            <w:kern w:val="0"/>
            <w:u w:val="single"/>
            <w14:ligatures w14:val="none"/>
          </w:rPr>
          <w:t>Annual Report 2025.College Avenue.pdf</w:t>
        </w:r>
      </w:hyperlink>
    </w:p>
    <w:p w14:paraId="5FF9EB42" w14:textId="2FF59AEB" w:rsidR="12611307" w:rsidRPr="00000BA1" w:rsidRDefault="45F9B727" w:rsidP="12611307">
      <w:pPr>
        <w:pStyle w:val="paragraph"/>
        <w:numPr>
          <w:ilvl w:val="0"/>
          <w:numId w:val="29"/>
        </w:numPr>
        <w:spacing w:before="0" w:beforeAutospacing="0" w:after="0" w:afterAutospacing="0"/>
        <w:rPr>
          <w:rStyle w:val="normaltextrun"/>
          <w:rFonts w:asciiTheme="minorHAnsi" w:eastAsiaTheme="majorEastAsia" w:hAnsiTheme="minorHAnsi" w:cs="Calibri"/>
          <w:b/>
        </w:rPr>
      </w:pPr>
      <w:r w:rsidRPr="00000BA1">
        <w:rPr>
          <w:rStyle w:val="normaltextrun"/>
          <w:rFonts w:asciiTheme="minorHAnsi" w:eastAsiaTheme="majorEastAsia" w:hAnsiTheme="minorHAnsi" w:cs="Calibri"/>
          <w:b/>
        </w:rPr>
        <w:t xml:space="preserve">Dutton: </w:t>
      </w:r>
      <w:proofErr w:type="spellStart"/>
      <w:r w:rsidRPr="00000BA1">
        <w:rPr>
          <w:rStyle w:val="normaltextrun"/>
          <w:rFonts w:asciiTheme="minorHAnsi" w:eastAsiaTheme="majorEastAsia" w:hAnsiTheme="minorHAnsi" w:cs="Calibri"/>
          <w:b/>
        </w:rPr>
        <w:t>Dunwhich</w:t>
      </w:r>
      <w:proofErr w:type="spellEnd"/>
      <w:r w:rsidRPr="00000BA1">
        <w:rPr>
          <w:rStyle w:val="normaltextrun"/>
          <w:rFonts w:asciiTheme="minorHAnsi" w:eastAsiaTheme="majorEastAsia" w:hAnsiTheme="minorHAnsi" w:cs="Calibri"/>
          <w:b/>
        </w:rPr>
        <w:t xml:space="preserve"> </w:t>
      </w:r>
      <w:r w:rsidR="684532E6" w:rsidRPr="00000BA1">
        <w:rPr>
          <w:rStyle w:val="normaltextrun"/>
          <w:rFonts w:asciiTheme="minorHAnsi" w:eastAsiaTheme="majorEastAsia" w:hAnsiTheme="minorHAnsi" w:cs="Calibri"/>
          <w:b/>
        </w:rPr>
        <w:t>Pastoral Charge</w:t>
      </w:r>
    </w:p>
    <w:p w14:paraId="37A19495" w14:textId="154425A8" w:rsidR="00D20A1D" w:rsidRPr="00000BA1" w:rsidRDefault="00380725" w:rsidP="32EDDBBF">
      <w:pPr>
        <w:spacing w:after="0" w:line="240" w:lineRule="auto"/>
        <w:rPr>
          <w:rFonts w:eastAsia="Times New Roman" w:cs="Calibri"/>
        </w:rPr>
      </w:pPr>
      <w:r w:rsidRPr="00000BA1">
        <w:rPr>
          <w:rFonts w:eastAsia="Times New Roman" w:cs="Calibri"/>
          <w:kern w:val="0"/>
          <w14:ligatures w14:val="none"/>
        </w:rPr>
        <w:tab/>
        <w:t xml:space="preserve">       </w:t>
      </w:r>
      <w:hyperlink r:id="rId20" w:history="1">
        <w:r w:rsidR="00FB1B34" w:rsidRPr="00000BA1">
          <w:rPr>
            <w:rFonts w:eastAsia="Times New Roman" w:cs="Calibri"/>
            <w:color w:val="0000FF"/>
            <w:kern w:val="0"/>
            <w:u w:val="single"/>
            <w14:ligatures w14:val="none"/>
          </w:rPr>
          <w:t xml:space="preserve">2025 Annual Report. </w:t>
        </w:r>
        <w:proofErr w:type="spellStart"/>
        <w:r w:rsidR="00FB1B34" w:rsidRPr="00000BA1">
          <w:rPr>
            <w:rFonts w:eastAsia="Times New Roman" w:cs="Calibri"/>
            <w:color w:val="0000FF"/>
            <w:kern w:val="0"/>
            <w:u w:val="single"/>
            <w14:ligatures w14:val="none"/>
          </w:rPr>
          <w:t>Dunwhich</w:t>
        </w:r>
        <w:proofErr w:type="spellEnd"/>
        <w:r w:rsidR="00FB1B34" w:rsidRPr="00000BA1">
          <w:rPr>
            <w:rFonts w:eastAsia="Times New Roman" w:cs="Calibri"/>
            <w:color w:val="0000FF"/>
            <w:kern w:val="0"/>
            <w:u w:val="single"/>
            <w14:ligatures w14:val="none"/>
          </w:rPr>
          <w:t>- complete.pdf</w:t>
        </w:r>
      </w:hyperlink>
    </w:p>
    <w:p w14:paraId="16D655AD" w14:textId="359CA93C" w:rsidR="00D20A1D" w:rsidRPr="008D493C" w:rsidRDefault="5DF0D83B" w:rsidP="12611307">
      <w:pPr>
        <w:pStyle w:val="paragraph"/>
        <w:numPr>
          <w:ilvl w:val="0"/>
          <w:numId w:val="29"/>
        </w:numPr>
        <w:spacing w:before="0" w:beforeAutospacing="0" w:after="0" w:afterAutospacing="0"/>
        <w:rPr>
          <w:rStyle w:val="normaltextrun"/>
          <w:rFonts w:asciiTheme="minorHAnsi" w:eastAsiaTheme="majorEastAsia" w:hAnsiTheme="minorHAnsi" w:cs="Calibri"/>
          <w:b/>
          <w:bCs/>
        </w:rPr>
      </w:pPr>
      <w:r w:rsidRPr="008D493C">
        <w:rPr>
          <w:rStyle w:val="normaltextrun"/>
          <w:rFonts w:asciiTheme="minorHAnsi" w:eastAsiaTheme="majorEastAsia" w:hAnsiTheme="minorHAnsi" w:cs="Calibri"/>
          <w:b/>
          <w:bCs/>
        </w:rPr>
        <w:t xml:space="preserve"> Ilderton </w:t>
      </w:r>
      <w:r w:rsidR="008D493C" w:rsidRPr="008D493C">
        <w:rPr>
          <w:rStyle w:val="normaltextrun"/>
          <w:rFonts w:asciiTheme="minorHAnsi" w:eastAsiaTheme="majorEastAsia" w:hAnsiTheme="minorHAnsi" w:cs="Calibri"/>
          <w:b/>
          <w:bCs/>
        </w:rPr>
        <w:t>U</w:t>
      </w:r>
      <w:r w:rsidRPr="008D493C">
        <w:rPr>
          <w:rStyle w:val="normaltextrun"/>
          <w:rFonts w:asciiTheme="minorHAnsi" w:eastAsiaTheme="majorEastAsia" w:hAnsiTheme="minorHAnsi" w:cs="Calibri"/>
          <w:b/>
          <w:bCs/>
        </w:rPr>
        <w:t>nited Church</w:t>
      </w:r>
    </w:p>
    <w:p w14:paraId="682E7545" w14:textId="108220D9" w:rsidR="21DEAF00" w:rsidRPr="00000BA1" w:rsidRDefault="11731869" w:rsidP="7A8798B5">
      <w:pPr>
        <w:pStyle w:val="paragraph"/>
        <w:spacing w:before="0" w:beforeAutospacing="0" w:after="0" w:afterAutospacing="0"/>
        <w:ind w:left="1080"/>
        <w:rPr>
          <w:rFonts w:asciiTheme="minorHAnsi" w:hAnsiTheme="minorHAnsi"/>
        </w:rPr>
      </w:pPr>
      <w:hyperlink r:id="rId21">
        <w:r w:rsidRPr="00000BA1">
          <w:rPr>
            <w:rStyle w:val="Hyperlink"/>
            <w:rFonts w:asciiTheme="minorHAnsi" w:hAnsiTheme="minorHAnsi"/>
          </w:rPr>
          <w:t>2025 Ilderton Pastoral Charge Annual Reports.pdf</w:t>
        </w:r>
      </w:hyperlink>
    </w:p>
    <w:p w14:paraId="146A45A0" w14:textId="6D18870D" w:rsidR="2D3DB8BF" w:rsidRPr="00000BA1" w:rsidRDefault="1F95D3DF" w:rsidP="2D3DB8BF">
      <w:pPr>
        <w:pStyle w:val="paragraph"/>
        <w:numPr>
          <w:ilvl w:val="0"/>
          <w:numId w:val="29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</w:rPr>
      </w:pPr>
      <w:r w:rsidRPr="292C6C89">
        <w:rPr>
          <w:rStyle w:val="normaltextrun"/>
          <w:rFonts w:asciiTheme="minorHAnsi" w:eastAsiaTheme="minorEastAsia" w:hAnsiTheme="minorHAnsi" w:cstheme="minorBidi"/>
          <w:b/>
          <w:bCs/>
        </w:rPr>
        <w:t>Kintore: Chalmers United Church</w:t>
      </w:r>
    </w:p>
    <w:p w14:paraId="70208545" w14:textId="4851668B" w:rsidR="47A56A45" w:rsidRDefault="234935C9" w:rsidP="5E43973F">
      <w:pPr>
        <w:pStyle w:val="paragraph"/>
        <w:spacing w:before="0" w:beforeAutospacing="0" w:after="0" w:afterAutospacing="0"/>
        <w:ind w:left="1080"/>
        <w:rPr>
          <w:rFonts w:asciiTheme="minorHAnsi" w:eastAsiaTheme="minorEastAsia" w:hAnsiTheme="minorHAnsi" w:cstheme="minorBidi"/>
        </w:rPr>
      </w:pPr>
      <w:hyperlink r:id="rId22">
        <w:r w:rsidRPr="0EAB8D3D">
          <w:rPr>
            <w:rStyle w:val="Hyperlink"/>
            <w:rFonts w:asciiTheme="minorHAnsi" w:eastAsiaTheme="minorEastAsia" w:hAnsiTheme="minorHAnsi" w:cstheme="minorBidi"/>
          </w:rPr>
          <w:t>AnnualReport2025.pdf</w:t>
        </w:r>
      </w:hyperlink>
    </w:p>
    <w:p w14:paraId="5B68A159" w14:textId="14A46B30" w:rsidR="619904D0" w:rsidRPr="00000BA1" w:rsidRDefault="619904D0" w:rsidP="619904D0">
      <w:pPr>
        <w:pStyle w:val="paragraph"/>
        <w:spacing w:before="0" w:beforeAutospacing="0" w:after="0" w:afterAutospacing="0"/>
        <w:ind w:left="1080"/>
        <w:rPr>
          <w:rStyle w:val="normaltextrun"/>
          <w:rFonts w:asciiTheme="minorHAnsi" w:eastAsiaTheme="majorEastAsia" w:hAnsiTheme="minorHAnsi" w:cs="Calibri"/>
        </w:rPr>
      </w:pPr>
    </w:p>
    <w:p w14:paraId="160D6D9F" w14:textId="32AF05AF" w:rsidR="00D436C9" w:rsidRPr="00000BA1" w:rsidRDefault="00D436C9" w:rsidP="4FC49D9D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360"/>
        <w:textAlignment w:val="baseline"/>
        <w:rPr>
          <w:rFonts w:asciiTheme="minorHAnsi" w:hAnsiTheme="minorHAnsi" w:cs="Calibri"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Documents and updates received for information:</w:t>
      </w:r>
      <w:r w:rsidRPr="00000BA1">
        <w:rPr>
          <w:rStyle w:val="normaltextrun"/>
          <w:rFonts w:asciiTheme="minorHAnsi" w:eastAsiaTheme="majorEastAsia" w:hAnsiTheme="minorHAnsi" w:cs="Calibri"/>
          <w:b/>
          <w:bCs/>
        </w:rPr>
        <w:t> </w:t>
      </w:r>
    </w:p>
    <w:p w14:paraId="11864188" w14:textId="2FCC7536" w:rsidR="00FD4FF2" w:rsidRPr="00000BA1" w:rsidRDefault="3E70148F" w:rsidP="551A2B12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Theme="minorHAnsi" w:hAnsiTheme="minorHAnsi" w:cs="Calibri"/>
          <w:sz w:val="18"/>
          <w:szCs w:val="18"/>
        </w:rPr>
      </w:pPr>
      <w:r w:rsidRPr="00000BA1">
        <w:rPr>
          <w:rStyle w:val="eop"/>
          <w:rFonts w:asciiTheme="minorHAnsi" w:eastAsiaTheme="majorEastAsia" w:hAnsiTheme="minorHAnsi" w:cs="Calibri"/>
          <w:b/>
          <w:bCs/>
        </w:rPr>
        <w:t xml:space="preserve"> London </w:t>
      </w:r>
      <w:r w:rsidR="54CABD70" w:rsidRPr="00000BA1">
        <w:rPr>
          <w:rStyle w:val="eop"/>
          <w:rFonts w:asciiTheme="minorHAnsi" w:eastAsiaTheme="majorEastAsia" w:hAnsiTheme="minorHAnsi" w:cs="Calibri"/>
          <w:b/>
          <w:bCs/>
        </w:rPr>
        <w:t>United Church</w:t>
      </w:r>
      <w:r w:rsidRPr="00000BA1">
        <w:rPr>
          <w:rStyle w:val="eop"/>
          <w:rFonts w:asciiTheme="minorHAnsi" w:eastAsiaTheme="majorEastAsia" w:hAnsiTheme="minorHAnsi" w:cs="Calibri"/>
          <w:b/>
          <w:bCs/>
        </w:rPr>
        <w:t xml:space="preserve"> Cluster</w:t>
      </w:r>
      <w:r w:rsidRPr="00000BA1">
        <w:rPr>
          <w:rStyle w:val="eop"/>
          <w:rFonts w:asciiTheme="minorHAnsi" w:eastAsiaTheme="majorEastAsia" w:hAnsiTheme="minorHAnsi" w:cs="Calibri"/>
        </w:rPr>
        <w:t xml:space="preserve"> </w:t>
      </w:r>
      <w:r w:rsidR="1770E5FC" w:rsidRPr="00000BA1">
        <w:rPr>
          <w:rStyle w:val="eop"/>
          <w:rFonts w:asciiTheme="minorHAnsi" w:eastAsiaTheme="majorEastAsia" w:hAnsiTheme="minorHAnsi" w:cs="Calibri"/>
        </w:rPr>
        <w:t>notes</w:t>
      </w:r>
      <w:r w:rsidRPr="00000BA1">
        <w:rPr>
          <w:rStyle w:val="eop"/>
          <w:rFonts w:asciiTheme="minorHAnsi" w:eastAsiaTheme="majorEastAsia" w:hAnsiTheme="minorHAnsi" w:cs="Calibri"/>
        </w:rPr>
        <w:t xml:space="preserve"> </w:t>
      </w:r>
      <w:r w:rsidR="2EEE81CF" w:rsidRPr="00000BA1">
        <w:rPr>
          <w:rStyle w:val="eop"/>
          <w:rFonts w:asciiTheme="minorHAnsi" w:eastAsiaTheme="majorEastAsia" w:hAnsiTheme="minorHAnsi" w:cs="Calibri"/>
        </w:rPr>
        <w:t xml:space="preserve">from </w:t>
      </w:r>
      <w:r w:rsidR="4984D4FB" w:rsidRPr="00000BA1">
        <w:rPr>
          <w:rStyle w:val="eop"/>
          <w:rFonts w:asciiTheme="minorHAnsi" w:eastAsiaTheme="majorEastAsia" w:hAnsiTheme="minorHAnsi" w:cs="Calibri"/>
        </w:rPr>
        <w:t>Zoom</w:t>
      </w:r>
      <w:r w:rsidRPr="00000BA1">
        <w:rPr>
          <w:rStyle w:val="eop"/>
          <w:rFonts w:asciiTheme="minorHAnsi" w:eastAsiaTheme="majorEastAsia" w:hAnsiTheme="minorHAnsi" w:cs="Calibri"/>
        </w:rPr>
        <w:t xml:space="preserve"> meeting, January 28, 2026. This is the gathering that invites the</w:t>
      </w:r>
      <w:r w:rsidR="4F54783F" w:rsidRPr="00000BA1">
        <w:rPr>
          <w:rStyle w:val="eop"/>
          <w:rFonts w:asciiTheme="minorHAnsi" w:eastAsiaTheme="majorEastAsia" w:hAnsiTheme="minorHAnsi" w:cs="Calibri"/>
        </w:rPr>
        <w:t xml:space="preserve"> 17 United Churches in the London area to get together for mutual sharing, learning, support and working together.</w:t>
      </w:r>
      <w:r w:rsidR="00D436C9" w:rsidRPr="00000BA1">
        <w:rPr>
          <w:rStyle w:val="eop"/>
          <w:rFonts w:asciiTheme="minorHAnsi" w:eastAsiaTheme="majorEastAsia" w:hAnsiTheme="minorHAnsi" w:cs="Calibri"/>
        </w:rPr>
        <w:t> </w:t>
      </w:r>
    </w:p>
    <w:p w14:paraId="43585190" w14:textId="3FBADFF2" w:rsidR="00D436C9" w:rsidRPr="00000BA1" w:rsidRDefault="00D436C9" w:rsidP="00FD4FF2">
      <w:pPr>
        <w:pStyle w:val="paragraph"/>
        <w:spacing w:before="0" w:beforeAutospacing="0" w:after="0" w:afterAutospacing="0"/>
        <w:ind w:left="1080"/>
        <w:textAlignment w:val="baseline"/>
        <w:rPr>
          <w:rFonts w:asciiTheme="minorHAnsi" w:hAnsiTheme="minorHAnsi" w:cs="Calibri"/>
        </w:rPr>
      </w:pPr>
      <w:r w:rsidRPr="00000BA1">
        <w:rPr>
          <w:rStyle w:val="eop"/>
          <w:rFonts w:asciiTheme="minorHAnsi" w:eastAsiaTheme="majorEastAsia" w:hAnsiTheme="minorHAnsi" w:cs="Calibri"/>
        </w:rPr>
        <w:t> </w:t>
      </w:r>
      <w:hyperlink r:id="rId23">
        <w:r w:rsidR="2ABFC499" w:rsidRPr="00000BA1">
          <w:rPr>
            <w:rStyle w:val="Hyperlink"/>
            <w:rFonts w:asciiTheme="minorHAnsi" w:hAnsiTheme="minorHAnsi" w:cs="Calibri"/>
          </w:rPr>
          <w:t>London United Churches meeting Jan 28 25 notes.docx</w:t>
        </w:r>
      </w:hyperlink>
    </w:p>
    <w:p w14:paraId="2E3DE9FD" w14:textId="485471C0" w:rsidR="00D436C9" w:rsidRPr="00000BA1" w:rsidRDefault="00D436C9" w:rsidP="00151A94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Theme="minorHAnsi" w:eastAsiaTheme="majorEastAsia" w:hAnsiTheme="minorHAnsi" w:cs="Calibri"/>
        </w:rPr>
      </w:pPr>
    </w:p>
    <w:p w14:paraId="4F364B70" w14:textId="75E92651" w:rsidR="6F57056C" w:rsidRDefault="6F57056C" w:rsidP="78F27A2E">
      <w:pPr>
        <w:pStyle w:val="paragraph"/>
        <w:numPr>
          <w:ilvl w:val="0"/>
          <w:numId w:val="31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</w:pPr>
      <w:hyperlink r:id="rId24">
        <w:r w:rsidRPr="78F27A2E">
          <w:rPr>
            <w:rStyle w:val="Hyperlink"/>
          </w:rPr>
          <w:t>2026 - ARW CSC Budget.xlsx</w:t>
        </w:r>
      </w:hyperlink>
    </w:p>
    <w:p w14:paraId="18465F3C" w14:textId="29128041" w:rsidR="00D436C9" w:rsidRPr="00000BA1" w:rsidRDefault="00451B83" w:rsidP="43CC57E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Theme="minorHAnsi" w:eastAsiaTheme="majorEastAsia" w:hAnsiTheme="minorHAnsi" w:cs="Calibri"/>
          <w:i/>
          <w:iCs/>
        </w:rPr>
        <w:tab/>
      </w:r>
      <w:r w:rsidR="367DAE31" w:rsidRPr="00000BA1">
        <w:rPr>
          <w:rStyle w:val="normaltextrun"/>
          <w:rFonts w:asciiTheme="minorHAnsi" w:eastAsiaTheme="majorEastAsia" w:hAnsiTheme="minorHAnsi" w:cs="Calibri"/>
          <w:i/>
          <w:iCs/>
        </w:rPr>
        <w:t xml:space="preserve">*Please note, change </w:t>
      </w:r>
      <w:proofErr w:type="gramStart"/>
      <w:r w:rsidR="367DAE31" w:rsidRPr="00000BA1">
        <w:rPr>
          <w:rStyle w:val="normaltextrun"/>
          <w:rFonts w:asciiTheme="minorHAnsi" w:eastAsiaTheme="majorEastAsia" w:hAnsiTheme="minorHAnsi" w:cs="Calibri"/>
          <w:i/>
          <w:iCs/>
        </w:rPr>
        <w:t>in</w:t>
      </w:r>
      <w:proofErr w:type="gramEnd"/>
      <w:r w:rsidR="367DAE31" w:rsidRPr="00000BA1">
        <w:rPr>
          <w:rStyle w:val="normaltextrun"/>
          <w:rFonts w:asciiTheme="minorHAnsi" w:eastAsiaTheme="majorEastAsia" w:hAnsiTheme="minorHAnsi" w:cs="Calibri"/>
          <w:i/>
          <w:iCs/>
        </w:rPr>
        <w:t xml:space="preserve"> mileage rate for 2026 to $.60/km</w:t>
      </w:r>
      <w:r w:rsidR="367DAE31" w:rsidRPr="00000BA1">
        <w:rPr>
          <w:rStyle w:val="eop"/>
          <w:rFonts w:asciiTheme="minorHAnsi" w:eastAsiaTheme="majorEastAsia" w:hAnsiTheme="minorHAnsi" w:cs="Calibri"/>
        </w:rPr>
        <w:t> </w:t>
      </w:r>
    </w:p>
    <w:p w14:paraId="46E548AC" w14:textId="184CC765" w:rsidR="00D436C9" w:rsidRPr="00000BA1" w:rsidRDefault="367DAE31" w:rsidP="43CC57E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742A3B95" w14:textId="1A29B223" w:rsidR="00D436C9" w:rsidRPr="00000BA1" w:rsidRDefault="367DAE31" w:rsidP="75D2D5F0">
      <w:pPr>
        <w:pStyle w:val="paragraph"/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  <w:textAlignment w:val="baseline"/>
        <w:rPr>
          <w:rStyle w:val="eop"/>
          <w:rFonts w:asciiTheme="minorHAnsi" w:hAnsiTheme="minorHAnsi" w:cs="Calibri"/>
        </w:rPr>
      </w:pPr>
      <w:r w:rsidRPr="75D2D5F0">
        <w:rPr>
          <w:rStyle w:val="normaltextrun"/>
          <w:rFonts w:asciiTheme="minorHAnsi" w:eastAsiaTheme="majorEastAsia" w:hAnsiTheme="minorHAnsi" w:cs="Calibri"/>
          <w:lang w:val="en-CA"/>
        </w:rPr>
        <w:t>Report from Congregational Support Minister </w:t>
      </w:r>
      <w:r w:rsidRPr="75D2D5F0">
        <w:rPr>
          <w:rStyle w:val="normaltextrun"/>
          <w:rFonts w:asciiTheme="minorHAnsi" w:eastAsiaTheme="majorEastAsia" w:hAnsiTheme="minorHAnsi" w:cs="Calibri"/>
        </w:rPr>
        <w:t> </w:t>
      </w:r>
      <w:r w:rsidRPr="75D2D5F0">
        <w:rPr>
          <w:rStyle w:val="eop"/>
          <w:rFonts w:asciiTheme="minorHAnsi" w:eastAsiaTheme="majorEastAsia" w:hAnsiTheme="minorHAnsi" w:cs="Calibri"/>
        </w:rPr>
        <w:t> </w:t>
      </w:r>
    </w:p>
    <w:p w14:paraId="2516AFF9" w14:textId="63029E78" w:rsidR="00D07EF4" w:rsidRPr="00000BA1" w:rsidRDefault="3AC1E95E" w:rsidP="75D2D5F0">
      <w:pPr>
        <w:pStyle w:val="paragraph"/>
        <w:spacing w:before="0" w:beforeAutospacing="0" w:after="0" w:afterAutospacing="0"/>
        <w:ind w:left="360" w:firstLine="360"/>
        <w:textAlignment w:val="baseline"/>
      </w:pPr>
      <w:hyperlink r:id="rId25">
        <w:r w:rsidRPr="75D2D5F0">
          <w:rPr>
            <w:rStyle w:val="Hyperlink"/>
          </w:rPr>
          <w:t>CSM report to CSC March 2026.docx</w:t>
        </w:r>
      </w:hyperlink>
    </w:p>
    <w:p w14:paraId="08D4E5CD" w14:textId="09EBF3B8" w:rsidR="00D436C9" w:rsidRPr="00000BA1" w:rsidRDefault="367DAE31" w:rsidP="43507E05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eop"/>
          <w:rFonts w:asciiTheme="minorHAnsi" w:eastAsiaTheme="majorEastAsia" w:hAnsiTheme="minorHAnsi" w:cs="Calibri"/>
          <w:sz w:val="18"/>
          <w:szCs w:val="18"/>
        </w:rPr>
        <w:t> </w:t>
      </w:r>
    </w:p>
    <w:p w14:paraId="6A80AF74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  <w:color w:val="0F4761"/>
          <w:sz w:val="32"/>
          <w:szCs w:val="32"/>
          <w:lang w:val="en-CA"/>
        </w:rPr>
        <w:t>End of Consent Docket</w:t>
      </w:r>
      <w:r w:rsidRPr="00000BA1">
        <w:rPr>
          <w:rStyle w:val="normaltextrun"/>
          <w:rFonts w:ascii="Arial" w:eastAsiaTheme="majorEastAsia" w:hAnsi="Arial" w:cs="Arial"/>
          <w:color w:val="0F4761"/>
          <w:sz w:val="32"/>
          <w:szCs w:val="32"/>
        </w:rPr>
        <w:t> </w:t>
      </w:r>
      <w:r w:rsidRPr="00000BA1">
        <w:rPr>
          <w:rStyle w:val="eop"/>
          <w:rFonts w:asciiTheme="minorHAnsi" w:eastAsiaTheme="majorEastAsia" w:hAnsiTheme="minorHAnsi" w:cs="Calibri"/>
          <w:color w:val="0F4761"/>
          <w:sz w:val="32"/>
          <w:szCs w:val="32"/>
        </w:rPr>
        <w:t> </w:t>
      </w:r>
    </w:p>
    <w:p w14:paraId="65D7E801" w14:textId="0445C42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  <w:color w:val="000000"/>
          <w:shd w:val="clear" w:color="auto" w:fill="FFFFFF"/>
          <w:lang w:val="en-CA"/>
        </w:rPr>
        <w:t>MOTION</w:t>
      </w:r>
      <w:r w:rsidRPr="00000BA1"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 w:rsidRPr="00000BA1">
        <w:rPr>
          <w:rStyle w:val="normaltextrun"/>
          <w:rFonts w:asciiTheme="minorHAnsi" w:eastAsiaTheme="majorEastAsia" w:hAnsiTheme="minorHAnsi" w:cs="Calibri"/>
          <w:color w:val="000000"/>
          <w:shd w:val="clear" w:color="auto" w:fill="FFFFFF"/>
          <w:lang w:val="en-CA"/>
        </w:rPr>
        <w:t>by</w:t>
      </w:r>
      <w:r w:rsidRPr="00000BA1">
        <w:rPr>
          <w:rStyle w:val="normaltextrun"/>
          <w:rFonts w:ascii="Arial" w:eastAsiaTheme="majorEastAsia" w:hAnsi="Arial" w:cs="Arial"/>
          <w:b/>
          <w:bCs/>
          <w:color w:val="000000"/>
          <w:shd w:val="clear" w:color="auto" w:fill="FFFFFF"/>
          <w:lang w:val="en-CA"/>
        </w:rPr>
        <w:t> ​</w:t>
      </w:r>
      <w:r w:rsidR="00923EF3" w:rsidRPr="00151A94"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Dave Whiting and Jim Stirling</w:t>
      </w:r>
      <w:r w:rsidR="00923EF3">
        <w:rPr>
          <w:rStyle w:val="normaltextrun"/>
          <w:rFonts w:ascii="Arial" w:eastAsiaTheme="majorEastAsia" w:hAnsi="Arial" w:cs="Arial"/>
          <w:b/>
          <w:bCs/>
          <w:color w:val="000000"/>
          <w:shd w:val="clear" w:color="auto" w:fill="FFFFFF"/>
          <w:lang w:val="en-CA"/>
        </w:rPr>
        <w:t xml:space="preserve"> </w:t>
      </w:r>
      <w:r w:rsidRPr="00000BA1">
        <w:rPr>
          <w:rStyle w:val="normaltextrun"/>
          <w:rFonts w:asciiTheme="minorHAnsi" w:eastAsiaTheme="majorEastAsia" w:hAnsiTheme="minorHAnsi" w:cs="Calibri"/>
          <w:color w:val="000000"/>
          <w:shd w:val="clear" w:color="auto" w:fill="FFFFFF"/>
          <w:lang w:val="en-CA"/>
        </w:rPr>
        <w:t xml:space="preserve">that the Congregational Support Commission of Antler River Watershed Regional Council approve the consent docket as </w:t>
      </w:r>
      <w:r w:rsidRPr="00000BA1"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​</w:t>
      </w:r>
      <w:r w:rsidRPr="00000BA1">
        <w:rPr>
          <w:rStyle w:val="normaltextrun"/>
          <w:rFonts w:asciiTheme="minorHAnsi" w:eastAsiaTheme="majorEastAsia" w:hAnsiTheme="minorHAnsi" w:cs="Calibri"/>
          <w:color w:val="000000"/>
          <w:shd w:val="clear" w:color="auto" w:fill="FFFFFF"/>
          <w:lang w:val="en-CA"/>
        </w:rPr>
        <w:t>circulated.</w:t>
      </w:r>
      <w:r w:rsidRPr="00000BA1">
        <w:rPr>
          <w:rStyle w:val="normaltextrun"/>
          <w:rFonts w:ascii="Arial" w:eastAsiaTheme="majorEastAsia" w:hAnsi="Arial" w:cs="Arial"/>
          <w:color w:val="000000"/>
          <w:shd w:val="clear" w:color="auto" w:fill="FFFFFF"/>
        </w:rPr>
        <w:t>  </w:t>
      </w:r>
      <w:r w:rsidRPr="00000BA1">
        <w:rPr>
          <w:rStyle w:val="normaltextrun"/>
          <w:rFonts w:ascii="Arial" w:eastAsiaTheme="majorEastAsia" w:hAnsi="Arial" w:cs="Arial"/>
          <w:color w:val="000000"/>
        </w:rPr>
        <w:t> </w:t>
      </w:r>
      <w:r w:rsidRPr="00000BA1">
        <w:rPr>
          <w:rStyle w:val="eop"/>
          <w:rFonts w:asciiTheme="minorHAnsi" w:eastAsiaTheme="majorEastAsia" w:hAnsiTheme="minorHAnsi" w:cs="Calibri"/>
          <w:color w:val="000000"/>
        </w:rPr>
        <w:t> </w:t>
      </w:r>
      <w:r w:rsidR="004B40C3">
        <w:rPr>
          <w:rStyle w:val="eop"/>
          <w:rFonts w:asciiTheme="minorHAnsi" w:eastAsiaTheme="majorEastAsia" w:hAnsiTheme="minorHAnsi" w:cs="Calibri"/>
          <w:color w:val="000000"/>
        </w:rPr>
        <w:t>|</w:t>
      </w:r>
      <w:r w:rsidR="004B40C3">
        <w:rPr>
          <w:rStyle w:val="eop"/>
          <w:rFonts w:asciiTheme="minorHAnsi" w:eastAsiaTheme="majorEastAsia" w:hAnsiTheme="minorHAnsi" w:cs="Calibri"/>
          <w:color w:val="000000"/>
        </w:rPr>
        <w:br/>
        <w:t>MOTION</w:t>
      </w:r>
      <w:r w:rsidR="004B40C3">
        <w:rPr>
          <w:rStyle w:val="eop"/>
          <w:rFonts w:asciiTheme="minorHAnsi" w:eastAsiaTheme="majorEastAsia" w:hAnsiTheme="minorHAnsi" w:cs="Calibri"/>
          <w:color w:val="000000"/>
        </w:rPr>
        <w:tab/>
      </w:r>
      <w:r w:rsidR="004B40C3">
        <w:rPr>
          <w:rStyle w:val="eop"/>
          <w:rFonts w:asciiTheme="minorHAnsi" w:eastAsiaTheme="majorEastAsia" w:hAnsiTheme="minorHAnsi" w:cs="Calibri"/>
          <w:color w:val="000000"/>
        </w:rPr>
        <w:tab/>
      </w:r>
      <w:r w:rsidR="004B40C3">
        <w:rPr>
          <w:rStyle w:val="eop"/>
          <w:rFonts w:asciiTheme="minorHAnsi" w:eastAsiaTheme="majorEastAsia" w:hAnsiTheme="minorHAnsi" w:cs="Calibri"/>
          <w:color w:val="000000"/>
        </w:rPr>
        <w:tab/>
      </w:r>
      <w:r w:rsidR="004B40C3">
        <w:rPr>
          <w:rStyle w:val="eop"/>
          <w:rFonts w:asciiTheme="minorHAnsi" w:eastAsiaTheme="majorEastAsia" w:hAnsiTheme="minorHAnsi" w:cs="Calibri"/>
          <w:color w:val="000000"/>
        </w:rPr>
        <w:tab/>
      </w:r>
      <w:r w:rsidR="004B40C3">
        <w:rPr>
          <w:rStyle w:val="eop"/>
          <w:rFonts w:asciiTheme="minorHAnsi" w:eastAsiaTheme="majorEastAsia" w:hAnsiTheme="minorHAnsi" w:cs="Calibri"/>
          <w:color w:val="000000"/>
        </w:rPr>
        <w:tab/>
      </w:r>
      <w:r w:rsidR="004B40C3">
        <w:rPr>
          <w:rStyle w:val="eop"/>
          <w:rFonts w:asciiTheme="minorHAnsi" w:eastAsiaTheme="majorEastAsia" w:hAnsiTheme="minorHAnsi" w:cs="Calibri"/>
          <w:color w:val="000000"/>
        </w:rPr>
        <w:tab/>
        <w:t>CARRIED</w:t>
      </w:r>
    </w:p>
    <w:p w14:paraId="26EC59AA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eop"/>
          <w:rFonts w:asciiTheme="minorHAnsi" w:eastAsiaTheme="majorEastAsia" w:hAnsiTheme="minorHAnsi" w:cs="Calibri"/>
          <w:sz w:val="18"/>
          <w:szCs w:val="18"/>
        </w:rPr>
        <w:t> </w:t>
      </w:r>
    </w:p>
    <w:p w14:paraId="5438866E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color w:val="0F4761"/>
          <w:sz w:val="32"/>
          <w:szCs w:val="32"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  <w:color w:val="0F4761"/>
          <w:sz w:val="32"/>
          <w:szCs w:val="32"/>
          <w:lang w:val="en-CA"/>
        </w:rPr>
        <w:t>New Business</w:t>
      </w:r>
      <w:r w:rsidRPr="00000BA1">
        <w:rPr>
          <w:rStyle w:val="normaltextrun"/>
          <w:rFonts w:ascii="Arial" w:eastAsiaTheme="majorEastAsia" w:hAnsi="Arial" w:cs="Arial"/>
          <w:color w:val="0F4761"/>
          <w:sz w:val="32"/>
          <w:szCs w:val="32"/>
        </w:rPr>
        <w:t> </w:t>
      </w:r>
      <w:r w:rsidRPr="00000BA1">
        <w:rPr>
          <w:rStyle w:val="eop"/>
          <w:rFonts w:asciiTheme="minorHAnsi" w:eastAsiaTheme="majorEastAsia" w:hAnsiTheme="minorHAnsi" w:cs="Calibri"/>
          <w:color w:val="0F4761"/>
          <w:sz w:val="32"/>
          <w:szCs w:val="32"/>
        </w:rPr>
        <w:t> </w:t>
      </w:r>
    </w:p>
    <w:p w14:paraId="425D91EC" w14:textId="77777777" w:rsidR="005F0A7A" w:rsidRPr="009701A6" w:rsidRDefault="005F0A7A" w:rsidP="00D436C9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color w:val="0F4761"/>
          <w:sz w:val="18"/>
          <w:szCs w:val="18"/>
        </w:rPr>
      </w:pPr>
    </w:p>
    <w:p w14:paraId="78385A3D" w14:textId="0BA94D0A" w:rsidR="00DE5918" w:rsidRPr="00000BA1" w:rsidRDefault="00666270" w:rsidP="2FFC32FD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Theme="minorHAnsi" w:hAnsiTheme="minorHAnsi" w:cs="Calibri"/>
          <w:b/>
          <w:bCs/>
        </w:rPr>
      </w:pPr>
      <w:r w:rsidRPr="00000BA1">
        <w:rPr>
          <w:rFonts w:asciiTheme="minorHAnsi" w:hAnsiTheme="minorHAnsi" w:cs="Calibri"/>
          <w:b/>
          <w:bCs/>
        </w:rPr>
        <w:t>Repo</w:t>
      </w:r>
      <w:r w:rsidR="001447CB" w:rsidRPr="00000BA1">
        <w:rPr>
          <w:rFonts w:asciiTheme="minorHAnsi" w:hAnsiTheme="minorHAnsi" w:cs="Calibri"/>
          <w:b/>
          <w:bCs/>
        </w:rPr>
        <w:t>rt fro</w:t>
      </w:r>
      <w:r w:rsidR="0024779D" w:rsidRPr="00000BA1">
        <w:rPr>
          <w:rFonts w:asciiTheme="minorHAnsi" w:hAnsiTheme="minorHAnsi" w:cs="Calibri"/>
          <w:b/>
          <w:bCs/>
        </w:rPr>
        <w:t>m</w:t>
      </w:r>
      <w:r w:rsidR="00876AC3" w:rsidRPr="00000BA1">
        <w:rPr>
          <w:rFonts w:asciiTheme="minorHAnsi" w:hAnsiTheme="minorHAnsi" w:cs="Calibri"/>
          <w:b/>
          <w:bCs/>
        </w:rPr>
        <w:t xml:space="preserve"> </w:t>
      </w:r>
      <w:r w:rsidR="00621F09" w:rsidRPr="00000BA1">
        <w:rPr>
          <w:rFonts w:asciiTheme="minorHAnsi" w:hAnsiTheme="minorHAnsi" w:cs="Calibri"/>
          <w:b/>
          <w:bCs/>
        </w:rPr>
        <w:t xml:space="preserve">Rep </w:t>
      </w:r>
      <w:r w:rsidR="00D177A5" w:rsidRPr="00000BA1">
        <w:rPr>
          <w:rFonts w:asciiTheme="minorHAnsi" w:hAnsiTheme="minorHAnsi" w:cs="Calibri"/>
          <w:b/>
          <w:bCs/>
        </w:rPr>
        <w:t xml:space="preserve">to </w:t>
      </w:r>
      <w:r w:rsidR="00F36387" w:rsidRPr="00000BA1">
        <w:rPr>
          <w:rFonts w:asciiTheme="minorHAnsi" w:hAnsiTheme="minorHAnsi" w:cs="Calibri"/>
          <w:b/>
          <w:bCs/>
        </w:rPr>
        <w:t>ARWR</w:t>
      </w:r>
      <w:r w:rsidR="00692FCF" w:rsidRPr="00000BA1">
        <w:rPr>
          <w:rFonts w:asciiTheme="minorHAnsi" w:hAnsiTheme="minorHAnsi" w:cs="Calibri"/>
          <w:b/>
          <w:bCs/>
        </w:rPr>
        <w:t xml:space="preserve">C </w:t>
      </w:r>
      <w:proofErr w:type="gramStart"/>
      <w:r w:rsidR="00D177A5" w:rsidRPr="00000BA1">
        <w:rPr>
          <w:rFonts w:asciiTheme="minorHAnsi" w:hAnsiTheme="minorHAnsi" w:cs="Calibri"/>
          <w:b/>
          <w:bCs/>
        </w:rPr>
        <w:t>E</w:t>
      </w:r>
      <w:r w:rsidR="00CC6D08" w:rsidRPr="00000BA1">
        <w:rPr>
          <w:rFonts w:asciiTheme="minorHAnsi" w:hAnsiTheme="minorHAnsi" w:cs="Calibri"/>
          <w:b/>
          <w:bCs/>
        </w:rPr>
        <w:t>xe</w:t>
      </w:r>
      <w:r w:rsidR="004C1415" w:rsidRPr="00000BA1">
        <w:rPr>
          <w:rFonts w:asciiTheme="minorHAnsi" w:hAnsiTheme="minorHAnsi" w:cs="Calibri"/>
          <w:b/>
          <w:bCs/>
        </w:rPr>
        <w:t>cuti</w:t>
      </w:r>
      <w:r w:rsidR="003B5F7C" w:rsidRPr="00000BA1">
        <w:rPr>
          <w:rFonts w:asciiTheme="minorHAnsi" w:hAnsiTheme="minorHAnsi" w:cs="Calibri"/>
          <w:b/>
          <w:bCs/>
        </w:rPr>
        <w:t>ve</w:t>
      </w:r>
      <w:r w:rsidR="0036558A" w:rsidRPr="00000BA1">
        <w:rPr>
          <w:rFonts w:asciiTheme="minorHAnsi" w:hAnsiTheme="minorHAnsi" w:cs="Calibri"/>
          <w:b/>
          <w:bCs/>
        </w:rPr>
        <w:t xml:space="preserve"> </w:t>
      </w:r>
      <w:r w:rsidR="005434B6">
        <w:rPr>
          <w:rFonts w:asciiTheme="minorHAnsi" w:hAnsiTheme="minorHAnsi" w:cs="Calibri"/>
          <w:b/>
          <w:bCs/>
        </w:rPr>
        <w:t xml:space="preserve"> -</w:t>
      </w:r>
      <w:proofErr w:type="gramEnd"/>
      <w:r w:rsidR="005434B6">
        <w:rPr>
          <w:rFonts w:asciiTheme="minorHAnsi" w:hAnsiTheme="minorHAnsi" w:cs="Calibri"/>
          <w:b/>
          <w:bCs/>
        </w:rPr>
        <w:t xml:space="preserve"> None</w:t>
      </w:r>
    </w:p>
    <w:p w14:paraId="571923F8" w14:textId="77777777" w:rsidR="0036558A" w:rsidRPr="00000BA1" w:rsidRDefault="0036558A" w:rsidP="00847B3D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="Calibri"/>
          <w:b/>
          <w:bCs/>
        </w:rPr>
      </w:pPr>
    </w:p>
    <w:p w14:paraId="015D7833" w14:textId="44367521" w:rsidR="005F0A7A" w:rsidRPr="00000BA1" w:rsidRDefault="7FB9121E" w:rsidP="625C0D9E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Calibri"/>
          <w:b/>
          <w:bCs/>
        </w:rPr>
      </w:pPr>
      <w:r w:rsidRPr="00000BA1">
        <w:rPr>
          <w:rFonts w:asciiTheme="minorHAnsi" w:hAnsiTheme="minorHAnsi" w:cs="Calibri"/>
          <w:b/>
          <w:bCs/>
        </w:rPr>
        <w:t>Windsor: Essex Pastoral Charge</w:t>
      </w:r>
      <w:r w:rsidR="00E53B79" w:rsidRPr="00000BA1">
        <w:rPr>
          <w:rFonts w:asciiTheme="minorHAnsi" w:hAnsiTheme="minorHAnsi" w:cs="Calibri"/>
          <w:b/>
          <w:bCs/>
        </w:rPr>
        <w:t>, D</w:t>
      </w:r>
      <w:r w:rsidR="001E7240" w:rsidRPr="00000BA1">
        <w:rPr>
          <w:rFonts w:asciiTheme="minorHAnsi" w:hAnsiTheme="minorHAnsi" w:cs="Calibri"/>
          <w:b/>
          <w:bCs/>
        </w:rPr>
        <w:t>isban</w:t>
      </w:r>
      <w:r w:rsidR="004250C8" w:rsidRPr="00000BA1">
        <w:rPr>
          <w:rFonts w:asciiTheme="minorHAnsi" w:hAnsiTheme="minorHAnsi" w:cs="Calibri"/>
          <w:b/>
          <w:bCs/>
        </w:rPr>
        <w:t xml:space="preserve">ding </w:t>
      </w:r>
    </w:p>
    <w:p w14:paraId="7E1FE951" w14:textId="0DDF49D5" w:rsidR="0083483F" w:rsidRPr="00000BA1" w:rsidRDefault="00312236" w:rsidP="00312236">
      <w:pPr>
        <w:pStyle w:val="paragraph"/>
        <w:spacing w:before="0" w:beforeAutospacing="0" w:after="0" w:afterAutospacing="0"/>
        <w:jc w:val="both"/>
        <w:rPr>
          <w:rStyle w:val="eop"/>
          <w:rFonts w:asciiTheme="minorHAnsi" w:eastAsiaTheme="majorEastAsia" w:hAnsiTheme="minorHAnsi" w:cs="Calibri"/>
          <w:color w:val="0F4761" w:themeColor="accent1" w:themeShade="BF"/>
          <w:sz w:val="32"/>
          <w:szCs w:val="32"/>
        </w:rPr>
      </w:pPr>
      <w:r>
        <w:rPr>
          <w:rFonts w:asciiTheme="minorHAnsi" w:hAnsiTheme="minorHAnsi" w:cs="Calibri"/>
        </w:rPr>
        <w:tab/>
      </w:r>
      <w:r w:rsidR="00B14903" w:rsidRPr="00000BA1">
        <w:rPr>
          <w:rFonts w:asciiTheme="minorHAnsi" w:hAnsiTheme="minorHAnsi" w:cs="Calibri"/>
        </w:rPr>
        <w:t>Final paperwork is completed and disbursements have been made</w:t>
      </w:r>
      <w:r>
        <w:rPr>
          <w:rFonts w:asciiTheme="minorHAnsi" w:hAnsiTheme="minorHAnsi" w:cs="Calibri"/>
        </w:rPr>
        <w:t>.</w:t>
      </w:r>
    </w:p>
    <w:p w14:paraId="1960D346" w14:textId="77777777" w:rsidR="0083483F" w:rsidRPr="009701A6" w:rsidRDefault="0083483F" w:rsidP="005B23CF">
      <w:pPr>
        <w:pStyle w:val="paragraph"/>
        <w:spacing w:before="0" w:beforeAutospacing="0" w:after="0" w:afterAutospacing="0"/>
        <w:ind w:left="720"/>
        <w:rPr>
          <w:rStyle w:val="eop"/>
          <w:rFonts w:asciiTheme="minorHAnsi" w:eastAsiaTheme="majorEastAsia" w:hAnsiTheme="minorHAnsi" w:cs="Calibri"/>
          <w:color w:val="0F4761" w:themeColor="accent1" w:themeShade="BF"/>
          <w:sz w:val="18"/>
          <w:szCs w:val="18"/>
        </w:rPr>
      </w:pPr>
    </w:p>
    <w:p w14:paraId="7D504D16" w14:textId="265D6703" w:rsidR="0CDBC5AF" w:rsidRPr="00000BA1" w:rsidRDefault="00B14903" w:rsidP="3F81A991">
      <w:pPr>
        <w:pStyle w:val="paragraph"/>
        <w:spacing w:before="0" w:beforeAutospacing="0" w:after="0" w:afterAutospacing="0"/>
        <w:ind w:left="720"/>
        <w:rPr>
          <w:rStyle w:val="normaltextrun"/>
          <w:rFonts w:asciiTheme="minorHAnsi" w:eastAsiaTheme="majorEastAsia" w:hAnsiTheme="minorHAnsi" w:cs="Calibri"/>
          <w:lang w:val="en-CA"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MOTION </w:t>
      </w:r>
      <w:r w:rsidR="005434B6" w:rsidRPr="009701A6">
        <w:rPr>
          <w:rStyle w:val="normaltextrun"/>
          <w:rFonts w:asciiTheme="minorHAnsi" w:eastAsiaTheme="majorEastAsia" w:hAnsiTheme="minorHAnsi" w:cs="Calibri"/>
          <w:lang w:val="en-CA"/>
        </w:rPr>
        <w:t>by Carey Wagner and Judith Fayter</w:t>
      </w:r>
      <w:r w:rsidR="005434B6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Pr="00000BA1">
        <w:rPr>
          <w:rStyle w:val="normaltextrun"/>
          <w:rFonts w:asciiTheme="minorHAnsi" w:eastAsiaTheme="majorEastAsia" w:hAnsiTheme="minorHAnsi" w:cs="Calibri"/>
          <w:lang w:val="en-CA"/>
        </w:rPr>
        <w:t xml:space="preserve">that the Congregational Support Commission of Antler River Watershed Regional Council, </w:t>
      </w:r>
      <w:r w:rsidR="21D3FDAF" w:rsidRPr="00000BA1">
        <w:rPr>
          <w:rStyle w:val="normaltextrun"/>
          <w:rFonts w:asciiTheme="minorHAnsi" w:eastAsiaTheme="majorEastAsia" w:hAnsiTheme="minorHAnsi" w:cs="Calibri"/>
          <w:lang w:val="en-CA"/>
        </w:rPr>
        <w:t xml:space="preserve">having received confirmation that all processes are complete, and with gratitude for their faithful ministry, disband </w:t>
      </w:r>
      <w:r w:rsidRPr="00000BA1">
        <w:rPr>
          <w:rStyle w:val="normaltextrun"/>
          <w:rFonts w:asciiTheme="minorHAnsi" w:eastAsiaTheme="majorEastAsia" w:hAnsiTheme="minorHAnsi" w:cs="Calibri"/>
          <w:lang w:val="en-CA"/>
        </w:rPr>
        <w:t>Essex United Church</w:t>
      </w:r>
      <w:r w:rsidR="3B906788" w:rsidRPr="00000BA1">
        <w:rPr>
          <w:rStyle w:val="normaltextrun"/>
          <w:rFonts w:asciiTheme="minorHAnsi" w:eastAsiaTheme="majorEastAsia" w:hAnsiTheme="minorHAnsi" w:cs="Calibri"/>
          <w:lang w:val="en-CA"/>
        </w:rPr>
        <w:t>, Windsor effective</w:t>
      </w:r>
      <w:r w:rsidRPr="00000BA1">
        <w:rPr>
          <w:rStyle w:val="normaltextrun"/>
          <w:rFonts w:asciiTheme="minorHAnsi" w:eastAsiaTheme="majorEastAsia" w:hAnsiTheme="minorHAnsi" w:cs="Calibri"/>
          <w:lang w:val="en-CA"/>
        </w:rPr>
        <w:t xml:space="preserve"> </w:t>
      </w:r>
      <w:r w:rsidR="54C4D019" w:rsidRPr="00000BA1">
        <w:rPr>
          <w:rStyle w:val="normaltextrun"/>
          <w:rFonts w:asciiTheme="minorHAnsi" w:eastAsiaTheme="majorEastAsia" w:hAnsiTheme="minorHAnsi" w:cs="Calibri"/>
          <w:lang w:val="en-CA"/>
        </w:rPr>
        <w:t>March 4, 2026</w:t>
      </w:r>
      <w:r w:rsidR="45B62ECE" w:rsidRPr="00000BA1">
        <w:rPr>
          <w:rStyle w:val="normaltextrun"/>
          <w:rFonts w:asciiTheme="minorHAnsi" w:eastAsiaTheme="majorEastAsia" w:hAnsiTheme="minorHAnsi" w:cs="Calibri"/>
          <w:lang w:val="en-CA"/>
        </w:rPr>
        <w:t>.</w:t>
      </w:r>
      <w:r w:rsidR="005434B6">
        <w:rPr>
          <w:rStyle w:val="normaltextrun"/>
          <w:rFonts w:asciiTheme="minorHAnsi" w:eastAsiaTheme="majorEastAsia" w:hAnsiTheme="minorHAnsi" w:cs="Calibri"/>
          <w:lang w:val="en-CA"/>
        </w:rPr>
        <w:br/>
        <w:t>MOTION</w:t>
      </w:r>
      <w:r w:rsidR="005434B6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5434B6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5434B6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5434B6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5434B6">
        <w:rPr>
          <w:rStyle w:val="normaltextrun"/>
          <w:rFonts w:asciiTheme="minorHAnsi" w:eastAsiaTheme="majorEastAsia" w:hAnsiTheme="minorHAnsi" w:cs="Calibri"/>
          <w:lang w:val="en-CA"/>
        </w:rPr>
        <w:tab/>
        <w:t>CARRIED</w:t>
      </w:r>
    </w:p>
    <w:p w14:paraId="138192F3" w14:textId="77777777" w:rsidR="00F4205E" w:rsidRPr="00000BA1" w:rsidRDefault="00F4205E" w:rsidP="00F04B2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b/>
          <w:bCs/>
        </w:rPr>
      </w:pPr>
    </w:p>
    <w:p w14:paraId="31D3AD6E" w14:textId="2E7A6F6E" w:rsidR="075C409A" w:rsidRPr="00000BA1" w:rsidRDefault="1246282E" w:rsidP="061A0E97">
      <w:pPr>
        <w:pStyle w:val="paragraph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 w:cs="Calibri"/>
          <w:b/>
          <w:bCs/>
        </w:rPr>
      </w:pPr>
      <w:r w:rsidRPr="061A0E97">
        <w:rPr>
          <w:rFonts w:asciiTheme="minorHAnsi" w:hAnsiTheme="minorHAnsi" w:cs="Calibri"/>
          <w:b/>
          <w:bCs/>
        </w:rPr>
        <w:t xml:space="preserve">Comber: St. Andrew’s </w:t>
      </w:r>
      <w:r w:rsidR="0FCF8DFF" w:rsidRPr="061A0E97">
        <w:rPr>
          <w:rFonts w:asciiTheme="minorHAnsi" w:hAnsiTheme="minorHAnsi" w:cs="Calibri"/>
          <w:b/>
          <w:bCs/>
        </w:rPr>
        <w:t>UC</w:t>
      </w:r>
      <w:r w:rsidR="4BE8C4AA" w:rsidRPr="061A0E97">
        <w:rPr>
          <w:rFonts w:asciiTheme="minorHAnsi" w:hAnsiTheme="minorHAnsi" w:cs="Calibri"/>
          <w:b/>
          <w:bCs/>
        </w:rPr>
        <w:t xml:space="preserve">, Charing Cross Pastoral Charge </w:t>
      </w:r>
      <w:bookmarkStart w:id="1" w:name="_Int_qENoNWiH"/>
      <w:proofErr w:type="gramStart"/>
      <w:r w:rsidR="4BE8C4AA" w:rsidRPr="061A0E97">
        <w:rPr>
          <w:rFonts w:asciiTheme="minorHAnsi" w:hAnsiTheme="minorHAnsi" w:cs="Calibri"/>
          <w:b/>
          <w:bCs/>
        </w:rPr>
        <w:t xml:space="preserve">and </w:t>
      </w:r>
      <w:r w:rsidR="5AE24659" w:rsidRPr="061A0E97">
        <w:rPr>
          <w:rFonts w:asciiTheme="minorHAnsi" w:hAnsiTheme="minorHAnsi" w:cs="Calibri"/>
          <w:b/>
          <w:bCs/>
        </w:rPr>
        <w:t xml:space="preserve"> </w:t>
      </w:r>
      <w:r w:rsidR="76DF0574" w:rsidRPr="061A0E97">
        <w:rPr>
          <w:rFonts w:asciiTheme="minorHAnsi" w:hAnsiTheme="minorHAnsi" w:cs="Calibri"/>
          <w:b/>
          <w:bCs/>
        </w:rPr>
        <w:t>Merli</w:t>
      </w:r>
      <w:r w:rsidR="4EB76A6E" w:rsidRPr="061A0E97">
        <w:rPr>
          <w:rFonts w:asciiTheme="minorHAnsi" w:hAnsiTheme="minorHAnsi" w:cs="Calibri"/>
          <w:b/>
          <w:bCs/>
        </w:rPr>
        <w:t>n</w:t>
      </w:r>
      <w:bookmarkEnd w:id="1"/>
      <w:proofErr w:type="gramEnd"/>
      <w:r w:rsidR="4EB76A6E" w:rsidRPr="061A0E97">
        <w:rPr>
          <w:rFonts w:asciiTheme="minorHAnsi" w:hAnsiTheme="minorHAnsi" w:cs="Calibri"/>
          <w:b/>
          <w:bCs/>
        </w:rPr>
        <w:t>-</w:t>
      </w:r>
      <w:r w:rsidR="36FAC0D6" w:rsidRPr="061A0E97">
        <w:rPr>
          <w:rFonts w:asciiTheme="minorHAnsi" w:hAnsiTheme="minorHAnsi" w:cs="Calibri"/>
          <w:b/>
          <w:bCs/>
        </w:rPr>
        <w:t>F</w:t>
      </w:r>
      <w:r w:rsidR="2D693624" w:rsidRPr="061A0E97">
        <w:rPr>
          <w:rFonts w:asciiTheme="minorHAnsi" w:hAnsiTheme="minorHAnsi" w:cs="Calibri"/>
          <w:b/>
          <w:bCs/>
        </w:rPr>
        <w:t>letcher</w:t>
      </w:r>
      <w:r w:rsidR="7E830936" w:rsidRPr="061A0E97">
        <w:rPr>
          <w:rFonts w:asciiTheme="minorHAnsi" w:hAnsiTheme="minorHAnsi" w:cs="Calibri"/>
          <w:b/>
          <w:bCs/>
        </w:rPr>
        <w:t xml:space="preserve"> </w:t>
      </w:r>
      <w:r w:rsidR="44BE8945" w:rsidRPr="061A0E97">
        <w:rPr>
          <w:rFonts w:asciiTheme="minorHAnsi" w:hAnsiTheme="minorHAnsi" w:cs="Calibri"/>
          <w:b/>
          <w:bCs/>
        </w:rPr>
        <w:t>Pastoral Charge</w:t>
      </w:r>
      <w:r w:rsidR="34603FB8" w:rsidRPr="061A0E97">
        <w:rPr>
          <w:rFonts w:asciiTheme="minorHAnsi" w:hAnsiTheme="minorHAnsi" w:cs="Calibri"/>
          <w:b/>
          <w:bCs/>
        </w:rPr>
        <w:t>,</w:t>
      </w:r>
      <w:r w:rsidR="76B69A2A" w:rsidRPr="061A0E97">
        <w:rPr>
          <w:rFonts w:asciiTheme="minorHAnsi" w:hAnsiTheme="minorHAnsi" w:cs="Calibri"/>
          <w:b/>
          <w:bCs/>
        </w:rPr>
        <w:t xml:space="preserve"> </w:t>
      </w:r>
      <w:r w:rsidR="6F726AE4" w:rsidRPr="061A0E97">
        <w:rPr>
          <w:rFonts w:asciiTheme="minorHAnsi" w:hAnsiTheme="minorHAnsi" w:cs="Calibri"/>
          <w:b/>
          <w:bCs/>
        </w:rPr>
        <w:t>Collaborative Agreement</w:t>
      </w:r>
      <w:r w:rsidR="344713DF" w:rsidRPr="061A0E97">
        <w:rPr>
          <w:rFonts w:asciiTheme="minorHAnsi" w:hAnsiTheme="minorHAnsi" w:cs="Calibri"/>
          <w:b/>
          <w:bCs/>
        </w:rPr>
        <w:t xml:space="preserve"> </w:t>
      </w:r>
    </w:p>
    <w:p w14:paraId="2F370B87" w14:textId="77777777" w:rsidR="001F47B6" w:rsidRPr="005C78F3" w:rsidRDefault="001F47B6" w:rsidP="65E7D87A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Theme="minorHAnsi" w:eastAsiaTheme="majorEastAsia" w:hAnsiTheme="minorHAnsi" w:cs="Calibri"/>
          <w:b/>
          <w:bCs/>
          <w:sz w:val="18"/>
          <w:szCs w:val="18"/>
          <w:lang w:val="en-CA"/>
        </w:rPr>
      </w:pPr>
    </w:p>
    <w:p w14:paraId="1E2F5AF8" w14:textId="4D7A3D9C" w:rsidR="00BB6BE3" w:rsidRPr="00EA291C" w:rsidRDefault="003E4F68" w:rsidP="005C78F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eastAsiaTheme="majorEastAsia" w:hAnsiTheme="minorHAnsi" w:cs="Calibri"/>
          <w:lang w:val="en-CA"/>
        </w:rPr>
      </w:pPr>
      <w:r w:rsidRPr="3F21E41A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MOTION </w:t>
      </w:r>
      <w:r w:rsidR="001F47B6" w:rsidRPr="005C78F3">
        <w:rPr>
          <w:rStyle w:val="normaltextrun"/>
          <w:rFonts w:asciiTheme="minorHAnsi" w:eastAsiaTheme="majorEastAsia" w:hAnsiTheme="minorHAnsi" w:cs="Calibri"/>
          <w:lang w:val="en-CA"/>
        </w:rPr>
        <w:t xml:space="preserve">by Judith Fayter and Dave </w:t>
      </w:r>
      <w:proofErr w:type="gramStart"/>
      <w:r w:rsidR="001F47B6" w:rsidRPr="005C78F3">
        <w:rPr>
          <w:rStyle w:val="normaltextrun"/>
          <w:rFonts w:asciiTheme="minorHAnsi" w:eastAsiaTheme="majorEastAsia" w:hAnsiTheme="minorHAnsi" w:cs="Calibri"/>
          <w:lang w:val="en-CA"/>
        </w:rPr>
        <w:t>Whiting</w:t>
      </w:r>
      <w:r w:rsidR="001F47B6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Pr="3F21E41A">
        <w:rPr>
          <w:rStyle w:val="eop"/>
          <w:rFonts w:asciiTheme="minorHAnsi" w:eastAsiaTheme="majorEastAsia" w:hAnsiTheme="minorHAnsi" w:cs="Calibri"/>
        </w:rPr>
        <w:t> </w:t>
      </w:r>
      <w:r w:rsidRPr="3F21E41A">
        <w:rPr>
          <w:rStyle w:val="normaltextrun"/>
          <w:rFonts w:asciiTheme="minorHAnsi" w:eastAsiaTheme="majorEastAsia" w:hAnsiTheme="minorHAnsi" w:cs="Calibri"/>
          <w:lang w:val="en-CA"/>
        </w:rPr>
        <w:t>that</w:t>
      </w:r>
      <w:proofErr w:type="gramEnd"/>
      <w:r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 the Congregational Support Commission of Antler River Watershed Regional</w:t>
      </w:r>
      <w:r w:rsidRPr="3F21E41A">
        <w:rPr>
          <w:rStyle w:val="normaltextrun"/>
          <w:rFonts w:ascii="Arial" w:eastAsiaTheme="majorEastAsia" w:hAnsi="Arial" w:cs="Arial"/>
          <w:lang w:val="en-CA"/>
        </w:rPr>
        <w:t> </w:t>
      </w:r>
      <w:r w:rsidRPr="3F21E41A">
        <w:rPr>
          <w:rStyle w:val="normaltextrun"/>
          <w:rFonts w:asciiTheme="minorHAnsi" w:eastAsiaTheme="majorEastAsia" w:hAnsiTheme="minorHAnsi" w:cs="Calibri"/>
          <w:lang w:val="en-CA"/>
        </w:rPr>
        <w:t>Council</w:t>
      </w:r>
      <w:r w:rsidR="00BB6BE3"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 approves the </w:t>
      </w:r>
      <w:r w:rsidR="00A51CE6"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Shared Ministry </w:t>
      </w:r>
      <w:r w:rsidR="0064287A" w:rsidRPr="3F21E41A">
        <w:rPr>
          <w:rStyle w:val="normaltextrun"/>
          <w:rFonts w:asciiTheme="minorHAnsi" w:eastAsiaTheme="majorEastAsia" w:hAnsiTheme="minorHAnsi" w:cs="Calibri"/>
          <w:lang w:val="en-CA"/>
        </w:rPr>
        <w:t>Agreement</w:t>
      </w:r>
      <w:r w:rsidR="000B698B"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, </w:t>
      </w:r>
      <w:r w:rsidR="00CE3B84"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between (Comber) St. Andrew’s United Church, </w:t>
      </w:r>
      <w:r w:rsidR="002B43CB"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the </w:t>
      </w:r>
      <w:r w:rsidR="0021162F" w:rsidRPr="3F21E41A">
        <w:rPr>
          <w:rStyle w:val="normaltextrun"/>
          <w:rFonts w:asciiTheme="minorHAnsi" w:eastAsiaTheme="majorEastAsia" w:hAnsiTheme="minorHAnsi" w:cs="Calibri"/>
          <w:lang w:val="en-CA"/>
        </w:rPr>
        <w:t>Charing</w:t>
      </w:r>
      <w:r w:rsidR="7F76DE1E"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 </w:t>
      </w:r>
      <w:r w:rsidR="0021162F"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Cross Pastoral Charge and </w:t>
      </w:r>
      <w:r w:rsidR="002B43CB"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the Merlin-Fletcher Pastoral Charge, pending </w:t>
      </w:r>
      <w:r w:rsidR="00BF4FD9" w:rsidRPr="3F21E41A">
        <w:rPr>
          <w:rStyle w:val="normaltextrun"/>
          <w:rFonts w:asciiTheme="minorHAnsi" w:eastAsiaTheme="majorEastAsia" w:hAnsiTheme="minorHAnsi" w:cs="Calibri"/>
          <w:lang w:val="en-CA"/>
        </w:rPr>
        <w:t>Pastoral Charge</w:t>
      </w:r>
      <w:r w:rsidR="00530EF4" w:rsidRPr="3F21E41A">
        <w:rPr>
          <w:rStyle w:val="normaltextrun"/>
          <w:rFonts w:asciiTheme="minorHAnsi" w:eastAsiaTheme="majorEastAsia" w:hAnsiTheme="minorHAnsi" w:cs="Calibri"/>
          <w:lang w:val="en-CA"/>
        </w:rPr>
        <w:t>/Congregational approvals.</w:t>
      </w:r>
      <w:r w:rsidR="00BF4FD9" w:rsidRPr="3F21E41A">
        <w:rPr>
          <w:rStyle w:val="normaltextrun"/>
          <w:rFonts w:asciiTheme="minorHAnsi" w:eastAsiaTheme="majorEastAsia" w:hAnsiTheme="minorHAnsi" w:cs="Calibri"/>
          <w:lang w:val="en-CA"/>
        </w:rPr>
        <w:t xml:space="preserve"> </w:t>
      </w:r>
      <w:r w:rsidR="001F47B6">
        <w:rPr>
          <w:rStyle w:val="normaltextrun"/>
          <w:rFonts w:asciiTheme="minorHAnsi" w:eastAsiaTheme="majorEastAsia" w:hAnsiTheme="minorHAnsi" w:cs="Calibri"/>
          <w:lang w:val="en-CA"/>
        </w:rPr>
        <w:br/>
        <w:t>MOTION</w:t>
      </w:r>
      <w:r w:rsidR="001F47B6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1F47B6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1F47B6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1F47B6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1F47B6">
        <w:rPr>
          <w:rStyle w:val="normaltextrun"/>
          <w:rFonts w:asciiTheme="minorHAnsi" w:eastAsiaTheme="majorEastAsia" w:hAnsiTheme="minorHAnsi" w:cs="Calibri"/>
          <w:lang w:val="en-CA"/>
        </w:rPr>
        <w:tab/>
        <w:t>CARRIED</w:t>
      </w:r>
    </w:p>
    <w:p w14:paraId="66C2FF05" w14:textId="77777777" w:rsidR="005C78F3" w:rsidRPr="005C78F3" w:rsidRDefault="005C78F3" w:rsidP="00813A01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Theme="minorHAnsi" w:eastAsiaTheme="majorEastAsia" w:hAnsiTheme="minorHAnsi" w:cs="Calibri"/>
          <w:sz w:val="18"/>
          <w:szCs w:val="18"/>
          <w:lang w:val="en-CA"/>
        </w:rPr>
      </w:pPr>
    </w:p>
    <w:p w14:paraId="188EB1BA" w14:textId="3188FDBE" w:rsidR="0032308E" w:rsidRPr="00000BA1" w:rsidRDefault="0054750C" w:rsidP="0F31158C">
      <w:pPr>
        <w:pStyle w:val="paragraph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 w:cs="Calibri"/>
          <w:b/>
        </w:rPr>
      </w:pPr>
      <w:r w:rsidRPr="00000BA1">
        <w:rPr>
          <w:rFonts w:asciiTheme="minorHAnsi" w:hAnsiTheme="minorHAnsi" w:cs="Calibri"/>
          <w:b/>
        </w:rPr>
        <w:t>Lon</w:t>
      </w:r>
      <w:r w:rsidR="001253DF" w:rsidRPr="00000BA1">
        <w:rPr>
          <w:rFonts w:asciiTheme="minorHAnsi" w:hAnsiTheme="minorHAnsi" w:cs="Calibri"/>
          <w:b/>
        </w:rPr>
        <w:t>don:</w:t>
      </w:r>
      <w:r w:rsidR="00853225" w:rsidRPr="00000BA1">
        <w:rPr>
          <w:rFonts w:asciiTheme="minorHAnsi" w:hAnsiTheme="minorHAnsi" w:cs="Calibri"/>
          <w:b/>
        </w:rPr>
        <w:t xml:space="preserve"> </w:t>
      </w:r>
      <w:r w:rsidR="00AB24D0" w:rsidRPr="00000BA1">
        <w:rPr>
          <w:rFonts w:asciiTheme="minorHAnsi" w:hAnsiTheme="minorHAnsi" w:cs="Calibri"/>
          <w:b/>
        </w:rPr>
        <w:t>T</w:t>
      </w:r>
      <w:r w:rsidR="00D67C7D" w:rsidRPr="00000BA1">
        <w:rPr>
          <w:rFonts w:asciiTheme="minorHAnsi" w:hAnsiTheme="minorHAnsi" w:cs="Calibri"/>
          <w:b/>
        </w:rPr>
        <w:t>rinity</w:t>
      </w:r>
      <w:r w:rsidR="003901B5" w:rsidRPr="00000BA1">
        <w:rPr>
          <w:rFonts w:asciiTheme="minorHAnsi" w:hAnsiTheme="minorHAnsi" w:cs="Calibri"/>
          <w:b/>
        </w:rPr>
        <w:t xml:space="preserve"> Pa</w:t>
      </w:r>
      <w:r w:rsidR="007A4BF9" w:rsidRPr="00000BA1">
        <w:rPr>
          <w:rFonts w:asciiTheme="minorHAnsi" w:hAnsiTheme="minorHAnsi" w:cs="Calibri"/>
          <w:b/>
        </w:rPr>
        <w:t>st</w:t>
      </w:r>
      <w:r w:rsidR="00931381" w:rsidRPr="00000BA1">
        <w:rPr>
          <w:rFonts w:asciiTheme="minorHAnsi" w:hAnsiTheme="minorHAnsi" w:cs="Calibri"/>
          <w:b/>
        </w:rPr>
        <w:t>or</w:t>
      </w:r>
      <w:r w:rsidR="00C05C80" w:rsidRPr="00000BA1">
        <w:rPr>
          <w:rFonts w:asciiTheme="minorHAnsi" w:hAnsiTheme="minorHAnsi" w:cs="Calibri"/>
          <w:b/>
        </w:rPr>
        <w:t>al C</w:t>
      </w:r>
      <w:r w:rsidR="00AB4951" w:rsidRPr="00000BA1">
        <w:rPr>
          <w:rFonts w:asciiTheme="minorHAnsi" w:hAnsiTheme="minorHAnsi" w:cs="Calibri"/>
          <w:b/>
        </w:rPr>
        <w:t>harge</w:t>
      </w:r>
      <w:r w:rsidR="00E50F3C" w:rsidRPr="00000BA1">
        <w:rPr>
          <w:rFonts w:asciiTheme="minorHAnsi" w:hAnsiTheme="minorHAnsi" w:cs="Calibri"/>
          <w:b/>
        </w:rPr>
        <w:t>,</w:t>
      </w:r>
      <w:r w:rsidR="00A520D8" w:rsidRPr="00000BA1">
        <w:rPr>
          <w:rFonts w:asciiTheme="minorHAnsi" w:hAnsiTheme="minorHAnsi" w:cs="Calibri"/>
          <w:b/>
        </w:rPr>
        <w:t xml:space="preserve"> </w:t>
      </w:r>
      <w:r w:rsidR="00FB17AA" w:rsidRPr="00000BA1">
        <w:rPr>
          <w:rFonts w:asciiTheme="minorHAnsi" w:hAnsiTheme="minorHAnsi" w:cs="Calibri"/>
          <w:b/>
        </w:rPr>
        <w:t>Disb</w:t>
      </w:r>
      <w:r w:rsidR="00F1690F" w:rsidRPr="00000BA1">
        <w:rPr>
          <w:rFonts w:asciiTheme="minorHAnsi" w:hAnsiTheme="minorHAnsi" w:cs="Calibri"/>
          <w:b/>
        </w:rPr>
        <w:t xml:space="preserve">anding </w:t>
      </w:r>
      <w:r w:rsidR="00AB3FD8" w:rsidRPr="00000BA1">
        <w:rPr>
          <w:rFonts w:asciiTheme="minorHAnsi" w:hAnsiTheme="minorHAnsi" w:cs="Calibri"/>
          <w:b/>
        </w:rPr>
        <w:t>D</w:t>
      </w:r>
      <w:r w:rsidR="001F6E2C" w:rsidRPr="00000BA1">
        <w:rPr>
          <w:rFonts w:asciiTheme="minorHAnsi" w:hAnsiTheme="minorHAnsi" w:cs="Calibri"/>
          <w:b/>
        </w:rPr>
        <w:t>isb</w:t>
      </w:r>
      <w:r w:rsidR="009B1E4E" w:rsidRPr="00000BA1">
        <w:rPr>
          <w:rFonts w:asciiTheme="minorHAnsi" w:hAnsiTheme="minorHAnsi" w:cs="Calibri"/>
          <w:b/>
        </w:rPr>
        <w:t>urseme</w:t>
      </w:r>
      <w:r w:rsidR="00150198" w:rsidRPr="00000BA1">
        <w:rPr>
          <w:rFonts w:asciiTheme="minorHAnsi" w:hAnsiTheme="minorHAnsi" w:cs="Calibri"/>
          <w:b/>
        </w:rPr>
        <w:t>nts</w:t>
      </w:r>
    </w:p>
    <w:p w14:paraId="45520393" w14:textId="77777777" w:rsidR="005C5F85" w:rsidRPr="005C78F3" w:rsidRDefault="005C5F85" w:rsidP="00A05599">
      <w:pPr>
        <w:pStyle w:val="ListParagraph"/>
        <w:spacing w:after="0" w:line="240" w:lineRule="auto"/>
        <w:rPr>
          <w:rStyle w:val="eop"/>
          <w:rFonts w:eastAsiaTheme="majorEastAsia" w:cs="Calibri"/>
          <w:color w:val="0F4761" w:themeColor="accent1" w:themeShade="BF"/>
          <w:sz w:val="18"/>
          <w:szCs w:val="18"/>
        </w:rPr>
      </w:pPr>
    </w:p>
    <w:p w14:paraId="77D4A749" w14:textId="6BED2F73" w:rsidR="0D2D895A" w:rsidRPr="00000BA1" w:rsidRDefault="7FA6D839" w:rsidP="00A05599">
      <w:pPr>
        <w:pStyle w:val="ListParagraph"/>
        <w:spacing w:after="0" w:line="240" w:lineRule="auto"/>
        <w:rPr>
          <w:rStyle w:val="normaltextrun"/>
          <w:rFonts w:eastAsiaTheme="majorEastAsia" w:cs="Calibri"/>
          <w:color w:val="000000" w:themeColor="text1"/>
          <w:lang w:val="en-CA"/>
        </w:rPr>
      </w:pPr>
      <w:r w:rsidRPr="005C5F85">
        <w:rPr>
          <w:rStyle w:val="normaltextrun"/>
          <w:rFonts w:eastAsiaTheme="majorEastAsia" w:cs="Calibri"/>
          <w:b/>
          <w:bCs/>
          <w:lang w:val="en-CA"/>
        </w:rPr>
        <w:t>MOTION </w:t>
      </w:r>
      <w:r w:rsidR="003566E4" w:rsidRPr="005C78F3">
        <w:rPr>
          <w:rStyle w:val="normaltextrun"/>
          <w:rFonts w:eastAsiaTheme="majorEastAsia" w:cs="Calibri"/>
          <w:lang w:val="en-CA"/>
        </w:rPr>
        <w:t>by Judith Fayter and Dave Whiting</w:t>
      </w:r>
      <w:r w:rsidR="003566E4">
        <w:rPr>
          <w:rStyle w:val="normaltextrun"/>
          <w:rFonts w:eastAsiaTheme="majorEastAsia" w:cs="Calibri"/>
          <w:b/>
          <w:bCs/>
          <w:lang w:val="en-CA"/>
        </w:rPr>
        <w:t xml:space="preserve"> </w:t>
      </w:r>
      <w:r w:rsidR="00A05599" w:rsidRPr="00000BA1">
        <w:rPr>
          <w:rStyle w:val="normaltextrun"/>
          <w:rFonts w:eastAsiaTheme="majorEastAsia" w:cs="Calibri"/>
          <w:color w:val="000000" w:themeColor="text1"/>
          <w:lang w:val="en-CA"/>
        </w:rPr>
        <w:t xml:space="preserve">that the </w:t>
      </w:r>
      <w:r w:rsidR="29E705E1" w:rsidRPr="00000BA1">
        <w:rPr>
          <w:rStyle w:val="normaltextrun"/>
          <w:rFonts w:eastAsiaTheme="majorEastAsia" w:cs="Calibri"/>
          <w:color w:val="000000" w:themeColor="text1"/>
          <w:lang w:val="en-CA"/>
        </w:rPr>
        <w:t xml:space="preserve">Congregational Support Commission of Antler River Watershed Regional Council approve the </w:t>
      </w:r>
      <w:r w:rsidR="182B3F01" w:rsidRPr="00000BA1">
        <w:rPr>
          <w:rStyle w:val="normaltextrun"/>
          <w:rFonts w:eastAsiaTheme="majorEastAsia" w:cs="Calibri"/>
          <w:color w:val="000000" w:themeColor="text1"/>
          <w:lang w:val="en-CA"/>
        </w:rPr>
        <w:t>proposed</w:t>
      </w:r>
      <w:r w:rsidR="008837B9" w:rsidRPr="00000BA1">
        <w:rPr>
          <w:rStyle w:val="normaltextrun"/>
          <w:rFonts w:eastAsiaTheme="majorEastAsia" w:cs="Calibri"/>
          <w:color w:val="000000" w:themeColor="text1"/>
          <w:lang w:val="en-CA"/>
        </w:rPr>
        <w:t xml:space="preserve"> </w:t>
      </w:r>
      <w:r w:rsidR="008837B9" w:rsidRPr="00000BA1">
        <w:rPr>
          <w:rStyle w:val="normaltextrun"/>
          <w:rFonts w:eastAsiaTheme="majorEastAsia" w:cs="Calibri"/>
          <w:color w:val="000000" w:themeColor="text1"/>
          <w:lang w:val="en-CA"/>
        </w:rPr>
        <w:lastRenderedPageBreak/>
        <w:t>(33%)</w:t>
      </w:r>
      <w:r w:rsidR="182B3F01" w:rsidRPr="00000BA1">
        <w:rPr>
          <w:rStyle w:val="normaltextrun"/>
          <w:rFonts w:eastAsiaTheme="majorEastAsia" w:cs="Calibri"/>
          <w:color w:val="000000" w:themeColor="text1"/>
          <w:lang w:val="en-CA"/>
        </w:rPr>
        <w:t xml:space="preserve"> </w:t>
      </w:r>
      <w:r w:rsidR="29E705E1" w:rsidRPr="00000BA1">
        <w:rPr>
          <w:rStyle w:val="normaltextrun"/>
          <w:rFonts w:eastAsiaTheme="majorEastAsia" w:cs="Calibri"/>
          <w:color w:val="000000" w:themeColor="text1"/>
          <w:lang w:val="en-CA"/>
        </w:rPr>
        <w:t>disbanding disbursements of</w:t>
      </w:r>
      <w:r w:rsidR="008837B9" w:rsidRPr="00000BA1">
        <w:rPr>
          <w:rStyle w:val="normaltextrun"/>
          <w:rFonts w:eastAsiaTheme="majorEastAsia" w:cs="Calibri"/>
          <w:color w:val="000000" w:themeColor="text1"/>
          <w:lang w:val="en-CA"/>
        </w:rPr>
        <w:t xml:space="preserve"> </w:t>
      </w:r>
      <w:r w:rsidR="006B3B95">
        <w:rPr>
          <w:rStyle w:val="normaltextrun"/>
          <w:rFonts w:eastAsiaTheme="majorEastAsia" w:cs="Calibri"/>
          <w:color w:val="000000" w:themeColor="text1"/>
          <w:lang w:val="en-CA"/>
        </w:rPr>
        <w:t>(</w:t>
      </w:r>
      <w:r w:rsidR="29E705E1" w:rsidRPr="00000BA1">
        <w:rPr>
          <w:rStyle w:val="normaltextrun"/>
          <w:rFonts w:eastAsiaTheme="majorEastAsia" w:cs="Calibri"/>
          <w:color w:val="000000" w:themeColor="text1"/>
          <w:lang w:val="en-CA"/>
        </w:rPr>
        <w:t>London</w:t>
      </w:r>
      <w:r w:rsidR="006B3B95">
        <w:rPr>
          <w:rStyle w:val="normaltextrun"/>
          <w:rFonts w:eastAsiaTheme="majorEastAsia" w:cs="Calibri"/>
          <w:color w:val="000000" w:themeColor="text1"/>
          <w:lang w:val="en-CA"/>
        </w:rPr>
        <w:t>)</w:t>
      </w:r>
      <w:r w:rsidR="29E705E1" w:rsidRPr="00000BA1">
        <w:rPr>
          <w:rStyle w:val="normaltextrun"/>
          <w:rFonts w:eastAsiaTheme="majorEastAsia" w:cs="Calibri"/>
          <w:color w:val="000000" w:themeColor="text1"/>
          <w:lang w:val="en-CA"/>
        </w:rPr>
        <w:t xml:space="preserve"> Trinity United Church</w:t>
      </w:r>
      <w:r w:rsidR="002A571D" w:rsidRPr="00000BA1">
        <w:rPr>
          <w:rStyle w:val="normaltextrun"/>
          <w:rFonts w:eastAsiaTheme="majorEastAsia" w:cs="Calibri"/>
          <w:color w:val="000000" w:themeColor="text1"/>
          <w:lang w:val="en-CA"/>
        </w:rPr>
        <w:t>,</w:t>
      </w:r>
      <w:r w:rsidR="008837B9" w:rsidRPr="00000BA1">
        <w:rPr>
          <w:rStyle w:val="normaltextrun"/>
          <w:rFonts w:eastAsiaTheme="majorEastAsia" w:cs="Calibri"/>
          <w:color w:val="000000" w:themeColor="text1"/>
          <w:lang w:val="en-CA"/>
        </w:rPr>
        <w:t xml:space="preserve"> </w:t>
      </w:r>
      <w:r w:rsidR="006A647D">
        <w:rPr>
          <w:rStyle w:val="normaltextrun"/>
          <w:rFonts w:eastAsiaTheme="majorEastAsia" w:cs="Calibri"/>
          <w:color w:val="000000" w:themeColor="text1"/>
          <w:lang w:val="en-CA"/>
        </w:rPr>
        <w:t xml:space="preserve">as </w:t>
      </w:r>
      <w:r w:rsidR="008837B9" w:rsidRPr="00000BA1">
        <w:rPr>
          <w:rStyle w:val="normaltextrun"/>
          <w:rFonts w:eastAsiaTheme="majorEastAsia" w:cs="Calibri"/>
          <w:color w:val="000000" w:themeColor="text1"/>
          <w:lang w:val="en-CA"/>
        </w:rPr>
        <w:t>approved</w:t>
      </w:r>
      <w:r w:rsidR="006A647D">
        <w:rPr>
          <w:rStyle w:val="normaltextrun"/>
          <w:rFonts w:eastAsiaTheme="majorEastAsia" w:cs="Calibri"/>
          <w:color w:val="000000" w:themeColor="text1"/>
          <w:lang w:val="en-CA"/>
        </w:rPr>
        <w:t xml:space="preserve"> and affirmed</w:t>
      </w:r>
      <w:r w:rsidR="008837B9" w:rsidRPr="00000BA1">
        <w:rPr>
          <w:rStyle w:val="normaltextrun"/>
          <w:rFonts w:eastAsiaTheme="majorEastAsia" w:cs="Calibri"/>
          <w:color w:val="000000" w:themeColor="text1"/>
          <w:lang w:val="en-CA"/>
        </w:rPr>
        <w:t xml:space="preserve"> by the congregation of </w:t>
      </w:r>
      <w:r w:rsidR="006B3B95">
        <w:rPr>
          <w:rStyle w:val="normaltextrun"/>
          <w:rFonts w:eastAsiaTheme="majorEastAsia" w:cs="Calibri"/>
          <w:color w:val="000000" w:themeColor="text1"/>
          <w:lang w:val="en-CA"/>
        </w:rPr>
        <w:t xml:space="preserve">(London) </w:t>
      </w:r>
      <w:r w:rsidR="002A571D" w:rsidRPr="00000BA1">
        <w:rPr>
          <w:rStyle w:val="normaltextrun"/>
          <w:rFonts w:eastAsiaTheme="majorEastAsia" w:cs="Calibri"/>
          <w:color w:val="000000" w:themeColor="text1"/>
          <w:lang w:val="en-CA"/>
        </w:rPr>
        <w:t>Trinity United Church on February 23, 2026</w:t>
      </w:r>
      <w:r w:rsidR="006A647D">
        <w:rPr>
          <w:rStyle w:val="normaltextrun"/>
          <w:rFonts w:eastAsiaTheme="majorEastAsia" w:cs="Calibri"/>
          <w:color w:val="000000" w:themeColor="text1"/>
          <w:lang w:val="en-CA"/>
        </w:rPr>
        <w:t>,</w:t>
      </w:r>
      <w:r w:rsidR="002A571D" w:rsidRPr="00000BA1">
        <w:rPr>
          <w:rStyle w:val="normaltextrun"/>
          <w:rFonts w:eastAsiaTheme="majorEastAsia" w:cs="Calibri"/>
          <w:color w:val="000000" w:themeColor="text1"/>
          <w:lang w:val="en-CA"/>
        </w:rPr>
        <w:t xml:space="preserve"> </w:t>
      </w:r>
      <w:r w:rsidR="00CC5938" w:rsidRPr="00000BA1">
        <w:rPr>
          <w:rStyle w:val="normaltextrun"/>
          <w:rFonts w:eastAsiaTheme="majorEastAsia" w:cs="Calibri"/>
          <w:color w:val="000000" w:themeColor="text1"/>
          <w:lang w:val="en-CA"/>
        </w:rPr>
        <w:t>to the following United Church ministries:</w:t>
      </w:r>
    </w:p>
    <w:p w14:paraId="469B9911" w14:textId="77777777" w:rsidR="00000BA1" w:rsidRPr="00000BA1" w:rsidRDefault="00000BA1" w:rsidP="00000BA1">
      <w:pPr>
        <w:pStyle w:val="ListParagraph"/>
        <w:spacing w:after="0" w:line="240" w:lineRule="auto"/>
        <w:rPr>
          <w:rStyle w:val="normaltextrun"/>
          <w:rFonts w:eastAsiaTheme="majorEastAsia" w:cs="Calibri"/>
          <w:color w:val="000000" w:themeColor="text1"/>
          <w:lang w:val="en-CA"/>
        </w:rPr>
      </w:pPr>
      <w:r w:rsidRPr="00000BA1">
        <w:rPr>
          <w:rStyle w:val="normaltextrun"/>
          <w:rFonts w:eastAsiaTheme="majorEastAsia" w:cs="Calibri"/>
          <w:color w:val="000000" w:themeColor="text1"/>
          <w:lang w:val="en-CA"/>
        </w:rPr>
        <w:t>MT. ZION UNITED CHURCH 30%</w:t>
      </w:r>
    </w:p>
    <w:p w14:paraId="5A4C0A86" w14:textId="77777777" w:rsidR="00000BA1" w:rsidRPr="00000BA1" w:rsidRDefault="00000BA1" w:rsidP="00000BA1">
      <w:pPr>
        <w:pStyle w:val="ListParagraph"/>
        <w:spacing w:after="0" w:line="240" w:lineRule="auto"/>
        <w:rPr>
          <w:rStyle w:val="normaltextrun"/>
          <w:rFonts w:eastAsiaTheme="majorEastAsia" w:cs="Calibri"/>
          <w:color w:val="000000" w:themeColor="text1"/>
          <w:lang w:val="en-CA"/>
        </w:rPr>
      </w:pPr>
      <w:r w:rsidRPr="00000BA1">
        <w:rPr>
          <w:rStyle w:val="normaltextrun"/>
          <w:rFonts w:eastAsiaTheme="majorEastAsia" w:cs="Calibri"/>
          <w:color w:val="000000" w:themeColor="text1"/>
          <w:lang w:val="en-CA"/>
        </w:rPr>
        <w:t>RICHARDS MEMORIAL UNITED CHURCH 30%</w:t>
      </w:r>
    </w:p>
    <w:p w14:paraId="323C9F5B" w14:textId="77777777" w:rsidR="00000BA1" w:rsidRPr="00000BA1" w:rsidRDefault="00000BA1" w:rsidP="00000BA1">
      <w:pPr>
        <w:pStyle w:val="ListParagraph"/>
        <w:spacing w:after="0" w:line="240" w:lineRule="auto"/>
        <w:rPr>
          <w:rStyle w:val="normaltextrun"/>
          <w:rFonts w:eastAsiaTheme="majorEastAsia" w:cs="Calibri"/>
          <w:color w:val="000000" w:themeColor="text1"/>
          <w:lang w:val="en-CA"/>
        </w:rPr>
      </w:pPr>
      <w:r w:rsidRPr="00000BA1">
        <w:rPr>
          <w:rStyle w:val="normaltextrun"/>
          <w:rFonts w:eastAsiaTheme="majorEastAsia" w:cs="Calibri"/>
          <w:color w:val="000000" w:themeColor="text1"/>
          <w:lang w:val="en-CA"/>
        </w:rPr>
        <w:t>RICHARDS MEMORIAL UCW 5%</w:t>
      </w:r>
    </w:p>
    <w:p w14:paraId="5ABA3661" w14:textId="77777777" w:rsidR="00000BA1" w:rsidRPr="00000BA1" w:rsidRDefault="00000BA1" w:rsidP="00000BA1">
      <w:pPr>
        <w:pStyle w:val="ListParagraph"/>
        <w:spacing w:after="0" w:line="240" w:lineRule="auto"/>
        <w:rPr>
          <w:rStyle w:val="normaltextrun"/>
          <w:rFonts w:eastAsiaTheme="majorEastAsia" w:cs="Calibri"/>
          <w:color w:val="000000" w:themeColor="text1"/>
          <w:lang w:val="en-CA"/>
        </w:rPr>
      </w:pPr>
      <w:r w:rsidRPr="00000BA1">
        <w:rPr>
          <w:rStyle w:val="normaltextrun"/>
          <w:rFonts w:eastAsiaTheme="majorEastAsia" w:cs="Calibri"/>
          <w:color w:val="000000" w:themeColor="text1"/>
          <w:lang w:val="en-CA"/>
        </w:rPr>
        <w:t>CAMP KEE-MO-KEE 10%</w:t>
      </w:r>
    </w:p>
    <w:p w14:paraId="34C51CA7" w14:textId="77777777" w:rsidR="00000BA1" w:rsidRPr="00000BA1" w:rsidRDefault="00000BA1" w:rsidP="00000BA1">
      <w:pPr>
        <w:pStyle w:val="ListParagraph"/>
        <w:spacing w:after="0" w:line="240" w:lineRule="auto"/>
        <w:rPr>
          <w:rStyle w:val="normaltextrun"/>
          <w:rFonts w:eastAsiaTheme="majorEastAsia" w:cs="Calibri"/>
          <w:color w:val="000000" w:themeColor="text1"/>
          <w:lang w:val="en-CA"/>
        </w:rPr>
      </w:pPr>
      <w:r w:rsidRPr="00000BA1">
        <w:rPr>
          <w:rStyle w:val="normaltextrun"/>
          <w:rFonts w:eastAsiaTheme="majorEastAsia" w:cs="Calibri"/>
          <w:color w:val="000000" w:themeColor="text1"/>
          <w:lang w:val="en-CA"/>
        </w:rPr>
        <w:t>UCW ENDOWMENT FUND 10%</w:t>
      </w:r>
    </w:p>
    <w:p w14:paraId="08E8FE59" w14:textId="77777777" w:rsidR="00000BA1" w:rsidRPr="00000BA1" w:rsidRDefault="00000BA1" w:rsidP="00000BA1">
      <w:pPr>
        <w:pStyle w:val="ListParagraph"/>
        <w:spacing w:after="0" w:line="240" w:lineRule="auto"/>
        <w:rPr>
          <w:rStyle w:val="normaltextrun"/>
          <w:rFonts w:eastAsiaTheme="majorEastAsia" w:cs="Calibri"/>
          <w:color w:val="000000" w:themeColor="text1"/>
          <w:lang w:val="en-CA"/>
        </w:rPr>
      </w:pPr>
      <w:r w:rsidRPr="00000BA1">
        <w:rPr>
          <w:rStyle w:val="normaltextrun"/>
          <w:rFonts w:eastAsiaTheme="majorEastAsia" w:cs="Calibri"/>
          <w:color w:val="000000" w:themeColor="text1"/>
          <w:lang w:val="en-CA"/>
        </w:rPr>
        <w:t>THE HEALING FUND 5%</w:t>
      </w:r>
    </w:p>
    <w:p w14:paraId="5BBD6BF4" w14:textId="5A0D2466" w:rsidR="00A05599" w:rsidRPr="00000BA1" w:rsidRDefault="00000BA1" w:rsidP="00A05599">
      <w:pPr>
        <w:pStyle w:val="ListParagraph"/>
        <w:spacing w:after="0" w:line="240" w:lineRule="auto"/>
        <w:rPr>
          <w:rStyle w:val="normaltextrun"/>
          <w:rFonts w:eastAsiaTheme="majorEastAsia" w:cs="Calibri"/>
          <w:color w:val="000000" w:themeColor="text1"/>
          <w:lang w:val="en-CA"/>
        </w:rPr>
      </w:pPr>
      <w:r w:rsidRPr="00000BA1">
        <w:rPr>
          <w:rStyle w:val="normaltextrun"/>
          <w:rFonts w:eastAsiaTheme="majorEastAsia" w:cs="Calibri"/>
          <w:color w:val="000000" w:themeColor="text1"/>
          <w:lang w:val="en-CA"/>
        </w:rPr>
        <w:t>AFFIRM UNITED 5%</w:t>
      </w:r>
      <w:r w:rsidR="003566E4">
        <w:rPr>
          <w:rStyle w:val="normaltextrun"/>
          <w:rFonts w:eastAsiaTheme="majorEastAsia" w:cs="Calibri"/>
          <w:color w:val="000000" w:themeColor="text1"/>
          <w:lang w:val="en-CA"/>
        </w:rPr>
        <w:br/>
        <w:t>MOTION Tabled – pending clarification on figures above as they don’t add to 100%</w:t>
      </w:r>
    </w:p>
    <w:p w14:paraId="66BC649B" w14:textId="77777777" w:rsidR="00000BA1" w:rsidRPr="00000BA1" w:rsidRDefault="00000BA1" w:rsidP="00000BA1">
      <w:pPr>
        <w:pStyle w:val="ListParagraph"/>
        <w:spacing w:after="0" w:line="240" w:lineRule="auto"/>
        <w:rPr>
          <w:rStyle w:val="normaltextrun"/>
          <w:rFonts w:eastAsiaTheme="majorEastAsia" w:cs="Calibri"/>
          <w:color w:val="000000" w:themeColor="text1"/>
          <w:lang w:val="en-CA"/>
        </w:rPr>
      </w:pPr>
    </w:p>
    <w:p w14:paraId="2DC76682" w14:textId="3295DB21" w:rsidR="00216A07" w:rsidRPr="00000BA1" w:rsidRDefault="44423740" w:rsidP="2FFC32FD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Theme="minorHAnsi" w:hAnsiTheme="minorHAnsi" w:cs="Calibri"/>
          <w:b/>
          <w:bCs/>
        </w:rPr>
      </w:pPr>
      <w:r w:rsidRPr="00000BA1">
        <w:rPr>
          <w:rFonts w:asciiTheme="minorHAnsi" w:hAnsiTheme="minorHAnsi" w:cs="Calibri"/>
          <w:b/>
          <w:bCs/>
        </w:rPr>
        <w:t>Hebron United Church</w:t>
      </w:r>
      <w:r w:rsidR="0083483F" w:rsidRPr="00000BA1">
        <w:rPr>
          <w:rFonts w:asciiTheme="minorHAnsi" w:hAnsiTheme="minorHAnsi" w:cs="Calibri"/>
          <w:b/>
          <w:bCs/>
        </w:rPr>
        <w:t xml:space="preserve"> </w:t>
      </w:r>
    </w:p>
    <w:p w14:paraId="14A27B19" w14:textId="39578CDE" w:rsidR="460BFB61" w:rsidRPr="00000BA1" w:rsidRDefault="0017582F" w:rsidP="005C78F3">
      <w:pPr>
        <w:pStyle w:val="paragraph"/>
        <w:spacing w:before="0" w:beforeAutospacing="0" w:after="0" w:afterAutospacing="0"/>
        <w:ind w:left="720"/>
        <w:rPr>
          <w:rStyle w:val="normaltextrun"/>
          <w:rFonts w:asciiTheme="minorHAnsi" w:eastAsiaTheme="majorEastAsia" w:hAnsiTheme="minorHAnsi" w:cs="Calibri"/>
        </w:rPr>
      </w:pPr>
      <w:r>
        <w:rPr>
          <w:rFonts w:asciiTheme="minorHAnsi" w:hAnsiTheme="minorHAnsi" w:cs="Calibri"/>
        </w:rPr>
        <w:t xml:space="preserve">The commission discussed the information that Hebron shared and the documents received.  There were still some questions for clarification that the commission needed </w:t>
      </w:r>
      <w:proofErr w:type="gramStart"/>
      <w:r>
        <w:rPr>
          <w:rFonts w:asciiTheme="minorHAnsi" w:hAnsiTheme="minorHAnsi" w:cs="Calibri"/>
        </w:rPr>
        <w:t>in order to</w:t>
      </w:r>
      <w:proofErr w:type="gramEnd"/>
      <w:r w:rsidR="00500656">
        <w:rPr>
          <w:rFonts w:asciiTheme="minorHAnsi" w:hAnsiTheme="minorHAnsi" w:cs="Calibri"/>
        </w:rPr>
        <w:t xml:space="preserve"> move forward.  Greg will follow up with them.</w:t>
      </w:r>
    </w:p>
    <w:p w14:paraId="6639D03D" w14:textId="169CDB06" w:rsidR="657A068C" w:rsidRPr="00000BA1" w:rsidRDefault="657A068C" w:rsidP="4585E9B8">
      <w:pPr>
        <w:pStyle w:val="paragraph"/>
        <w:spacing w:before="0" w:beforeAutospacing="0" w:after="0" w:afterAutospacing="0"/>
        <w:ind w:left="720"/>
        <w:rPr>
          <w:rFonts w:asciiTheme="minorHAnsi" w:hAnsiTheme="minorHAnsi" w:cs="Calibri"/>
          <w:b/>
        </w:rPr>
      </w:pPr>
    </w:p>
    <w:p w14:paraId="2CED1C95" w14:textId="35251B96" w:rsidR="57628AF5" w:rsidRPr="00000BA1" w:rsidRDefault="62AA9AF6" w:rsidP="6C294EC6">
      <w:pPr>
        <w:pStyle w:val="paragraph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 w:cs="Calibri"/>
          <w:b/>
          <w:bCs/>
        </w:rPr>
      </w:pPr>
      <w:proofErr w:type="spellStart"/>
      <w:r w:rsidRPr="00000BA1">
        <w:rPr>
          <w:rFonts w:asciiTheme="minorHAnsi" w:hAnsiTheme="minorHAnsi" w:cs="Calibri"/>
          <w:b/>
          <w:bCs/>
        </w:rPr>
        <w:t>Granton</w:t>
      </w:r>
      <w:proofErr w:type="spellEnd"/>
      <w:r w:rsidRPr="00000BA1">
        <w:rPr>
          <w:rFonts w:asciiTheme="minorHAnsi" w:hAnsiTheme="minorHAnsi" w:cs="Calibri"/>
          <w:b/>
          <w:bCs/>
        </w:rPr>
        <w:t>: Villages PC</w:t>
      </w:r>
    </w:p>
    <w:p w14:paraId="10D109A2" w14:textId="7A471561" w:rsidR="5EB2531F" w:rsidRPr="00000BA1" w:rsidRDefault="5EB2531F" w:rsidP="74B78A30">
      <w:pPr>
        <w:pStyle w:val="paragraph"/>
        <w:spacing w:before="0" w:beforeAutospacing="0" w:after="0" w:afterAutospacing="0"/>
        <w:ind w:left="720"/>
        <w:rPr>
          <w:rFonts w:asciiTheme="minorHAnsi" w:hAnsiTheme="minorHAnsi" w:cs="Calibri"/>
        </w:rPr>
      </w:pPr>
      <w:r w:rsidRPr="74B78A30">
        <w:rPr>
          <w:rFonts w:asciiTheme="minorHAnsi" w:hAnsiTheme="minorHAnsi" w:cs="Calibri"/>
        </w:rPr>
        <w:t>Governance – change to constitution</w:t>
      </w:r>
    </w:p>
    <w:p w14:paraId="39CF93F2" w14:textId="62CBB9CE" w:rsidR="5F9072CD" w:rsidRPr="00000BA1" w:rsidRDefault="5F9072CD" w:rsidP="5F9072CD">
      <w:pPr>
        <w:pStyle w:val="paragraph"/>
        <w:spacing w:before="0" w:beforeAutospacing="0" w:after="0" w:afterAutospacing="0"/>
        <w:ind w:left="720"/>
        <w:rPr>
          <w:rFonts w:asciiTheme="minorHAnsi" w:hAnsiTheme="minorHAnsi" w:cs="Calibri"/>
        </w:rPr>
      </w:pPr>
    </w:p>
    <w:p w14:paraId="54D04256" w14:textId="453A377F" w:rsidR="3DAD0399" w:rsidRPr="005C78F3" w:rsidRDefault="7B04BEF3" w:rsidP="005C78F3">
      <w:pPr>
        <w:pStyle w:val="paragraph"/>
        <w:spacing w:before="0" w:beforeAutospacing="0" w:after="0" w:afterAutospacing="0"/>
        <w:ind w:left="720"/>
        <w:rPr>
          <w:rFonts w:asciiTheme="minorHAnsi" w:hAnsiTheme="minorHAnsi" w:cs="Calibri"/>
          <w:sz w:val="16"/>
          <w:szCs w:val="16"/>
        </w:rPr>
      </w:pPr>
      <w:r w:rsidRPr="00000BA1">
        <w:rPr>
          <w:rFonts w:asciiTheme="minorHAnsi" w:hAnsiTheme="minorHAnsi" w:cs="Calibri"/>
          <w:b/>
          <w:bCs/>
        </w:rPr>
        <w:t>MOTION</w:t>
      </w:r>
      <w:r w:rsidR="00500656">
        <w:rPr>
          <w:rFonts w:asciiTheme="minorHAnsi" w:hAnsiTheme="minorHAnsi" w:cs="Calibri"/>
          <w:b/>
          <w:bCs/>
        </w:rPr>
        <w:t xml:space="preserve"> </w:t>
      </w:r>
      <w:r w:rsidR="00500656" w:rsidRPr="005C78F3">
        <w:rPr>
          <w:rFonts w:asciiTheme="minorHAnsi" w:hAnsiTheme="minorHAnsi" w:cs="Calibri"/>
        </w:rPr>
        <w:t xml:space="preserve">by Herb Dejong and Judith </w:t>
      </w:r>
      <w:proofErr w:type="gramStart"/>
      <w:r w:rsidR="00500656" w:rsidRPr="005C78F3">
        <w:rPr>
          <w:rFonts w:asciiTheme="minorHAnsi" w:hAnsiTheme="minorHAnsi" w:cs="Calibri"/>
        </w:rPr>
        <w:t>Fayter</w:t>
      </w:r>
      <w:r w:rsidR="00500656">
        <w:rPr>
          <w:rFonts w:asciiTheme="minorHAnsi" w:hAnsiTheme="minorHAnsi" w:cs="Calibri"/>
          <w:b/>
          <w:bCs/>
        </w:rPr>
        <w:t xml:space="preserve"> </w:t>
      </w:r>
      <w:r w:rsidR="7ED902E7" w:rsidRPr="78292171">
        <w:rPr>
          <w:rStyle w:val="normaltextrun"/>
          <w:rFonts w:asciiTheme="minorHAnsi" w:eastAsiaTheme="majorEastAsia" w:hAnsiTheme="minorHAnsi" w:cs="Calibri"/>
          <w:lang w:val="en-CA"/>
        </w:rPr>
        <w:t xml:space="preserve"> that</w:t>
      </w:r>
      <w:proofErr w:type="gramEnd"/>
      <w:r w:rsidR="7ED902E7" w:rsidRPr="78292171">
        <w:rPr>
          <w:rStyle w:val="normaltextrun"/>
          <w:rFonts w:asciiTheme="minorHAnsi" w:eastAsiaTheme="majorEastAsia" w:hAnsiTheme="minorHAnsi" w:cs="Calibri"/>
          <w:lang w:val="en-CA"/>
        </w:rPr>
        <w:t xml:space="preserve"> the Congregational Support Commission of Antler River Watershed Regional </w:t>
      </w:r>
      <w:r w:rsidR="3DAD0399">
        <w:tab/>
      </w:r>
      <w:r w:rsidR="7ED902E7" w:rsidRPr="78292171">
        <w:rPr>
          <w:rStyle w:val="normaltextrun"/>
          <w:rFonts w:asciiTheme="minorHAnsi" w:eastAsiaTheme="majorEastAsia" w:hAnsiTheme="minorHAnsi" w:cs="Calibri"/>
          <w:lang w:val="en-CA"/>
        </w:rPr>
        <w:t>Counci</w:t>
      </w:r>
      <w:r w:rsidR="6F21A6B1" w:rsidRPr="78292171">
        <w:rPr>
          <w:rStyle w:val="normaltextrun"/>
          <w:rFonts w:asciiTheme="minorHAnsi" w:eastAsiaTheme="majorEastAsia" w:hAnsiTheme="minorHAnsi" w:cs="Calibri"/>
          <w:lang w:val="en-CA"/>
        </w:rPr>
        <w:t xml:space="preserve">l </w:t>
      </w:r>
      <w:r w:rsidR="28732BB7" w:rsidRPr="78292171">
        <w:rPr>
          <w:rStyle w:val="normaltextrun"/>
          <w:rFonts w:asciiTheme="minorHAnsi" w:eastAsiaTheme="majorEastAsia" w:hAnsiTheme="minorHAnsi" w:cs="Calibri"/>
          <w:lang w:val="en-CA"/>
        </w:rPr>
        <w:t xml:space="preserve">agrees with the proposed change to </w:t>
      </w:r>
      <w:proofErr w:type="spellStart"/>
      <w:r w:rsidR="28732BB7" w:rsidRPr="78292171">
        <w:rPr>
          <w:rStyle w:val="normaltextrun"/>
          <w:rFonts w:asciiTheme="minorHAnsi" w:eastAsiaTheme="majorEastAsia" w:hAnsiTheme="minorHAnsi" w:cs="Calibri"/>
          <w:lang w:val="en-CA"/>
        </w:rPr>
        <w:t>Granton</w:t>
      </w:r>
      <w:proofErr w:type="spellEnd"/>
      <w:r w:rsidR="28732BB7" w:rsidRPr="78292171">
        <w:rPr>
          <w:rStyle w:val="normaltextrun"/>
          <w:rFonts w:asciiTheme="minorHAnsi" w:eastAsiaTheme="majorEastAsia" w:hAnsiTheme="minorHAnsi" w:cs="Calibri"/>
          <w:lang w:val="en-CA"/>
        </w:rPr>
        <w:t xml:space="preserve">: Villages United Church </w:t>
      </w:r>
      <w:r w:rsidR="37BC19A8" w:rsidRPr="78292171">
        <w:rPr>
          <w:rStyle w:val="normaltextrun"/>
          <w:rFonts w:asciiTheme="minorHAnsi" w:eastAsiaTheme="majorEastAsia" w:hAnsiTheme="minorHAnsi" w:cs="Calibri"/>
          <w:lang w:val="en-CA"/>
        </w:rPr>
        <w:t>Governance</w:t>
      </w:r>
      <w:r w:rsidR="28732BB7" w:rsidRPr="78292171">
        <w:rPr>
          <w:rStyle w:val="normaltextrun"/>
          <w:rFonts w:asciiTheme="minorHAnsi" w:eastAsiaTheme="majorEastAsia" w:hAnsiTheme="minorHAnsi" w:cs="Calibri"/>
          <w:lang w:val="en-CA"/>
        </w:rPr>
        <w:t xml:space="preserve">, as approved by the congregation of </w:t>
      </w:r>
      <w:proofErr w:type="spellStart"/>
      <w:r w:rsidR="28732BB7" w:rsidRPr="78292171">
        <w:rPr>
          <w:rStyle w:val="normaltextrun"/>
          <w:rFonts w:asciiTheme="minorHAnsi" w:eastAsiaTheme="majorEastAsia" w:hAnsiTheme="minorHAnsi" w:cs="Calibri"/>
          <w:lang w:val="en-CA"/>
        </w:rPr>
        <w:t>Granton</w:t>
      </w:r>
      <w:proofErr w:type="spellEnd"/>
      <w:r w:rsidR="28732BB7" w:rsidRPr="78292171">
        <w:rPr>
          <w:rStyle w:val="normaltextrun"/>
          <w:rFonts w:asciiTheme="minorHAnsi" w:eastAsiaTheme="majorEastAsia" w:hAnsiTheme="minorHAnsi" w:cs="Calibri"/>
          <w:lang w:val="en-CA"/>
        </w:rPr>
        <w:t xml:space="preserve">: </w:t>
      </w:r>
      <w:r w:rsidR="35BCB8B8" w:rsidRPr="78292171">
        <w:rPr>
          <w:rStyle w:val="normaltextrun"/>
          <w:rFonts w:asciiTheme="minorHAnsi" w:eastAsiaTheme="majorEastAsia" w:hAnsiTheme="minorHAnsi" w:cs="Calibri"/>
          <w:lang w:val="en-CA"/>
        </w:rPr>
        <w:t>V</w:t>
      </w:r>
      <w:r w:rsidR="28732BB7" w:rsidRPr="78292171">
        <w:rPr>
          <w:rStyle w:val="normaltextrun"/>
          <w:rFonts w:asciiTheme="minorHAnsi" w:eastAsiaTheme="majorEastAsia" w:hAnsiTheme="minorHAnsi" w:cs="Calibri"/>
          <w:lang w:val="en-CA"/>
        </w:rPr>
        <w:t xml:space="preserve">illages </w:t>
      </w:r>
      <w:r w:rsidR="7400F66C" w:rsidRPr="78292171">
        <w:rPr>
          <w:rStyle w:val="normaltextrun"/>
          <w:rFonts w:asciiTheme="minorHAnsi" w:eastAsiaTheme="majorEastAsia" w:hAnsiTheme="minorHAnsi" w:cs="Calibri"/>
          <w:lang w:val="en-CA"/>
        </w:rPr>
        <w:t>U</w:t>
      </w:r>
      <w:r w:rsidR="28732BB7" w:rsidRPr="78292171">
        <w:rPr>
          <w:rStyle w:val="normaltextrun"/>
          <w:rFonts w:asciiTheme="minorHAnsi" w:eastAsiaTheme="majorEastAsia" w:hAnsiTheme="minorHAnsi" w:cs="Calibri"/>
          <w:lang w:val="en-CA"/>
        </w:rPr>
        <w:t xml:space="preserve">nited Church at </w:t>
      </w:r>
      <w:r w:rsidR="35BCB8B8" w:rsidRPr="78292171">
        <w:rPr>
          <w:rStyle w:val="normaltextrun"/>
          <w:rFonts w:asciiTheme="minorHAnsi" w:eastAsiaTheme="majorEastAsia" w:hAnsiTheme="minorHAnsi" w:cs="Calibri"/>
          <w:lang w:val="en-CA"/>
        </w:rPr>
        <w:t>their Annual Meeting on March 1, 2026.</w:t>
      </w:r>
      <w:r w:rsidR="7ED902E7" w:rsidRPr="78292171">
        <w:rPr>
          <w:rStyle w:val="normaltextrun"/>
          <w:rFonts w:asciiTheme="minorHAnsi" w:eastAsiaTheme="majorEastAsia" w:hAnsiTheme="minorHAnsi" w:cs="Calibri"/>
        </w:rPr>
        <w:t> </w:t>
      </w:r>
      <w:r w:rsidR="00500656">
        <w:rPr>
          <w:rStyle w:val="normaltextrun"/>
          <w:rFonts w:asciiTheme="minorHAnsi" w:eastAsiaTheme="majorEastAsia" w:hAnsiTheme="minorHAnsi" w:cs="Calibri"/>
        </w:rPr>
        <w:br/>
        <w:t>MOTION</w:t>
      </w:r>
      <w:r w:rsidR="00500656">
        <w:rPr>
          <w:rStyle w:val="normaltextrun"/>
          <w:rFonts w:asciiTheme="minorHAnsi" w:eastAsiaTheme="majorEastAsia" w:hAnsiTheme="minorHAnsi" w:cs="Calibri"/>
        </w:rPr>
        <w:tab/>
      </w:r>
      <w:r w:rsidR="00500656">
        <w:rPr>
          <w:rStyle w:val="normaltextrun"/>
          <w:rFonts w:asciiTheme="minorHAnsi" w:eastAsiaTheme="majorEastAsia" w:hAnsiTheme="minorHAnsi" w:cs="Calibri"/>
        </w:rPr>
        <w:tab/>
      </w:r>
      <w:r w:rsidR="00500656">
        <w:rPr>
          <w:rStyle w:val="normaltextrun"/>
          <w:rFonts w:asciiTheme="minorHAnsi" w:eastAsiaTheme="majorEastAsia" w:hAnsiTheme="minorHAnsi" w:cs="Calibri"/>
        </w:rPr>
        <w:tab/>
      </w:r>
      <w:r w:rsidR="00500656">
        <w:rPr>
          <w:rStyle w:val="normaltextrun"/>
          <w:rFonts w:asciiTheme="minorHAnsi" w:eastAsiaTheme="majorEastAsia" w:hAnsiTheme="minorHAnsi" w:cs="Calibri"/>
        </w:rPr>
        <w:tab/>
      </w:r>
      <w:proofErr w:type="gramStart"/>
      <w:r w:rsidR="00500656">
        <w:rPr>
          <w:rStyle w:val="normaltextrun"/>
          <w:rFonts w:asciiTheme="minorHAnsi" w:eastAsiaTheme="majorEastAsia" w:hAnsiTheme="minorHAnsi" w:cs="Calibri"/>
        </w:rPr>
        <w:t>CARRIED  *</w:t>
      </w:r>
      <w:proofErr w:type="gramEnd"/>
      <w:r w:rsidR="00500656" w:rsidRPr="00070D84">
        <w:rPr>
          <w:rStyle w:val="normaltextrun"/>
          <w:rFonts w:asciiTheme="minorHAnsi" w:eastAsiaTheme="majorEastAsia" w:hAnsiTheme="minorHAnsi" w:cs="Calibri"/>
          <w:sz w:val="20"/>
          <w:szCs w:val="20"/>
        </w:rPr>
        <w:t>Dave Whiting and Carey Wagner abstained</w:t>
      </w:r>
      <w:r w:rsidR="00500656" w:rsidRPr="005C78F3">
        <w:rPr>
          <w:rStyle w:val="normaltextrun"/>
          <w:rFonts w:asciiTheme="minorHAnsi" w:eastAsiaTheme="majorEastAsia" w:hAnsiTheme="minorHAnsi" w:cs="Calibri"/>
          <w:sz w:val="16"/>
          <w:szCs w:val="16"/>
        </w:rPr>
        <w:t xml:space="preserve"> </w:t>
      </w:r>
    </w:p>
    <w:p w14:paraId="104C4F5F" w14:textId="19D11C8E" w:rsidR="4CEDA682" w:rsidRDefault="4CEDA682" w:rsidP="2A50F6D4">
      <w:pPr>
        <w:pStyle w:val="paragraph"/>
        <w:spacing w:before="0" w:beforeAutospacing="0" w:after="0" w:afterAutospacing="0"/>
        <w:rPr>
          <w:rFonts w:asciiTheme="minorHAnsi" w:hAnsiTheme="minorHAnsi" w:cs="Calibri"/>
          <w:b/>
          <w:bCs/>
        </w:rPr>
      </w:pPr>
    </w:p>
    <w:p w14:paraId="1F6D644D" w14:textId="5A81BF9E" w:rsidR="33B194FE" w:rsidRDefault="5D7E68E3" w:rsidP="2A50F6D4">
      <w:pPr>
        <w:pStyle w:val="paragraph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 w:cs="Calibri"/>
        </w:rPr>
      </w:pPr>
      <w:r w:rsidRPr="31898D1D">
        <w:rPr>
          <w:rFonts w:asciiTheme="minorHAnsi" w:hAnsiTheme="minorHAnsi" w:cs="Calibri"/>
          <w:b/>
          <w:bCs/>
        </w:rPr>
        <w:t xml:space="preserve">London: </w:t>
      </w:r>
      <w:r w:rsidR="0AA27BD8" w:rsidRPr="31898D1D">
        <w:rPr>
          <w:rFonts w:asciiTheme="minorHAnsi" w:hAnsiTheme="minorHAnsi" w:cs="Calibri"/>
          <w:b/>
          <w:bCs/>
        </w:rPr>
        <w:t>Mount Zion United Church</w:t>
      </w:r>
      <w:r w:rsidR="7CADEF3F" w:rsidRPr="31898D1D">
        <w:rPr>
          <w:rFonts w:asciiTheme="minorHAnsi" w:hAnsiTheme="minorHAnsi" w:cs="Calibri"/>
          <w:b/>
          <w:bCs/>
        </w:rPr>
        <w:t xml:space="preserve"> </w:t>
      </w:r>
      <w:r w:rsidR="7CADEF3F" w:rsidRPr="31898D1D">
        <w:rPr>
          <w:rFonts w:asciiTheme="minorHAnsi" w:hAnsiTheme="minorHAnsi" w:cs="Calibri"/>
        </w:rPr>
        <w:t>lease agreement wit</w:t>
      </w:r>
      <w:r w:rsidR="5635FCAB" w:rsidRPr="31898D1D">
        <w:rPr>
          <w:rFonts w:asciiTheme="minorHAnsi" w:hAnsiTheme="minorHAnsi" w:cs="Calibri"/>
        </w:rPr>
        <w:t>h</w:t>
      </w:r>
      <w:r w:rsidR="7CADEF3F" w:rsidRPr="31898D1D">
        <w:rPr>
          <w:rFonts w:asciiTheme="minorHAnsi" w:hAnsiTheme="minorHAnsi" w:cs="Calibri"/>
        </w:rPr>
        <w:t xml:space="preserve"> the Mount Zion Early </w:t>
      </w:r>
      <w:r w:rsidR="1E988D05" w:rsidRPr="31898D1D">
        <w:rPr>
          <w:rFonts w:asciiTheme="minorHAnsi" w:hAnsiTheme="minorHAnsi" w:cs="Calibri"/>
        </w:rPr>
        <w:t>L</w:t>
      </w:r>
      <w:r w:rsidR="7CADEF3F" w:rsidRPr="31898D1D">
        <w:rPr>
          <w:rFonts w:asciiTheme="minorHAnsi" w:hAnsiTheme="minorHAnsi" w:cs="Calibri"/>
        </w:rPr>
        <w:t>earning Centre Inc.</w:t>
      </w:r>
    </w:p>
    <w:p w14:paraId="4466DC60" w14:textId="03A92624" w:rsidR="4CEDA682" w:rsidRDefault="4CEDA682" w:rsidP="09FF0B07">
      <w:pPr>
        <w:pStyle w:val="paragraph"/>
        <w:spacing w:before="0" w:beforeAutospacing="0" w:after="0" w:afterAutospacing="0"/>
        <w:ind w:left="720"/>
        <w:rPr>
          <w:rStyle w:val="normaltextrun"/>
          <w:rFonts w:asciiTheme="minorHAnsi" w:eastAsiaTheme="majorEastAsia" w:hAnsiTheme="minorHAnsi" w:cs="Calibri"/>
          <w:lang w:val="en-CA"/>
        </w:rPr>
      </w:pPr>
    </w:p>
    <w:p w14:paraId="60BD08B2" w14:textId="2F825B90" w:rsidR="4CEDA682" w:rsidRDefault="33B194FE" w:rsidP="07E44AB8">
      <w:pPr>
        <w:pStyle w:val="paragraph"/>
        <w:spacing w:before="0" w:beforeAutospacing="0" w:after="0" w:afterAutospacing="0"/>
        <w:ind w:left="720"/>
        <w:rPr>
          <w:rStyle w:val="normaltextrun"/>
          <w:rFonts w:asciiTheme="minorHAnsi" w:eastAsiaTheme="minorEastAsia" w:hAnsiTheme="minorHAnsi" w:cstheme="minorBidi"/>
          <w:lang w:val="en-CA"/>
        </w:rPr>
      </w:pPr>
      <w:r w:rsidRPr="09FF0B07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MOTION</w:t>
      </w:r>
      <w:r w:rsidR="00FE7012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="00FE7012" w:rsidRPr="00070D84">
        <w:rPr>
          <w:rStyle w:val="normaltextrun"/>
          <w:rFonts w:asciiTheme="minorHAnsi" w:eastAsiaTheme="majorEastAsia" w:hAnsiTheme="minorHAnsi" w:cs="Calibri"/>
          <w:lang w:val="en-CA"/>
        </w:rPr>
        <w:t>by Carey Wagner and Joan Golden</w:t>
      </w:r>
      <w:r w:rsidR="00FE7012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="387571FD" w:rsidRPr="097B6060">
        <w:rPr>
          <w:rStyle w:val="normaltextrun"/>
          <w:rFonts w:asciiTheme="minorHAnsi" w:eastAsiaTheme="minorEastAsia" w:hAnsiTheme="minorHAnsi" w:cstheme="minorBidi"/>
          <w:lang w:val="en-CA"/>
        </w:rPr>
        <w:t>that the Congregational Support Commission of Antler River Watershed Regional Council </w:t>
      </w:r>
      <w:r w:rsidR="6C38F577" w:rsidRPr="097B6060">
        <w:rPr>
          <w:rStyle w:val="normaltextrun"/>
          <w:rFonts w:asciiTheme="minorHAnsi" w:eastAsiaTheme="minorEastAsia" w:hAnsiTheme="minorHAnsi" w:cstheme="minorBidi"/>
          <w:lang w:val="en-CA"/>
        </w:rPr>
        <w:t>approve the lease agreement between Mount Zion United Church and Mount Zion Early Learning Centre Inc.</w:t>
      </w:r>
      <w:r w:rsidR="3BE11E7D" w:rsidRPr="097B6060">
        <w:rPr>
          <w:rStyle w:val="normaltextrun"/>
          <w:rFonts w:asciiTheme="minorHAnsi" w:eastAsiaTheme="minorEastAsia" w:hAnsiTheme="minorHAnsi" w:cstheme="minorBidi"/>
          <w:lang w:val="en-CA"/>
        </w:rPr>
        <w:t>, a</w:t>
      </w:r>
      <w:r w:rsidR="39CC79FF" w:rsidRPr="097B6060">
        <w:rPr>
          <w:rStyle w:val="normaltextrun"/>
          <w:rFonts w:asciiTheme="minorHAnsi" w:eastAsiaTheme="minorEastAsia" w:hAnsiTheme="minorHAnsi" w:cstheme="minorBidi"/>
          <w:lang w:val="en-CA"/>
        </w:rPr>
        <w:t xml:space="preserve">s per the terms outlined in the lease agreement and Mount Zion Trustee </w:t>
      </w:r>
      <w:r w:rsidR="172E2ACA" w:rsidRPr="097B6060">
        <w:rPr>
          <w:rStyle w:val="normaltextrun"/>
          <w:rFonts w:asciiTheme="minorHAnsi" w:eastAsiaTheme="minorEastAsia" w:hAnsiTheme="minorHAnsi" w:cstheme="minorBidi"/>
          <w:lang w:val="en-CA"/>
        </w:rPr>
        <w:t>Property</w:t>
      </w:r>
      <w:r w:rsidR="69E9C6FF" w:rsidRPr="097B6060">
        <w:rPr>
          <w:rStyle w:val="normaltextrun"/>
          <w:rFonts w:asciiTheme="minorHAnsi" w:eastAsiaTheme="minorEastAsia" w:hAnsiTheme="minorHAnsi" w:cstheme="minorBidi"/>
          <w:lang w:val="en-CA"/>
        </w:rPr>
        <w:t xml:space="preserve"> R</w:t>
      </w:r>
      <w:r w:rsidR="39CC79FF" w:rsidRPr="097B6060">
        <w:rPr>
          <w:rStyle w:val="normaltextrun"/>
          <w:rFonts w:asciiTheme="minorHAnsi" w:eastAsiaTheme="minorEastAsia" w:hAnsiTheme="minorHAnsi" w:cstheme="minorBidi"/>
          <w:lang w:val="en-CA"/>
        </w:rPr>
        <w:t xml:space="preserve">esolution of </w:t>
      </w:r>
      <w:r w:rsidR="63F4F7BF" w:rsidRPr="097B6060">
        <w:rPr>
          <w:rStyle w:val="normaltextrun"/>
          <w:rFonts w:asciiTheme="minorHAnsi" w:eastAsiaTheme="minorEastAsia" w:hAnsiTheme="minorHAnsi" w:cstheme="minorBidi"/>
          <w:lang w:val="en-CA"/>
        </w:rPr>
        <w:t>February 2</w:t>
      </w:r>
      <w:r w:rsidR="19007759" w:rsidRPr="097B6060">
        <w:rPr>
          <w:rStyle w:val="normaltextrun"/>
          <w:rFonts w:asciiTheme="minorHAnsi" w:eastAsiaTheme="minorEastAsia" w:hAnsiTheme="minorHAnsi" w:cstheme="minorBidi"/>
          <w:lang w:val="en-CA"/>
        </w:rPr>
        <w:t>, 2026, regarding said lease.</w:t>
      </w:r>
      <w:r w:rsidR="00FE7012">
        <w:rPr>
          <w:rStyle w:val="normaltextrun"/>
          <w:rFonts w:asciiTheme="minorHAnsi" w:eastAsiaTheme="minorEastAsia" w:hAnsiTheme="minorHAnsi" w:cstheme="minorBidi"/>
          <w:lang w:val="en-CA"/>
        </w:rPr>
        <w:br/>
        <w:t>MOTION</w:t>
      </w:r>
      <w:r w:rsidR="00FE7012">
        <w:rPr>
          <w:rStyle w:val="normaltextrun"/>
          <w:rFonts w:asciiTheme="minorHAnsi" w:eastAsiaTheme="minorEastAsia" w:hAnsiTheme="minorHAnsi" w:cstheme="minorBidi"/>
          <w:lang w:val="en-CA"/>
        </w:rPr>
        <w:tab/>
      </w:r>
      <w:r w:rsidR="00FE7012">
        <w:rPr>
          <w:rStyle w:val="normaltextrun"/>
          <w:rFonts w:asciiTheme="minorHAnsi" w:eastAsiaTheme="minorEastAsia" w:hAnsiTheme="minorHAnsi" w:cstheme="minorBidi"/>
          <w:lang w:val="en-CA"/>
        </w:rPr>
        <w:tab/>
      </w:r>
      <w:r w:rsidR="00FE7012">
        <w:rPr>
          <w:rStyle w:val="normaltextrun"/>
          <w:rFonts w:asciiTheme="minorHAnsi" w:eastAsiaTheme="minorEastAsia" w:hAnsiTheme="minorHAnsi" w:cstheme="minorBidi"/>
          <w:lang w:val="en-CA"/>
        </w:rPr>
        <w:tab/>
      </w:r>
      <w:r w:rsidR="00FE7012">
        <w:rPr>
          <w:rStyle w:val="normaltextrun"/>
          <w:rFonts w:asciiTheme="minorHAnsi" w:eastAsiaTheme="minorEastAsia" w:hAnsiTheme="minorHAnsi" w:cstheme="minorBidi"/>
          <w:lang w:val="en-CA"/>
        </w:rPr>
        <w:tab/>
      </w:r>
      <w:r w:rsidR="00FE7012">
        <w:rPr>
          <w:rStyle w:val="normaltextrun"/>
          <w:rFonts w:asciiTheme="minorHAnsi" w:eastAsiaTheme="minorEastAsia" w:hAnsiTheme="minorHAnsi" w:cstheme="minorBidi"/>
          <w:lang w:val="en-CA"/>
        </w:rPr>
        <w:tab/>
        <w:t>CARRIED</w:t>
      </w:r>
    </w:p>
    <w:p w14:paraId="30A4435A" w14:textId="06657EAE" w:rsidR="3A3DA114" w:rsidRDefault="18413CEF" w:rsidP="3A3DA114">
      <w:pPr>
        <w:pStyle w:val="paragraph"/>
        <w:spacing w:before="0" w:beforeAutospacing="0" w:after="0" w:afterAutospacing="0"/>
        <w:ind w:left="720"/>
        <w:rPr>
          <w:rStyle w:val="normaltextrun"/>
          <w:rFonts w:ascii="Arial" w:eastAsiaTheme="majorEastAsia" w:hAnsi="Arial" w:cs="Arial"/>
          <w:lang w:val="en-CA"/>
        </w:rPr>
      </w:pPr>
      <w:r w:rsidRPr="0B406FA4">
        <w:rPr>
          <w:rStyle w:val="normaltextrun"/>
          <w:rFonts w:ascii="Arial" w:eastAsiaTheme="majorEastAsia" w:hAnsi="Arial" w:cs="Arial"/>
          <w:lang w:val="en-CA"/>
        </w:rPr>
        <w:t xml:space="preserve">  </w:t>
      </w:r>
    </w:p>
    <w:p w14:paraId="4D4D21B5" w14:textId="21C17AB4" w:rsidR="025EA53E" w:rsidRDefault="025EA53E" w:rsidP="59348AE2">
      <w:pPr>
        <w:pStyle w:val="paragraph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 w:cs="Calibri"/>
          <w:b/>
          <w:bCs/>
        </w:rPr>
      </w:pPr>
      <w:r w:rsidRPr="59348AE2">
        <w:rPr>
          <w:rFonts w:asciiTheme="minorHAnsi" w:hAnsiTheme="minorHAnsi" w:cs="Calibri"/>
          <w:b/>
          <w:bCs/>
        </w:rPr>
        <w:t>Sarnia: St. Luke’s United Church</w:t>
      </w:r>
    </w:p>
    <w:p w14:paraId="1DCB502D" w14:textId="003BC00C" w:rsidR="025EA53E" w:rsidRDefault="2F2A1F34" w:rsidP="59348AE2">
      <w:pPr>
        <w:pStyle w:val="paragraph"/>
        <w:spacing w:before="0" w:beforeAutospacing="0" w:after="0" w:afterAutospacing="0"/>
        <w:ind w:left="720"/>
        <w:rPr>
          <w:rFonts w:asciiTheme="minorHAnsi" w:hAnsiTheme="minorHAnsi" w:cs="Calibri"/>
        </w:rPr>
      </w:pPr>
      <w:r w:rsidRPr="36BF511D">
        <w:rPr>
          <w:rFonts w:asciiTheme="minorHAnsi" w:hAnsiTheme="minorHAnsi" w:cs="Calibri"/>
        </w:rPr>
        <w:t>The proposed new</w:t>
      </w:r>
      <w:r w:rsidR="025EA53E" w:rsidRPr="36BF511D">
        <w:rPr>
          <w:rFonts w:asciiTheme="minorHAnsi" w:hAnsiTheme="minorHAnsi" w:cs="Calibri"/>
        </w:rPr>
        <w:t xml:space="preserve"> </w:t>
      </w:r>
      <w:r w:rsidR="7587C651" w:rsidRPr="36BF511D">
        <w:rPr>
          <w:rFonts w:asciiTheme="minorHAnsi" w:hAnsiTheme="minorHAnsi" w:cs="Calibri"/>
        </w:rPr>
        <w:t>g</w:t>
      </w:r>
      <w:r w:rsidR="025EA53E" w:rsidRPr="36BF511D">
        <w:rPr>
          <w:rFonts w:asciiTheme="minorHAnsi" w:hAnsiTheme="minorHAnsi" w:cs="Calibri"/>
        </w:rPr>
        <w:t xml:space="preserve">overnance model has now been voted on and </w:t>
      </w:r>
      <w:r w:rsidR="079B867A" w:rsidRPr="36BF511D">
        <w:rPr>
          <w:rFonts w:asciiTheme="minorHAnsi" w:hAnsiTheme="minorHAnsi" w:cs="Calibri"/>
        </w:rPr>
        <w:t>unanimously approved</w:t>
      </w:r>
      <w:r w:rsidR="20FA4BA8" w:rsidRPr="36BF511D">
        <w:rPr>
          <w:rFonts w:asciiTheme="minorHAnsi" w:hAnsiTheme="minorHAnsi" w:cs="Calibri"/>
        </w:rPr>
        <w:t xml:space="preserve"> by the congregation. </w:t>
      </w:r>
    </w:p>
    <w:p w14:paraId="28586FD5" w14:textId="2C1DD665" w:rsidR="4B9DDC10" w:rsidRDefault="4B9DDC10" w:rsidP="619CE7C9">
      <w:pPr>
        <w:pStyle w:val="paragraph"/>
        <w:spacing w:before="0" w:beforeAutospacing="0" w:after="0" w:afterAutospacing="0"/>
        <w:ind w:left="720"/>
        <w:rPr>
          <w:i/>
          <w:iCs/>
        </w:rPr>
      </w:pPr>
      <w:r w:rsidRPr="619CE7C9">
        <w:t xml:space="preserve">Minutes from meeting* </w:t>
      </w:r>
      <w:r w:rsidRPr="619CE7C9">
        <w:rPr>
          <w:i/>
          <w:iCs/>
        </w:rPr>
        <w:t>not yet received</w:t>
      </w:r>
    </w:p>
    <w:p w14:paraId="66222428" w14:textId="77777777" w:rsidR="00FE7012" w:rsidRDefault="00FE7012" w:rsidP="59348AE2">
      <w:pPr>
        <w:pStyle w:val="paragraph"/>
        <w:spacing w:before="0" w:beforeAutospacing="0" w:after="0" w:afterAutospacing="0"/>
        <w:ind w:firstLine="720"/>
        <w:rPr>
          <w:rStyle w:val="normaltextrun"/>
          <w:rFonts w:asciiTheme="minorHAnsi" w:eastAsiaTheme="majorEastAsia" w:hAnsiTheme="minorHAnsi" w:cs="Calibri"/>
          <w:b/>
          <w:bCs/>
          <w:lang w:val="en-CA"/>
        </w:rPr>
      </w:pPr>
    </w:p>
    <w:p w14:paraId="60496B20" w14:textId="03D41434" w:rsidR="16F128F4" w:rsidRDefault="025EA53E" w:rsidP="00070D84">
      <w:pPr>
        <w:pStyle w:val="paragraph"/>
        <w:spacing w:before="0" w:beforeAutospacing="0" w:after="0" w:afterAutospacing="0"/>
        <w:ind w:left="720"/>
        <w:rPr>
          <w:rStyle w:val="normaltextrun"/>
          <w:rFonts w:asciiTheme="minorHAnsi" w:eastAsiaTheme="majorEastAsia" w:hAnsiTheme="minorHAnsi" w:cs="Calibri"/>
          <w:lang w:val="en-CA"/>
        </w:rPr>
      </w:pPr>
      <w:r w:rsidRPr="59348AE2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>MOTION</w:t>
      </w:r>
      <w:r w:rsidR="00FE7012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="00FE7012" w:rsidRPr="00070D84">
        <w:rPr>
          <w:rStyle w:val="normaltextrun"/>
          <w:rFonts w:asciiTheme="minorHAnsi" w:eastAsiaTheme="majorEastAsia" w:hAnsiTheme="minorHAnsi" w:cs="Calibri"/>
          <w:lang w:val="en-CA"/>
        </w:rPr>
        <w:t>by Carey Wagner and Jim Stirling</w:t>
      </w:r>
      <w:r w:rsidR="00FE7012">
        <w:rPr>
          <w:rStyle w:val="normaltextrun"/>
          <w:rFonts w:asciiTheme="minorHAnsi" w:eastAsiaTheme="majorEastAsia" w:hAnsiTheme="minorHAnsi" w:cs="Calibri"/>
          <w:b/>
          <w:bCs/>
          <w:lang w:val="en-CA"/>
        </w:rPr>
        <w:t xml:space="preserve"> </w:t>
      </w:r>
      <w:r w:rsidRPr="1781596B">
        <w:rPr>
          <w:rStyle w:val="normaltextrun"/>
          <w:rFonts w:asciiTheme="minorHAnsi" w:eastAsiaTheme="majorEastAsia" w:hAnsiTheme="minorHAnsi" w:cs="Calibri"/>
          <w:lang w:val="en-CA"/>
        </w:rPr>
        <w:t>that the Congregational Support Commission of Antler River Watershed Regional</w:t>
      </w:r>
      <w:r w:rsidRPr="1781596B">
        <w:rPr>
          <w:rStyle w:val="normaltextrun"/>
          <w:rFonts w:ascii="Arial" w:eastAsiaTheme="majorEastAsia" w:hAnsi="Arial" w:cs="Arial"/>
          <w:lang w:val="en-CA"/>
        </w:rPr>
        <w:t> </w:t>
      </w:r>
      <w:r w:rsidRPr="1781596B">
        <w:rPr>
          <w:rStyle w:val="normaltextrun"/>
          <w:rFonts w:asciiTheme="minorHAnsi" w:eastAsiaTheme="majorEastAsia" w:hAnsiTheme="minorHAnsi" w:cs="Calibri"/>
          <w:lang w:val="en-CA"/>
        </w:rPr>
        <w:t>Counc</w:t>
      </w:r>
      <w:r w:rsidR="63DC5692" w:rsidRPr="1781596B">
        <w:rPr>
          <w:rStyle w:val="normaltextrun"/>
          <w:rFonts w:asciiTheme="minorHAnsi" w:eastAsiaTheme="majorEastAsia" w:hAnsiTheme="minorHAnsi" w:cs="Calibri"/>
          <w:lang w:val="en-CA"/>
        </w:rPr>
        <w:t xml:space="preserve">il approves the proposed </w:t>
      </w:r>
      <w:r w:rsidR="63DC5692" w:rsidRPr="1781596B">
        <w:rPr>
          <w:rStyle w:val="normaltextrun"/>
          <w:rFonts w:asciiTheme="minorHAnsi" w:eastAsiaTheme="majorEastAsia" w:hAnsiTheme="minorHAnsi" w:cs="Calibri"/>
          <w:lang w:val="en-CA"/>
        </w:rPr>
        <w:lastRenderedPageBreak/>
        <w:t>governance structure changes for Sarnia: St. Luke’s United Church as approved by th</w:t>
      </w:r>
      <w:r w:rsidR="4D4B2E2C" w:rsidRPr="1781596B">
        <w:rPr>
          <w:rStyle w:val="normaltextrun"/>
          <w:rFonts w:asciiTheme="minorHAnsi" w:eastAsiaTheme="majorEastAsia" w:hAnsiTheme="minorHAnsi" w:cs="Calibri"/>
          <w:lang w:val="en-CA"/>
        </w:rPr>
        <w:t>e community of faith.</w:t>
      </w:r>
      <w:r w:rsidR="00FE7012">
        <w:rPr>
          <w:rStyle w:val="normaltextrun"/>
          <w:rFonts w:asciiTheme="minorHAnsi" w:eastAsiaTheme="majorEastAsia" w:hAnsiTheme="minorHAnsi" w:cs="Calibri"/>
          <w:lang w:val="en-CA"/>
        </w:rPr>
        <w:br/>
        <w:t>MOTION</w:t>
      </w:r>
      <w:r w:rsidR="00FE7012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FE7012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FE7012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FE7012">
        <w:rPr>
          <w:rStyle w:val="normaltextrun"/>
          <w:rFonts w:asciiTheme="minorHAnsi" w:eastAsiaTheme="majorEastAsia" w:hAnsiTheme="minorHAnsi" w:cs="Calibri"/>
          <w:lang w:val="en-CA"/>
        </w:rPr>
        <w:tab/>
      </w:r>
      <w:r w:rsidR="00FE7012">
        <w:rPr>
          <w:rStyle w:val="normaltextrun"/>
          <w:rFonts w:asciiTheme="minorHAnsi" w:eastAsiaTheme="majorEastAsia" w:hAnsiTheme="minorHAnsi" w:cs="Calibri"/>
          <w:lang w:val="en-CA"/>
        </w:rPr>
        <w:tab/>
        <w:t>Voted down</w:t>
      </w:r>
    </w:p>
    <w:p w14:paraId="1E638DB1" w14:textId="09E0CD08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</w:p>
    <w:p w14:paraId="6C3F7B17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Theme="minorHAnsi" w:eastAsiaTheme="majorEastAsia" w:hAnsiTheme="minorHAnsi" w:cs="Calibri"/>
          <w:b/>
          <w:bCs/>
          <w:color w:val="0F4761"/>
          <w:sz w:val="32"/>
          <w:szCs w:val="32"/>
          <w:lang w:val="en-CA"/>
        </w:rPr>
        <w:t>Next Meeting</w:t>
      </w:r>
      <w:r w:rsidRPr="00000BA1">
        <w:rPr>
          <w:rStyle w:val="normaltextrun"/>
          <w:rFonts w:ascii="Arial" w:eastAsiaTheme="majorEastAsia" w:hAnsi="Arial" w:cs="Arial"/>
          <w:b/>
          <w:bCs/>
          <w:color w:val="0F4761"/>
          <w:sz w:val="32"/>
          <w:szCs w:val="32"/>
          <w:lang w:val="en-CA"/>
        </w:rPr>
        <w:t> </w:t>
      </w:r>
      <w:r w:rsidRPr="00000BA1">
        <w:rPr>
          <w:rStyle w:val="normaltextrun"/>
          <w:rFonts w:ascii="Arial" w:eastAsiaTheme="majorEastAsia" w:hAnsi="Arial" w:cs="Arial"/>
          <w:color w:val="0F4761"/>
          <w:sz w:val="32"/>
          <w:szCs w:val="32"/>
        </w:rPr>
        <w:t> </w:t>
      </w:r>
      <w:r w:rsidRPr="00000BA1">
        <w:rPr>
          <w:rStyle w:val="eop"/>
          <w:rFonts w:asciiTheme="minorHAnsi" w:eastAsiaTheme="majorEastAsia" w:hAnsiTheme="minorHAnsi" w:cs="Calibri"/>
          <w:color w:val="0F4761"/>
          <w:sz w:val="32"/>
          <w:szCs w:val="32"/>
        </w:rPr>
        <w:t> </w:t>
      </w:r>
    </w:p>
    <w:p w14:paraId="5A621F9C" w14:textId="2B849B82" w:rsidR="00D436C9" w:rsidRPr="00000BA1" w:rsidRDefault="00D436C9" w:rsidP="16C681D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61A0E97">
        <w:rPr>
          <w:rStyle w:val="normaltextrun"/>
          <w:rFonts w:asciiTheme="minorHAnsi" w:eastAsiaTheme="majorEastAsia" w:hAnsiTheme="minorHAnsi" w:cs="Calibri"/>
          <w:lang w:val="en-CA"/>
        </w:rPr>
        <w:t>Regular meeting</w:t>
      </w:r>
      <w:r w:rsidR="00027EEA">
        <w:rPr>
          <w:rStyle w:val="normaltextrun"/>
          <w:rFonts w:asciiTheme="minorHAnsi" w:eastAsiaTheme="majorEastAsia" w:hAnsiTheme="minorHAnsi" w:cs="Calibri"/>
          <w:lang w:val="en-CA"/>
        </w:rPr>
        <w:t xml:space="preserve"> - </w:t>
      </w:r>
      <w:r w:rsidR="007F086A">
        <w:rPr>
          <w:rStyle w:val="normaltextrun"/>
          <w:rFonts w:asciiTheme="minorHAnsi" w:eastAsiaTheme="majorEastAsia" w:hAnsiTheme="minorHAnsi" w:cs="Calibri"/>
          <w:lang w:val="en-CA"/>
        </w:rPr>
        <w:t>It was decided to skip meeting in April unless something urgent comes up</w:t>
      </w:r>
      <w:r w:rsidR="00EB0289">
        <w:rPr>
          <w:rStyle w:val="normaltextrun"/>
          <w:rFonts w:asciiTheme="minorHAnsi" w:eastAsiaTheme="majorEastAsia" w:hAnsiTheme="minorHAnsi" w:cs="Calibri"/>
          <w:lang w:val="en-CA"/>
        </w:rPr>
        <w:t xml:space="preserve"> otherwise</w:t>
      </w:r>
      <w:r w:rsidR="0093105E">
        <w:rPr>
          <w:rStyle w:val="normaltextrun"/>
          <w:rFonts w:asciiTheme="minorHAnsi" w:eastAsiaTheme="majorEastAsia" w:hAnsiTheme="minorHAnsi" w:cs="Calibri"/>
          <w:lang w:val="en-CA"/>
        </w:rPr>
        <w:t xml:space="preserve"> the next regular meeting will be May 6</w:t>
      </w:r>
      <w:r w:rsidR="0093105E" w:rsidRPr="0093105E">
        <w:rPr>
          <w:rStyle w:val="normaltextrun"/>
          <w:rFonts w:asciiTheme="minorHAnsi" w:eastAsiaTheme="majorEastAsia" w:hAnsiTheme="minorHAnsi" w:cs="Calibri"/>
          <w:vertAlign w:val="superscript"/>
          <w:lang w:val="en-CA"/>
        </w:rPr>
        <w:t>th</w:t>
      </w:r>
      <w:proofErr w:type="gramStart"/>
      <w:r w:rsidR="0093105E">
        <w:rPr>
          <w:rStyle w:val="normaltextrun"/>
          <w:rFonts w:asciiTheme="minorHAnsi" w:eastAsiaTheme="majorEastAsia" w:hAnsiTheme="minorHAnsi" w:cs="Calibri"/>
          <w:lang w:val="en-CA"/>
        </w:rPr>
        <w:t xml:space="preserve"> 2026</w:t>
      </w:r>
      <w:proofErr w:type="gramEnd"/>
      <w:r w:rsidR="0093105E">
        <w:rPr>
          <w:rStyle w:val="normaltextrun"/>
          <w:rFonts w:asciiTheme="minorHAnsi" w:eastAsiaTheme="majorEastAsia" w:hAnsiTheme="minorHAnsi" w:cs="Calibri"/>
          <w:lang w:val="en-CA"/>
        </w:rPr>
        <w:t xml:space="preserve"> at </w:t>
      </w:r>
      <w:r w:rsidR="005E494A">
        <w:rPr>
          <w:rStyle w:val="normaltextrun"/>
          <w:rFonts w:asciiTheme="minorHAnsi" w:eastAsiaTheme="majorEastAsia" w:hAnsiTheme="minorHAnsi" w:cs="Calibri"/>
          <w:lang w:val="en-CA"/>
        </w:rPr>
        <w:t>9 am</w:t>
      </w:r>
      <w:r w:rsidRPr="061A0E97">
        <w:rPr>
          <w:rStyle w:val="normaltextrun"/>
          <w:rFonts w:asciiTheme="minorHAnsi" w:eastAsiaTheme="majorEastAsia" w:hAnsiTheme="minorHAnsi" w:cs="Calibri"/>
          <w:lang w:val="en-CA"/>
        </w:rPr>
        <w:t>.</w:t>
      </w:r>
      <w:r w:rsidRPr="061A0E97">
        <w:rPr>
          <w:rStyle w:val="eop"/>
          <w:rFonts w:asciiTheme="minorHAnsi" w:eastAsiaTheme="majorEastAsia" w:hAnsiTheme="minorHAnsi" w:cs="Calibri"/>
        </w:rPr>
        <w:t> </w:t>
      </w:r>
    </w:p>
    <w:p w14:paraId="01638010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="Arial" w:eastAsiaTheme="majorEastAsia" w:hAnsi="Arial" w:cs="Arial"/>
        </w:rPr>
        <w:t> </w:t>
      </w:r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613497DD" w14:textId="26B01F2F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proofErr w:type="gramStart"/>
      <w:r w:rsidRPr="00000BA1">
        <w:rPr>
          <w:rStyle w:val="normaltextrun"/>
          <w:rFonts w:asciiTheme="minorHAnsi" w:eastAsiaTheme="majorEastAsia" w:hAnsiTheme="minorHAnsi" w:cs="Calibri"/>
          <w:b/>
          <w:bCs/>
          <w:color w:val="0F4761"/>
          <w:sz w:val="32"/>
          <w:szCs w:val="32"/>
          <w:lang w:val="en-CA"/>
        </w:rPr>
        <w:t>Adjournment</w:t>
      </w:r>
      <w:r w:rsidRPr="00000BA1">
        <w:rPr>
          <w:rStyle w:val="normaltextrun"/>
          <w:rFonts w:ascii="Arial" w:eastAsiaTheme="majorEastAsia" w:hAnsi="Arial" w:cs="Arial"/>
          <w:color w:val="0F4761"/>
          <w:sz w:val="32"/>
          <w:szCs w:val="32"/>
        </w:rPr>
        <w:t> </w:t>
      </w:r>
      <w:r w:rsidRPr="00000BA1">
        <w:rPr>
          <w:rStyle w:val="eop"/>
          <w:rFonts w:asciiTheme="minorHAnsi" w:eastAsiaTheme="majorEastAsia" w:hAnsiTheme="minorHAnsi" w:cs="Calibri"/>
          <w:color w:val="0F4761"/>
          <w:sz w:val="32"/>
          <w:szCs w:val="32"/>
        </w:rPr>
        <w:t> </w:t>
      </w:r>
      <w:r w:rsidR="005E494A">
        <w:rPr>
          <w:rStyle w:val="eop"/>
          <w:rFonts w:asciiTheme="minorHAnsi" w:eastAsiaTheme="majorEastAsia" w:hAnsiTheme="minorHAnsi" w:cs="Calibri"/>
          <w:color w:val="0F4761"/>
          <w:sz w:val="32"/>
          <w:szCs w:val="32"/>
        </w:rPr>
        <w:t>Meeting</w:t>
      </w:r>
      <w:proofErr w:type="gramEnd"/>
      <w:r w:rsidR="005E494A">
        <w:rPr>
          <w:rStyle w:val="eop"/>
          <w:rFonts w:asciiTheme="minorHAnsi" w:eastAsiaTheme="majorEastAsia" w:hAnsiTheme="minorHAnsi" w:cs="Calibri"/>
          <w:color w:val="0F4761"/>
          <w:sz w:val="32"/>
          <w:szCs w:val="32"/>
        </w:rPr>
        <w:t xml:space="preserve"> adjourned at 11:10 am</w:t>
      </w:r>
    </w:p>
    <w:p w14:paraId="39B2E004" w14:textId="5380ED6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wacimagecontainer"/>
          <w:rFonts w:asciiTheme="minorHAnsi" w:eastAsiaTheme="majorEastAsia" w:hAnsiTheme="minorHAnsi" w:cs="Calibri"/>
          <w:noProof/>
          <w:sz w:val="18"/>
          <w:szCs w:val="18"/>
        </w:rPr>
        <w:drawing>
          <wp:inline distT="0" distB="0" distL="0" distR="0" wp14:anchorId="0F4A56A5" wp14:editId="31EAACD8">
            <wp:extent cx="628650" cy="628650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0AB707B-C24C-4C4D-8937-00B134BB70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BA1">
        <w:rPr>
          <w:rStyle w:val="normaltextrun"/>
          <w:rFonts w:ascii="Arial" w:eastAsiaTheme="majorEastAsia" w:hAnsi="Arial" w:cs="Arial"/>
        </w:rPr>
        <w:t> </w:t>
      </w:r>
      <w:r w:rsidRPr="00000BA1">
        <w:rPr>
          <w:rStyle w:val="eop"/>
          <w:rFonts w:asciiTheme="minorHAnsi" w:eastAsiaTheme="majorEastAsia" w:hAnsiTheme="minorHAnsi" w:cs="Calibri"/>
        </w:rPr>
        <w:t> </w:t>
      </w:r>
      <w:r w:rsidR="00161B5C">
        <w:rPr>
          <w:rStyle w:val="eop"/>
          <w:rFonts w:asciiTheme="minorHAnsi" w:eastAsiaTheme="majorEastAsia" w:hAnsiTheme="minorHAnsi" w:cs="Calibri"/>
        </w:rPr>
        <w:t>……………………………………………………………………………………………………….</w:t>
      </w:r>
    </w:p>
    <w:p w14:paraId="190F8029" w14:textId="5919B7C4" w:rsidR="7B41192A" w:rsidRDefault="7B41192A" w:rsidP="7B41192A">
      <w:pPr>
        <w:pStyle w:val="paragraph"/>
        <w:spacing w:before="0" w:beforeAutospacing="0" w:after="0" w:afterAutospacing="0"/>
        <w:ind w:left="720" w:firstLine="720"/>
        <w:jc w:val="both"/>
        <w:rPr>
          <w:rStyle w:val="normaltextrun"/>
          <w:rFonts w:asciiTheme="minorHAnsi" w:eastAsiaTheme="majorEastAsia" w:hAnsiTheme="minorHAnsi" w:cs="Calibri"/>
          <w:b/>
          <w:bCs/>
          <w:color w:val="0F4761" w:themeColor="accent1" w:themeShade="BF"/>
          <w:sz w:val="32"/>
          <w:szCs w:val="32"/>
          <w:lang w:val="en-CA"/>
        </w:rPr>
      </w:pPr>
    </w:p>
    <w:p w14:paraId="4D9A8B7C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="Arial" w:eastAsiaTheme="majorEastAsia" w:hAnsi="Arial" w:cs="Arial"/>
        </w:rPr>
        <w:t> </w:t>
      </w:r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3CE5F90D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5D903BDE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01558CD1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eop"/>
          <w:rFonts w:asciiTheme="minorHAnsi" w:eastAsiaTheme="majorEastAsia" w:hAnsiTheme="minorHAnsi" w:cs="Calibri"/>
        </w:rPr>
        <w:t> </w:t>
      </w:r>
    </w:p>
    <w:p w14:paraId="4A07E73F" w14:textId="77777777" w:rsidR="00D436C9" w:rsidRPr="00000BA1" w:rsidRDefault="00D436C9" w:rsidP="00D436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18"/>
          <w:szCs w:val="18"/>
        </w:rPr>
      </w:pPr>
      <w:r w:rsidRPr="00000BA1">
        <w:rPr>
          <w:rStyle w:val="normaltextrun"/>
          <w:rFonts w:asciiTheme="minorHAnsi" w:eastAsiaTheme="majorEastAsia" w:hAnsiTheme="minorHAnsi" w:cs="Calibri"/>
        </w:rPr>
        <w:t>  </w:t>
      </w:r>
    </w:p>
    <w:p w14:paraId="28D61A02" w14:textId="77777777" w:rsidR="00A74FC0" w:rsidRPr="00895A32" w:rsidRDefault="00A74FC0">
      <w:pPr>
        <w:rPr>
          <w:rFonts w:cs="Calibri"/>
        </w:rPr>
      </w:pPr>
    </w:p>
    <w:sectPr w:rsidR="00A74FC0" w:rsidRPr="00895A32">
      <w:headerReference w:type="default" r:id="rId27"/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753E4" w14:textId="77777777" w:rsidR="008813DD" w:rsidRDefault="008813DD" w:rsidP="00F93762">
      <w:pPr>
        <w:spacing w:after="0" w:line="240" w:lineRule="auto"/>
      </w:pPr>
      <w:r>
        <w:separator/>
      </w:r>
    </w:p>
  </w:endnote>
  <w:endnote w:type="continuationSeparator" w:id="0">
    <w:p w14:paraId="36E9B586" w14:textId="77777777" w:rsidR="008813DD" w:rsidRDefault="008813DD" w:rsidP="00F93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26895" w14:paraId="47BA7FD1" w14:textId="77777777" w:rsidTr="0D2D895A">
      <w:trPr>
        <w:trHeight w:val="300"/>
      </w:trPr>
      <w:tc>
        <w:tcPr>
          <w:tcW w:w="3120" w:type="dxa"/>
        </w:tcPr>
        <w:p w14:paraId="6FF975BB" w14:textId="00DB798F" w:rsidR="0D2D895A" w:rsidRDefault="0D2D895A" w:rsidP="0D2D895A">
          <w:pPr>
            <w:pStyle w:val="Header"/>
            <w:ind w:left="-115"/>
          </w:pPr>
        </w:p>
      </w:tc>
      <w:tc>
        <w:tcPr>
          <w:tcW w:w="3120" w:type="dxa"/>
        </w:tcPr>
        <w:p w14:paraId="762CBF20" w14:textId="28FCEC69" w:rsidR="0D2D895A" w:rsidRDefault="0D2D895A" w:rsidP="0D2D895A">
          <w:pPr>
            <w:pStyle w:val="Header"/>
            <w:jc w:val="center"/>
          </w:pPr>
        </w:p>
      </w:tc>
      <w:tc>
        <w:tcPr>
          <w:tcW w:w="3120" w:type="dxa"/>
        </w:tcPr>
        <w:p w14:paraId="02886E69" w14:textId="496C66AE" w:rsidR="0D2D895A" w:rsidRDefault="0D2D895A" w:rsidP="0D2D895A">
          <w:pPr>
            <w:pStyle w:val="Header"/>
            <w:ind w:right="-115"/>
            <w:jc w:val="right"/>
          </w:pPr>
        </w:p>
      </w:tc>
    </w:tr>
  </w:tbl>
  <w:p w14:paraId="1247CFEE" w14:textId="694A114A" w:rsidR="00F93762" w:rsidRDefault="00F93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AB8A3" w14:textId="77777777" w:rsidR="008813DD" w:rsidRDefault="008813DD" w:rsidP="00F93762">
      <w:pPr>
        <w:spacing w:after="0" w:line="240" w:lineRule="auto"/>
      </w:pPr>
      <w:r>
        <w:separator/>
      </w:r>
    </w:p>
  </w:footnote>
  <w:footnote w:type="continuationSeparator" w:id="0">
    <w:p w14:paraId="7367F9E9" w14:textId="77777777" w:rsidR="008813DD" w:rsidRDefault="008813DD" w:rsidP="00F93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26895" w14:paraId="236F27A1" w14:textId="77777777" w:rsidTr="0D2D895A">
      <w:trPr>
        <w:trHeight w:val="300"/>
      </w:trPr>
      <w:tc>
        <w:tcPr>
          <w:tcW w:w="3120" w:type="dxa"/>
        </w:tcPr>
        <w:p w14:paraId="376D19A8" w14:textId="359C5A5B" w:rsidR="0D2D895A" w:rsidRDefault="0D2D895A" w:rsidP="0D2D895A">
          <w:pPr>
            <w:pStyle w:val="Header"/>
            <w:ind w:left="-115"/>
          </w:pPr>
        </w:p>
      </w:tc>
      <w:tc>
        <w:tcPr>
          <w:tcW w:w="3120" w:type="dxa"/>
        </w:tcPr>
        <w:p w14:paraId="0904FF26" w14:textId="477DEB50" w:rsidR="0D2D895A" w:rsidRDefault="0D2D895A" w:rsidP="0D2D895A">
          <w:pPr>
            <w:pStyle w:val="Header"/>
            <w:jc w:val="center"/>
          </w:pPr>
        </w:p>
      </w:tc>
      <w:tc>
        <w:tcPr>
          <w:tcW w:w="3120" w:type="dxa"/>
        </w:tcPr>
        <w:p w14:paraId="608180CB" w14:textId="70D665E6" w:rsidR="0D2D895A" w:rsidRDefault="0D2D895A" w:rsidP="0D2D895A">
          <w:pPr>
            <w:pStyle w:val="Header"/>
            <w:ind w:right="-115"/>
            <w:jc w:val="right"/>
          </w:pPr>
        </w:p>
      </w:tc>
    </w:tr>
  </w:tbl>
  <w:p w14:paraId="03BA57ED" w14:textId="5AADF584" w:rsidR="00F93762" w:rsidRDefault="00F9376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anVtrzsNf7FS" int2:id="n6nB8rai">
      <int2:state int2:value="Rejected" int2:type="spell"/>
    </int2:textHash>
    <int2:textHash int2:hashCode="WdAE7Lh2M4ISa9" int2:id="7KRLlsHV">
      <int2:state int2:value="Rejected" int2:type="spell"/>
    </int2:textHash>
    <int2:textHash int2:hashCode="6GkAJU+EvKu4Y9" int2:id="N5ofMldk">
      <int2:state int2:value="Rejected" int2:type="spell"/>
    </int2:textHash>
    <int2:textHash int2:hashCode="fZVJyK9ASfbETl" int2:id="iKxZPThB">
      <int2:state int2:value="Rejected" int2:type="style"/>
    </int2:textHash>
    <int2:bookmark int2:bookmarkName="_Int_5OrcoOyb" int2:invalidationBookmarkName="" int2:hashCode="EtXmv0O6qMoj/t" int2:id="pMNzoric">
      <int2:state int2:value="Rejected" int2:type="gram"/>
    </int2:bookmark>
    <int2:bookmark int2:bookmarkName="_Int_qENoNWiH" int2:invalidationBookmarkName="" int2:hashCode="L0l09rlQeNO+iV" int2:id="mnqZB5UO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89B"/>
    <w:multiLevelType w:val="hybridMultilevel"/>
    <w:tmpl w:val="97A41544"/>
    <w:lvl w:ilvl="0" w:tplc="3FF40158">
      <w:start w:val="1"/>
      <w:numFmt w:val="lowerLetter"/>
      <w:lvlText w:val="%1)"/>
      <w:lvlJc w:val="left"/>
      <w:pPr>
        <w:ind w:left="1080" w:hanging="360"/>
      </w:pPr>
    </w:lvl>
    <w:lvl w:ilvl="1" w:tplc="0AA26556" w:tentative="1">
      <w:start w:val="1"/>
      <w:numFmt w:val="lowerLetter"/>
      <w:lvlText w:val="%2."/>
      <w:lvlJc w:val="left"/>
      <w:pPr>
        <w:ind w:left="1800" w:hanging="360"/>
      </w:pPr>
    </w:lvl>
    <w:lvl w:ilvl="2" w:tplc="19EE258E" w:tentative="1">
      <w:start w:val="1"/>
      <w:numFmt w:val="lowerRoman"/>
      <w:lvlText w:val="%3."/>
      <w:lvlJc w:val="right"/>
      <w:pPr>
        <w:ind w:left="2520" w:hanging="180"/>
      </w:pPr>
    </w:lvl>
    <w:lvl w:ilvl="3" w:tplc="2E1C2E56" w:tentative="1">
      <w:start w:val="1"/>
      <w:numFmt w:val="decimal"/>
      <w:lvlText w:val="%4."/>
      <w:lvlJc w:val="left"/>
      <w:pPr>
        <w:ind w:left="3240" w:hanging="360"/>
      </w:pPr>
    </w:lvl>
    <w:lvl w:ilvl="4" w:tplc="0D68B56C" w:tentative="1">
      <w:start w:val="1"/>
      <w:numFmt w:val="lowerLetter"/>
      <w:lvlText w:val="%5."/>
      <w:lvlJc w:val="left"/>
      <w:pPr>
        <w:ind w:left="3960" w:hanging="360"/>
      </w:pPr>
    </w:lvl>
    <w:lvl w:ilvl="5" w:tplc="A508CA7E" w:tentative="1">
      <w:start w:val="1"/>
      <w:numFmt w:val="lowerRoman"/>
      <w:lvlText w:val="%6."/>
      <w:lvlJc w:val="right"/>
      <w:pPr>
        <w:ind w:left="4680" w:hanging="180"/>
      </w:pPr>
    </w:lvl>
    <w:lvl w:ilvl="6" w:tplc="DDE2D884" w:tentative="1">
      <w:start w:val="1"/>
      <w:numFmt w:val="decimal"/>
      <w:lvlText w:val="%7."/>
      <w:lvlJc w:val="left"/>
      <w:pPr>
        <w:ind w:left="5400" w:hanging="360"/>
      </w:pPr>
    </w:lvl>
    <w:lvl w:ilvl="7" w:tplc="F28A473E" w:tentative="1">
      <w:start w:val="1"/>
      <w:numFmt w:val="lowerLetter"/>
      <w:lvlText w:val="%8."/>
      <w:lvlJc w:val="left"/>
      <w:pPr>
        <w:ind w:left="6120" w:hanging="360"/>
      </w:pPr>
    </w:lvl>
    <w:lvl w:ilvl="8" w:tplc="8F423E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28090C"/>
    <w:multiLevelType w:val="multilevel"/>
    <w:tmpl w:val="A7DAD31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E4EF7"/>
    <w:multiLevelType w:val="multilevel"/>
    <w:tmpl w:val="3CE6A8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76B25"/>
    <w:multiLevelType w:val="multilevel"/>
    <w:tmpl w:val="8B50EB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517EF"/>
    <w:multiLevelType w:val="multilevel"/>
    <w:tmpl w:val="C4186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D168F"/>
    <w:multiLevelType w:val="multilevel"/>
    <w:tmpl w:val="5AF871E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642E6C"/>
    <w:multiLevelType w:val="multilevel"/>
    <w:tmpl w:val="20082A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C1CE19"/>
    <w:multiLevelType w:val="hybridMultilevel"/>
    <w:tmpl w:val="A34E7B86"/>
    <w:lvl w:ilvl="0" w:tplc="2486B44A">
      <w:start w:val="1"/>
      <w:numFmt w:val="decimal"/>
      <w:lvlText w:val="%1."/>
      <w:lvlJc w:val="left"/>
      <w:pPr>
        <w:ind w:left="720" w:hanging="360"/>
      </w:pPr>
    </w:lvl>
    <w:lvl w:ilvl="1" w:tplc="25823D04">
      <w:start w:val="1"/>
      <w:numFmt w:val="lowerLetter"/>
      <w:lvlText w:val="%2."/>
      <w:lvlJc w:val="left"/>
      <w:pPr>
        <w:ind w:left="1440" w:hanging="360"/>
      </w:pPr>
    </w:lvl>
    <w:lvl w:ilvl="2" w:tplc="0EFC218A">
      <w:start w:val="1"/>
      <w:numFmt w:val="lowerRoman"/>
      <w:lvlText w:val="%3."/>
      <w:lvlJc w:val="right"/>
      <w:pPr>
        <w:ind w:left="2160" w:hanging="180"/>
      </w:pPr>
    </w:lvl>
    <w:lvl w:ilvl="3" w:tplc="37C04482">
      <w:start w:val="1"/>
      <w:numFmt w:val="decimal"/>
      <w:lvlText w:val="%4."/>
      <w:lvlJc w:val="left"/>
      <w:pPr>
        <w:ind w:left="2880" w:hanging="360"/>
      </w:pPr>
    </w:lvl>
    <w:lvl w:ilvl="4" w:tplc="C0E8F68A">
      <w:start w:val="1"/>
      <w:numFmt w:val="lowerLetter"/>
      <w:lvlText w:val="%5."/>
      <w:lvlJc w:val="left"/>
      <w:pPr>
        <w:ind w:left="3600" w:hanging="360"/>
      </w:pPr>
    </w:lvl>
    <w:lvl w:ilvl="5" w:tplc="D368EA6A">
      <w:start w:val="1"/>
      <w:numFmt w:val="lowerRoman"/>
      <w:lvlText w:val="%6."/>
      <w:lvlJc w:val="right"/>
      <w:pPr>
        <w:ind w:left="4320" w:hanging="180"/>
      </w:pPr>
    </w:lvl>
    <w:lvl w:ilvl="6" w:tplc="65BA2252">
      <w:start w:val="1"/>
      <w:numFmt w:val="decimal"/>
      <w:lvlText w:val="%7."/>
      <w:lvlJc w:val="left"/>
      <w:pPr>
        <w:ind w:left="5040" w:hanging="360"/>
      </w:pPr>
    </w:lvl>
    <w:lvl w:ilvl="7" w:tplc="12080244">
      <w:start w:val="1"/>
      <w:numFmt w:val="lowerLetter"/>
      <w:lvlText w:val="%8."/>
      <w:lvlJc w:val="left"/>
      <w:pPr>
        <w:ind w:left="5760" w:hanging="360"/>
      </w:pPr>
    </w:lvl>
    <w:lvl w:ilvl="8" w:tplc="3EE64BF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05426"/>
    <w:multiLevelType w:val="multilevel"/>
    <w:tmpl w:val="09369B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E10CFC"/>
    <w:multiLevelType w:val="multilevel"/>
    <w:tmpl w:val="9D7AC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CA078D"/>
    <w:multiLevelType w:val="multilevel"/>
    <w:tmpl w:val="A49CA30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C21582"/>
    <w:multiLevelType w:val="multilevel"/>
    <w:tmpl w:val="9366386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0945CD"/>
    <w:multiLevelType w:val="multilevel"/>
    <w:tmpl w:val="0C64A7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BF0E5A"/>
    <w:multiLevelType w:val="multilevel"/>
    <w:tmpl w:val="70A878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E95A7A"/>
    <w:multiLevelType w:val="multilevel"/>
    <w:tmpl w:val="6180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EA01CB"/>
    <w:multiLevelType w:val="multilevel"/>
    <w:tmpl w:val="11FE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46224A"/>
    <w:multiLevelType w:val="multilevel"/>
    <w:tmpl w:val="55A4CC6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4011B9"/>
    <w:multiLevelType w:val="hybridMultilevel"/>
    <w:tmpl w:val="97A41544"/>
    <w:lvl w:ilvl="0" w:tplc="57DAA05A">
      <w:start w:val="1"/>
      <w:numFmt w:val="lowerLetter"/>
      <w:lvlText w:val="%1)"/>
      <w:lvlJc w:val="left"/>
      <w:pPr>
        <w:ind w:left="1080" w:hanging="360"/>
      </w:pPr>
    </w:lvl>
    <w:lvl w:ilvl="1" w:tplc="252A2F16" w:tentative="1">
      <w:start w:val="1"/>
      <w:numFmt w:val="lowerLetter"/>
      <w:lvlText w:val="%2."/>
      <w:lvlJc w:val="left"/>
      <w:pPr>
        <w:ind w:left="1800" w:hanging="360"/>
      </w:pPr>
    </w:lvl>
    <w:lvl w:ilvl="2" w:tplc="A4ACF834" w:tentative="1">
      <w:start w:val="1"/>
      <w:numFmt w:val="lowerRoman"/>
      <w:lvlText w:val="%3."/>
      <w:lvlJc w:val="right"/>
      <w:pPr>
        <w:ind w:left="2520" w:hanging="180"/>
      </w:pPr>
    </w:lvl>
    <w:lvl w:ilvl="3" w:tplc="8DC42376" w:tentative="1">
      <w:start w:val="1"/>
      <w:numFmt w:val="decimal"/>
      <w:lvlText w:val="%4."/>
      <w:lvlJc w:val="left"/>
      <w:pPr>
        <w:ind w:left="3240" w:hanging="360"/>
      </w:pPr>
    </w:lvl>
    <w:lvl w:ilvl="4" w:tplc="DEC49C0E" w:tentative="1">
      <w:start w:val="1"/>
      <w:numFmt w:val="lowerLetter"/>
      <w:lvlText w:val="%5."/>
      <w:lvlJc w:val="left"/>
      <w:pPr>
        <w:ind w:left="3960" w:hanging="360"/>
      </w:pPr>
    </w:lvl>
    <w:lvl w:ilvl="5" w:tplc="5F06E3A6" w:tentative="1">
      <w:start w:val="1"/>
      <w:numFmt w:val="lowerRoman"/>
      <w:lvlText w:val="%6."/>
      <w:lvlJc w:val="right"/>
      <w:pPr>
        <w:ind w:left="4680" w:hanging="180"/>
      </w:pPr>
    </w:lvl>
    <w:lvl w:ilvl="6" w:tplc="F37C85B8" w:tentative="1">
      <w:start w:val="1"/>
      <w:numFmt w:val="decimal"/>
      <w:lvlText w:val="%7."/>
      <w:lvlJc w:val="left"/>
      <w:pPr>
        <w:ind w:left="5400" w:hanging="360"/>
      </w:pPr>
    </w:lvl>
    <w:lvl w:ilvl="7" w:tplc="4C76C07C" w:tentative="1">
      <w:start w:val="1"/>
      <w:numFmt w:val="lowerLetter"/>
      <w:lvlText w:val="%8."/>
      <w:lvlJc w:val="left"/>
      <w:pPr>
        <w:ind w:left="6120" w:hanging="360"/>
      </w:pPr>
    </w:lvl>
    <w:lvl w:ilvl="8" w:tplc="F66AC2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0664FF"/>
    <w:multiLevelType w:val="multilevel"/>
    <w:tmpl w:val="AA9CB0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8F08AF"/>
    <w:multiLevelType w:val="multilevel"/>
    <w:tmpl w:val="8FEA7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5C7F2A"/>
    <w:multiLevelType w:val="multilevel"/>
    <w:tmpl w:val="730E4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D47A5A"/>
    <w:multiLevelType w:val="multilevel"/>
    <w:tmpl w:val="227E8A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80321E"/>
    <w:multiLevelType w:val="multilevel"/>
    <w:tmpl w:val="DE26E1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AD48C5"/>
    <w:multiLevelType w:val="multilevel"/>
    <w:tmpl w:val="EB1669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3A165B"/>
    <w:multiLevelType w:val="multilevel"/>
    <w:tmpl w:val="B07AB9BE"/>
    <w:lvl w:ilvl="0">
      <w:start w:val="1"/>
      <w:numFmt w:val="decimal"/>
      <w:lvlText w:val="%1."/>
      <w:lvlJc w:val="left"/>
      <w:pPr>
        <w:tabs>
          <w:tab w:val="num" w:pos="-1440"/>
        </w:tabs>
        <w:ind w:left="-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entative="1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entative="1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entative="1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entative="1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5" w15:restartNumberingAfterBreak="0">
    <w:nsid w:val="44EE1325"/>
    <w:multiLevelType w:val="hybridMultilevel"/>
    <w:tmpl w:val="3170189E"/>
    <w:lvl w:ilvl="0" w:tplc="65D40348">
      <w:start w:val="1"/>
      <w:numFmt w:val="decimal"/>
      <w:lvlText w:val="%1."/>
      <w:lvlJc w:val="left"/>
      <w:pPr>
        <w:ind w:left="720" w:hanging="360"/>
      </w:pPr>
    </w:lvl>
    <w:lvl w:ilvl="1" w:tplc="346A383C" w:tentative="1">
      <w:start w:val="1"/>
      <w:numFmt w:val="lowerLetter"/>
      <w:lvlText w:val="%2."/>
      <w:lvlJc w:val="left"/>
      <w:pPr>
        <w:ind w:left="1440" w:hanging="360"/>
      </w:pPr>
    </w:lvl>
    <w:lvl w:ilvl="2" w:tplc="9DB23580" w:tentative="1">
      <w:start w:val="1"/>
      <w:numFmt w:val="lowerRoman"/>
      <w:lvlText w:val="%3."/>
      <w:lvlJc w:val="right"/>
      <w:pPr>
        <w:ind w:left="2160" w:hanging="180"/>
      </w:pPr>
    </w:lvl>
    <w:lvl w:ilvl="3" w:tplc="D1A89C20" w:tentative="1">
      <w:start w:val="1"/>
      <w:numFmt w:val="decimal"/>
      <w:lvlText w:val="%4."/>
      <w:lvlJc w:val="left"/>
      <w:pPr>
        <w:ind w:left="2880" w:hanging="360"/>
      </w:pPr>
    </w:lvl>
    <w:lvl w:ilvl="4" w:tplc="053E5C30" w:tentative="1">
      <w:start w:val="1"/>
      <w:numFmt w:val="lowerLetter"/>
      <w:lvlText w:val="%5."/>
      <w:lvlJc w:val="left"/>
      <w:pPr>
        <w:ind w:left="3600" w:hanging="360"/>
      </w:pPr>
    </w:lvl>
    <w:lvl w:ilvl="5" w:tplc="0574B1AE" w:tentative="1">
      <w:start w:val="1"/>
      <w:numFmt w:val="lowerRoman"/>
      <w:lvlText w:val="%6."/>
      <w:lvlJc w:val="right"/>
      <w:pPr>
        <w:ind w:left="4320" w:hanging="180"/>
      </w:pPr>
    </w:lvl>
    <w:lvl w:ilvl="6" w:tplc="FB1E4716" w:tentative="1">
      <w:start w:val="1"/>
      <w:numFmt w:val="decimal"/>
      <w:lvlText w:val="%7."/>
      <w:lvlJc w:val="left"/>
      <w:pPr>
        <w:ind w:left="5040" w:hanging="360"/>
      </w:pPr>
    </w:lvl>
    <w:lvl w:ilvl="7" w:tplc="70166DBA" w:tentative="1">
      <w:start w:val="1"/>
      <w:numFmt w:val="lowerLetter"/>
      <w:lvlText w:val="%8."/>
      <w:lvlJc w:val="left"/>
      <w:pPr>
        <w:ind w:left="5760" w:hanging="360"/>
      </w:pPr>
    </w:lvl>
    <w:lvl w:ilvl="8" w:tplc="EB247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B78E7"/>
    <w:multiLevelType w:val="multilevel"/>
    <w:tmpl w:val="0DE6AF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A1D85C"/>
    <w:multiLevelType w:val="hybridMultilevel"/>
    <w:tmpl w:val="FFFFFFFF"/>
    <w:lvl w:ilvl="0" w:tplc="814EFEEE">
      <w:start w:val="1"/>
      <w:numFmt w:val="lowerLetter"/>
      <w:lvlText w:val="%1)"/>
      <w:lvlJc w:val="left"/>
      <w:pPr>
        <w:ind w:left="1080" w:hanging="360"/>
      </w:pPr>
    </w:lvl>
    <w:lvl w:ilvl="1" w:tplc="97E0DAD0">
      <w:start w:val="1"/>
      <w:numFmt w:val="lowerLetter"/>
      <w:lvlText w:val="%2."/>
      <w:lvlJc w:val="left"/>
      <w:pPr>
        <w:ind w:left="1800" w:hanging="360"/>
      </w:pPr>
    </w:lvl>
    <w:lvl w:ilvl="2" w:tplc="1AAA2F30">
      <w:start w:val="1"/>
      <w:numFmt w:val="lowerRoman"/>
      <w:lvlText w:val="%3."/>
      <w:lvlJc w:val="right"/>
      <w:pPr>
        <w:ind w:left="2520" w:hanging="180"/>
      </w:pPr>
    </w:lvl>
    <w:lvl w:ilvl="3" w:tplc="A00C59C6">
      <w:start w:val="1"/>
      <w:numFmt w:val="decimal"/>
      <w:lvlText w:val="%4."/>
      <w:lvlJc w:val="left"/>
      <w:pPr>
        <w:ind w:left="3240" w:hanging="360"/>
      </w:pPr>
    </w:lvl>
    <w:lvl w:ilvl="4" w:tplc="82FA3BE2">
      <w:start w:val="1"/>
      <w:numFmt w:val="lowerLetter"/>
      <w:lvlText w:val="%5."/>
      <w:lvlJc w:val="left"/>
      <w:pPr>
        <w:ind w:left="3960" w:hanging="360"/>
      </w:pPr>
    </w:lvl>
    <w:lvl w:ilvl="5" w:tplc="DD6C1886">
      <w:start w:val="1"/>
      <w:numFmt w:val="lowerRoman"/>
      <w:lvlText w:val="%6."/>
      <w:lvlJc w:val="right"/>
      <w:pPr>
        <w:ind w:left="4680" w:hanging="180"/>
      </w:pPr>
    </w:lvl>
    <w:lvl w:ilvl="6" w:tplc="53BA7B1A">
      <w:start w:val="1"/>
      <w:numFmt w:val="decimal"/>
      <w:lvlText w:val="%7."/>
      <w:lvlJc w:val="left"/>
      <w:pPr>
        <w:ind w:left="5400" w:hanging="360"/>
      </w:pPr>
    </w:lvl>
    <w:lvl w:ilvl="7" w:tplc="378EA742">
      <w:start w:val="1"/>
      <w:numFmt w:val="lowerLetter"/>
      <w:lvlText w:val="%8."/>
      <w:lvlJc w:val="left"/>
      <w:pPr>
        <w:ind w:left="6120" w:hanging="360"/>
      </w:pPr>
    </w:lvl>
    <w:lvl w:ilvl="8" w:tplc="FECEBD38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D33185"/>
    <w:multiLevelType w:val="multilevel"/>
    <w:tmpl w:val="13FAAE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7C6C72"/>
    <w:multiLevelType w:val="multilevel"/>
    <w:tmpl w:val="5E16F2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27C53D"/>
    <w:multiLevelType w:val="hybridMultilevel"/>
    <w:tmpl w:val="5A501856"/>
    <w:lvl w:ilvl="0" w:tplc="0046CE66">
      <w:start w:val="1"/>
      <w:numFmt w:val="lowerLetter"/>
      <w:lvlText w:val="%1)"/>
      <w:lvlJc w:val="left"/>
      <w:pPr>
        <w:ind w:left="1080" w:hanging="360"/>
      </w:pPr>
    </w:lvl>
    <w:lvl w:ilvl="1" w:tplc="BFF21C52">
      <w:start w:val="1"/>
      <w:numFmt w:val="lowerLetter"/>
      <w:lvlText w:val="%2."/>
      <w:lvlJc w:val="left"/>
      <w:pPr>
        <w:ind w:left="1800" w:hanging="360"/>
      </w:pPr>
    </w:lvl>
    <w:lvl w:ilvl="2" w:tplc="C3147D9C">
      <w:start w:val="1"/>
      <w:numFmt w:val="lowerRoman"/>
      <w:lvlText w:val="%3."/>
      <w:lvlJc w:val="right"/>
      <w:pPr>
        <w:ind w:left="2520" w:hanging="180"/>
      </w:pPr>
    </w:lvl>
    <w:lvl w:ilvl="3" w:tplc="2AD69A7C">
      <w:start w:val="1"/>
      <w:numFmt w:val="decimal"/>
      <w:lvlText w:val="%4."/>
      <w:lvlJc w:val="left"/>
      <w:pPr>
        <w:ind w:left="3240" w:hanging="360"/>
      </w:pPr>
    </w:lvl>
    <w:lvl w:ilvl="4" w:tplc="343A2664">
      <w:start w:val="1"/>
      <w:numFmt w:val="lowerLetter"/>
      <w:lvlText w:val="%5."/>
      <w:lvlJc w:val="left"/>
      <w:pPr>
        <w:ind w:left="3960" w:hanging="360"/>
      </w:pPr>
    </w:lvl>
    <w:lvl w:ilvl="5" w:tplc="35602C7C">
      <w:start w:val="1"/>
      <w:numFmt w:val="lowerRoman"/>
      <w:lvlText w:val="%6."/>
      <w:lvlJc w:val="right"/>
      <w:pPr>
        <w:ind w:left="4680" w:hanging="180"/>
      </w:pPr>
    </w:lvl>
    <w:lvl w:ilvl="6" w:tplc="D57453BA">
      <w:start w:val="1"/>
      <w:numFmt w:val="decimal"/>
      <w:lvlText w:val="%7."/>
      <w:lvlJc w:val="left"/>
      <w:pPr>
        <w:ind w:left="5400" w:hanging="360"/>
      </w:pPr>
    </w:lvl>
    <w:lvl w:ilvl="7" w:tplc="655284F0">
      <w:start w:val="1"/>
      <w:numFmt w:val="lowerLetter"/>
      <w:lvlText w:val="%8."/>
      <w:lvlJc w:val="left"/>
      <w:pPr>
        <w:ind w:left="6120" w:hanging="360"/>
      </w:pPr>
    </w:lvl>
    <w:lvl w:ilvl="8" w:tplc="8A4604F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0306B8"/>
    <w:multiLevelType w:val="multilevel"/>
    <w:tmpl w:val="C0BED0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BE5DBF"/>
    <w:multiLevelType w:val="multilevel"/>
    <w:tmpl w:val="5674F3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DF14A9"/>
    <w:multiLevelType w:val="hybridMultilevel"/>
    <w:tmpl w:val="8B90B806"/>
    <w:lvl w:ilvl="0" w:tplc="A4920702">
      <w:start w:val="1"/>
      <w:numFmt w:val="lowerLetter"/>
      <w:lvlText w:val="%1)"/>
      <w:lvlJc w:val="left"/>
      <w:pPr>
        <w:ind w:left="1080" w:hanging="360"/>
      </w:pPr>
    </w:lvl>
    <w:lvl w:ilvl="1" w:tplc="170EF13E" w:tentative="1">
      <w:start w:val="1"/>
      <w:numFmt w:val="lowerLetter"/>
      <w:lvlText w:val="%2."/>
      <w:lvlJc w:val="left"/>
      <w:pPr>
        <w:ind w:left="1800" w:hanging="360"/>
      </w:pPr>
    </w:lvl>
    <w:lvl w:ilvl="2" w:tplc="9306CAF8" w:tentative="1">
      <w:start w:val="1"/>
      <w:numFmt w:val="lowerRoman"/>
      <w:lvlText w:val="%3."/>
      <w:lvlJc w:val="right"/>
      <w:pPr>
        <w:ind w:left="2520" w:hanging="180"/>
      </w:pPr>
    </w:lvl>
    <w:lvl w:ilvl="3" w:tplc="35AA0684" w:tentative="1">
      <w:start w:val="1"/>
      <w:numFmt w:val="decimal"/>
      <w:lvlText w:val="%4."/>
      <w:lvlJc w:val="left"/>
      <w:pPr>
        <w:ind w:left="3240" w:hanging="360"/>
      </w:pPr>
    </w:lvl>
    <w:lvl w:ilvl="4" w:tplc="55785D46" w:tentative="1">
      <w:start w:val="1"/>
      <w:numFmt w:val="lowerLetter"/>
      <w:lvlText w:val="%5."/>
      <w:lvlJc w:val="left"/>
      <w:pPr>
        <w:ind w:left="3960" w:hanging="360"/>
      </w:pPr>
    </w:lvl>
    <w:lvl w:ilvl="5" w:tplc="BA96B23E" w:tentative="1">
      <w:start w:val="1"/>
      <w:numFmt w:val="lowerRoman"/>
      <w:lvlText w:val="%6."/>
      <w:lvlJc w:val="right"/>
      <w:pPr>
        <w:ind w:left="4680" w:hanging="180"/>
      </w:pPr>
    </w:lvl>
    <w:lvl w:ilvl="6" w:tplc="8C168BD6" w:tentative="1">
      <w:start w:val="1"/>
      <w:numFmt w:val="decimal"/>
      <w:lvlText w:val="%7."/>
      <w:lvlJc w:val="left"/>
      <w:pPr>
        <w:ind w:left="5400" w:hanging="360"/>
      </w:pPr>
    </w:lvl>
    <w:lvl w:ilvl="7" w:tplc="29FACFB0" w:tentative="1">
      <w:start w:val="1"/>
      <w:numFmt w:val="lowerLetter"/>
      <w:lvlText w:val="%8."/>
      <w:lvlJc w:val="left"/>
      <w:pPr>
        <w:ind w:left="6120" w:hanging="360"/>
      </w:pPr>
    </w:lvl>
    <w:lvl w:ilvl="8" w:tplc="2E36298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275767"/>
    <w:multiLevelType w:val="multilevel"/>
    <w:tmpl w:val="B65C5C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DB22E4"/>
    <w:multiLevelType w:val="multilevel"/>
    <w:tmpl w:val="5B7E69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5346B9"/>
    <w:multiLevelType w:val="multilevel"/>
    <w:tmpl w:val="CAC47E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BC0893"/>
    <w:multiLevelType w:val="multilevel"/>
    <w:tmpl w:val="56905B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744D3E"/>
    <w:multiLevelType w:val="multilevel"/>
    <w:tmpl w:val="3752B9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CD0C7D"/>
    <w:multiLevelType w:val="multilevel"/>
    <w:tmpl w:val="AE882C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827752"/>
    <w:multiLevelType w:val="multilevel"/>
    <w:tmpl w:val="93EC4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8571986">
    <w:abstractNumId w:val="7"/>
  </w:num>
  <w:num w:numId="2" w16cid:durableId="1052540485">
    <w:abstractNumId w:val="30"/>
  </w:num>
  <w:num w:numId="3" w16cid:durableId="1055659893">
    <w:abstractNumId w:val="21"/>
  </w:num>
  <w:num w:numId="4" w16cid:durableId="1149859347">
    <w:abstractNumId w:val="34"/>
  </w:num>
  <w:num w:numId="5" w16cid:durableId="1234001007">
    <w:abstractNumId w:val="6"/>
  </w:num>
  <w:num w:numId="6" w16cid:durableId="1270628520">
    <w:abstractNumId w:val="1"/>
  </w:num>
  <w:num w:numId="7" w16cid:durableId="1406220982">
    <w:abstractNumId w:val="20"/>
  </w:num>
  <w:num w:numId="8" w16cid:durableId="1449541354">
    <w:abstractNumId w:val="32"/>
  </w:num>
  <w:num w:numId="9" w16cid:durableId="1694265723">
    <w:abstractNumId w:val="29"/>
  </w:num>
  <w:num w:numId="10" w16cid:durableId="1725829709">
    <w:abstractNumId w:val="16"/>
  </w:num>
  <w:num w:numId="11" w16cid:durableId="1744983538">
    <w:abstractNumId w:val="3"/>
  </w:num>
  <w:num w:numId="12" w16cid:durableId="1752315461">
    <w:abstractNumId w:val="36"/>
  </w:num>
  <w:num w:numId="13" w16cid:durableId="1783187386">
    <w:abstractNumId w:val="15"/>
  </w:num>
  <w:num w:numId="14" w16cid:durableId="1790591300">
    <w:abstractNumId w:val="10"/>
  </w:num>
  <w:num w:numId="15" w16cid:durableId="1863594417">
    <w:abstractNumId w:val="12"/>
  </w:num>
  <w:num w:numId="16" w16cid:durableId="1942100487">
    <w:abstractNumId w:val="40"/>
  </w:num>
  <w:num w:numId="17" w16cid:durableId="20211355">
    <w:abstractNumId w:val="37"/>
  </w:num>
  <w:num w:numId="18" w16cid:durableId="2043241483">
    <w:abstractNumId w:val="5"/>
  </w:num>
  <w:num w:numId="19" w16cid:durableId="2102598821">
    <w:abstractNumId w:val="28"/>
  </w:num>
  <w:num w:numId="20" w16cid:durableId="2108040593">
    <w:abstractNumId w:val="4"/>
  </w:num>
  <w:num w:numId="21" w16cid:durableId="2134860096">
    <w:abstractNumId w:val="18"/>
  </w:num>
  <w:num w:numId="22" w16cid:durableId="252514813">
    <w:abstractNumId w:val="26"/>
  </w:num>
  <w:num w:numId="23" w16cid:durableId="270556143">
    <w:abstractNumId w:val="19"/>
  </w:num>
  <w:num w:numId="24" w16cid:durableId="28646558">
    <w:abstractNumId w:val="31"/>
  </w:num>
  <w:num w:numId="25" w16cid:durableId="325207979">
    <w:abstractNumId w:val="8"/>
  </w:num>
  <w:num w:numId="26" w16cid:durableId="336925423">
    <w:abstractNumId w:val="11"/>
  </w:num>
  <w:num w:numId="27" w16cid:durableId="356004538">
    <w:abstractNumId w:val="22"/>
  </w:num>
  <w:num w:numId="28" w16cid:durableId="37903214">
    <w:abstractNumId w:val="39"/>
  </w:num>
  <w:num w:numId="29" w16cid:durableId="400180013">
    <w:abstractNumId w:val="33"/>
  </w:num>
  <w:num w:numId="30" w16cid:durableId="410591034">
    <w:abstractNumId w:val="27"/>
  </w:num>
  <w:num w:numId="31" w16cid:durableId="411466592">
    <w:abstractNumId w:val="23"/>
  </w:num>
  <w:num w:numId="32" w16cid:durableId="49689501">
    <w:abstractNumId w:val="17"/>
  </w:num>
  <w:num w:numId="33" w16cid:durableId="597837769">
    <w:abstractNumId w:val="38"/>
  </w:num>
  <w:num w:numId="34" w16cid:durableId="613950225">
    <w:abstractNumId w:val="35"/>
  </w:num>
  <w:num w:numId="35" w16cid:durableId="614678763">
    <w:abstractNumId w:val="9"/>
  </w:num>
  <w:num w:numId="36" w16cid:durableId="680736962">
    <w:abstractNumId w:val="14"/>
  </w:num>
  <w:num w:numId="37" w16cid:durableId="697509079">
    <w:abstractNumId w:val="0"/>
  </w:num>
  <w:num w:numId="38" w16cid:durableId="772554137">
    <w:abstractNumId w:val="25"/>
  </w:num>
  <w:num w:numId="39" w16cid:durableId="781611043">
    <w:abstractNumId w:val="13"/>
  </w:num>
  <w:num w:numId="40" w16cid:durableId="815613529">
    <w:abstractNumId w:val="2"/>
  </w:num>
  <w:num w:numId="41" w16cid:durableId="82871718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95"/>
    <w:rsid w:val="00000BA1"/>
    <w:rsid w:val="00003266"/>
    <w:rsid w:val="00004D7D"/>
    <w:rsid w:val="00004DD6"/>
    <w:rsid w:val="000104EA"/>
    <w:rsid w:val="000114D0"/>
    <w:rsid w:val="000135D9"/>
    <w:rsid w:val="00015C4F"/>
    <w:rsid w:val="0002054C"/>
    <w:rsid w:val="000243D6"/>
    <w:rsid w:val="000247E6"/>
    <w:rsid w:val="000247F9"/>
    <w:rsid w:val="00027EEA"/>
    <w:rsid w:val="00032FDB"/>
    <w:rsid w:val="000338C6"/>
    <w:rsid w:val="00036F2F"/>
    <w:rsid w:val="00040110"/>
    <w:rsid w:val="000412A4"/>
    <w:rsid w:val="000431D3"/>
    <w:rsid w:val="00051612"/>
    <w:rsid w:val="0005695F"/>
    <w:rsid w:val="00060933"/>
    <w:rsid w:val="00061CA6"/>
    <w:rsid w:val="00061E7F"/>
    <w:rsid w:val="00062602"/>
    <w:rsid w:val="00070D84"/>
    <w:rsid w:val="000715AD"/>
    <w:rsid w:val="0008231B"/>
    <w:rsid w:val="00083F19"/>
    <w:rsid w:val="00085BD6"/>
    <w:rsid w:val="00090041"/>
    <w:rsid w:val="00092A81"/>
    <w:rsid w:val="000946E6"/>
    <w:rsid w:val="00097999"/>
    <w:rsid w:val="000A0742"/>
    <w:rsid w:val="000A2837"/>
    <w:rsid w:val="000A66A9"/>
    <w:rsid w:val="000B021B"/>
    <w:rsid w:val="000B253E"/>
    <w:rsid w:val="000B6797"/>
    <w:rsid w:val="000B698B"/>
    <w:rsid w:val="000C6062"/>
    <w:rsid w:val="000C719F"/>
    <w:rsid w:val="000C761E"/>
    <w:rsid w:val="000C7747"/>
    <w:rsid w:val="000C7FBE"/>
    <w:rsid w:val="000D0FAA"/>
    <w:rsid w:val="000D6EC7"/>
    <w:rsid w:val="000E11A9"/>
    <w:rsid w:val="000F3F6F"/>
    <w:rsid w:val="000F59E4"/>
    <w:rsid w:val="00102C14"/>
    <w:rsid w:val="001035DA"/>
    <w:rsid w:val="00104A57"/>
    <w:rsid w:val="00104EEE"/>
    <w:rsid w:val="00105F4A"/>
    <w:rsid w:val="001076F2"/>
    <w:rsid w:val="00113C34"/>
    <w:rsid w:val="00114EFA"/>
    <w:rsid w:val="001151F4"/>
    <w:rsid w:val="00115BD4"/>
    <w:rsid w:val="00116B6F"/>
    <w:rsid w:val="0012048E"/>
    <w:rsid w:val="001253DF"/>
    <w:rsid w:val="00134CC0"/>
    <w:rsid w:val="0013727D"/>
    <w:rsid w:val="00137D0F"/>
    <w:rsid w:val="001400C2"/>
    <w:rsid w:val="001428E1"/>
    <w:rsid w:val="00143612"/>
    <w:rsid w:val="001447CB"/>
    <w:rsid w:val="00150198"/>
    <w:rsid w:val="00151A94"/>
    <w:rsid w:val="001532E4"/>
    <w:rsid w:val="00157A63"/>
    <w:rsid w:val="00157A8F"/>
    <w:rsid w:val="00161B5C"/>
    <w:rsid w:val="00162288"/>
    <w:rsid w:val="00162541"/>
    <w:rsid w:val="00165364"/>
    <w:rsid w:val="001659A4"/>
    <w:rsid w:val="00167F06"/>
    <w:rsid w:val="00172DAE"/>
    <w:rsid w:val="0017582F"/>
    <w:rsid w:val="00175E79"/>
    <w:rsid w:val="001768CF"/>
    <w:rsid w:val="00183AB3"/>
    <w:rsid w:val="00186E6D"/>
    <w:rsid w:val="001873BC"/>
    <w:rsid w:val="00191BE5"/>
    <w:rsid w:val="001942BD"/>
    <w:rsid w:val="001975C1"/>
    <w:rsid w:val="001B08E7"/>
    <w:rsid w:val="001B2EB2"/>
    <w:rsid w:val="001B378C"/>
    <w:rsid w:val="001B552E"/>
    <w:rsid w:val="001B55AE"/>
    <w:rsid w:val="001B62E2"/>
    <w:rsid w:val="001B75E7"/>
    <w:rsid w:val="001B77BB"/>
    <w:rsid w:val="001C1421"/>
    <w:rsid w:val="001C7443"/>
    <w:rsid w:val="001D1FD1"/>
    <w:rsid w:val="001D4746"/>
    <w:rsid w:val="001D6220"/>
    <w:rsid w:val="001E04E1"/>
    <w:rsid w:val="001E2AB1"/>
    <w:rsid w:val="001E3EF5"/>
    <w:rsid w:val="001E4C57"/>
    <w:rsid w:val="001E537C"/>
    <w:rsid w:val="001E5C33"/>
    <w:rsid w:val="001E7240"/>
    <w:rsid w:val="001F133A"/>
    <w:rsid w:val="001F33D4"/>
    <w:rsid w:val="001F47B6"/>
    <w:rsid w:val="001F528E"/>
    <w:rsid w:val="001F6E2C"/>
    <w:rsid w:val="001F7954"/>
    <w:rsid w:val="002021B5"/>
    <w:rsid w:val="00206ADF"/>
    <w:rsid w:val="00207EAE"/>
    <w:rsid w:val="0021162F"/>
    <w:rsid w:val="00212D26"/>
    <w:rsid w:val="00213BF6"/>
    <w:rsid w:val="002158A6"/>
    <w:rsid w:val="00216A07"/>
    <w:rsid w:val="002206FB"/>
    <w:rsid w:val="002210FC"/>
    <w:rsid w:val="00221F3C"/>
    <w:rsid w:val="0022283B"/>
    <w:rsid w:val="002273DF"/>
    <w:rsid w:val="00227C02"/>
    <w:rsid w:val="00231CE2"/>
    <w:rsid w:val="00234355"/>
    <w:rsid w:val="00234CD4"/>
    <w:rsid w:val="00234F4D"/>
    <w:rsid w:val="0023791C"/>
    <w:rsid w:val="00237D5D"/>
    <w:rsid w:val="00242A14"/>
    <w:rsid w:val="00246231"/>
    <w:rsid w:val="002472C7"/>
    <w:rsid w:val="0024779D"/>
    <w:rsid w:val="00252972"/>
    <w:rsid w:val="00253A28"/>
    <w:rsid w:val="0025533E"/>
    <w:rsid w:val="00260953"/>
    <w:rsid w:val="00261E07"/>
    <w:rsid w:val="00272658"/>
    <w:rsid w:val="00273693"/>
    <w:rsid w:val="00275007"/>
    <w:rsid w:val="002844B1"/>
    <w:rsid w:val="00284D2F"/>
    <w:rsid w:val="002922F1"/>
    <w:rsid w:val="002A219F"/>
    <w:rsid w:val="002A220B"/>
    <w:rsid w:val="002A307A"/>
    <w:rsid w:val="002A571D"/>
    <w:rsid w:val="002A5A44"/>
    <w:rsid w:val="002B19AC"/>
    <w:rsid w:val="002B33AA"/>
    <w:rsid w:val="002B43CB"/>
    <w:rsid w:val="002B4C20"/>
    <w:rsid w:val="002B51FE"/>
    <w:rsid w:val="002C1314"/>
    <w:rsid w:val="002C2311"/>
    <w:rsid w:val="002C2F3F"/>
    <w:rsid w:val="002C537F"/>
    <w:rsid w:val="002C57EF"/>
    <w:rsid w:val="002C5AA9"/>
    <w:rsid w:val="002C652E"/>
    <w:rsid w:val="002D2199"/>
    <w:rsid w:val="002D2895"/>
    <w:rsid w:val="002D483F"/>
    <w:rsid w:val="002D4C34"/>
    <w:rsid w:val="002D5527"/>
    <w:rsid w:val="002D5BD6"/>
    <w:rsid w:val="002D639B"/>
    <w:rsid w:val="002E390A"/>
    <w:rsid w:val="002E592A"/>
    <w:rsid w:val="002E65D9"/>
    <w:rsid w:val="002E6D5A"/>
    <w:rsid w:val="002E7EC8"/>
    <w:rsid w:val="002F0AF1"/>
    <w:rsid w:val="002F1B73"/>
    <w:rsid w:val="002F2898"/>
    <w:rsid w:val="00301E50"/>
    <w:rsid w:val="003026E2"/>
    <w:rsid w:val="0030451E"/>
    <w:rsid w:val="0030454B"/>
    <w:rsid w:val="00306B55"/>
    <w:rsid w:val="0031145B"/>
    <w:rsid w:val="00312236"/>
    <w:rsid w:val="00313980"/>
    <w:rsid w:val="0032219E"/>
    <w:rsid w:val="0032308E"/>
    <w:rsid w:val="0032322A"/>
    <w:rsid w:val="0032493D"/>
    <w:rsid w:val="003251FF"/>
    <w:rsid w:val="00325FDD"/>
    <w:rsid w:val="003306D0"/>
    <w:rsid w:val="00333857"/>
    <w:rsid w:val="00337830"/>
    <w:rsid w:val="0034211B"/>
    <w:rsid w:val="00344570"/>
    <w:rsid w:val="00345C49"/>
    <w:rsid w:val="00345F04"/>
    <w:rsid w:val="00346D6D"/>
    <w:rsid w:val="00354EE5"/>
    <w:rsid w:val="003566E4"/>
    <w:rsid w:val="003578A4"/>
    <w:rsid w:val="00360DE8"/>
    <w:rsid w:val="0036558A"/>
    <w:rsid w:val="00365EE9"/>
    <w:rsid w:val="00366D67"/>
    <w:rsid w:val="00371F55"/>
    <w:rsid w:val="00373C22"/>
    <w:rsid w:val="00375B3E"/>
    <w:rsid w:val="00376A34"/>
    <w:rsid w:val="00377A29"/>
    <w:rsid w:val="00380725"/>
    <w:rsid w:val="00381942"/>
    <w:rsid w:val="00382721"/>
    <w:rsid w:val="00383061"/>
    <w:rsid w:val="003842FF"/>
    <w:rsid w:val="00384F05"/>
    <w:rsid w:val="0038690F"/>
    <w:rsid w:val="003901B5"/>
    <w:rsid w:val="00391D3A"/>
    <w:rsid w:val="003921D0"/>
    <w:rsid w:val="00393B17"/>
    <w:rsid w:val="00394F14"/>
    <w:rsid w:val="003A6FB1"/>
    <w:rsid w:val="003B232B"/>
    <w:rsid w:val="003B38D3"/>
    <w:rsid w:val="003B5F7C"/>
    <w:rsid w:val="003C2BBC"/>
    <w:rsid w:val="003C2CD3"/>
    <w:rsid w:val="003C48F2"/>
    <w:rsid w:val="003D5692"/>
    <w:rsid w:val="003D707D"/>
    <w:rsid w:val="003D7D00"/>
    <w:rsid w:val="003E1CE0"/>
    <w:rsid w:val="003E2ABD"/>
    <w:rsid w:val="003E3676"/>
    <w:rsid w:val="003E4F68"/>
    <w:rsid w:val="003E63E1"/>
    <w:rsid w:val="003E65FD"/>
    <w:rsid w:val="003F2BDA"/>
    <w:rsid w:val="003F3744"/>
    <w:rsid w:val="00401628"/>
    <w:rsid w:val="0040163B"/>
    <w:rsid w:val="00401831"/>
    <w:rsid w:val="00402001"/>
    <w:rsid w:val="0040580A"/>
    <w:rsid w:val="00410688"/>
    <w:rsid w:val="00411817"/>
    <w:rsid w:val="00412F70"/>
    <w:rsid w:val="00415440"/>
    <w:rsid w:val="004171B4"/>
    <w:rsid w:val="004216E5"/>
    <w:rsid w:val="00421F9A"/>
    <w:rsid w:val="004228EE"/>
    <w:rsid w:val="00424F3B"/>
    <w:rsid w:val="004250C8"/>
    <w:rsid w:val="00426895"/>
    <w:rsid w:val="004324BE"/>
    <w:rsid w:val="00434AE5"/>
    <w:rsid w:val="004370AF"/>
    <w:rsid w:val="00437788"/>
    <w:rsid w:val="004402FC"/>
    <w:rsid w:val="00440A78"/>
    <w:rsid w:val="00440CFA"/>
    <w:rsid w:val="0044585D"/>
    <w:rsid w:val="0044588A"/>
    <w:rsid w:val="004470A0"/>
    <w:rsid w:val="00451B83"/>
    <w:rsid w:val="00454E36"/>
    <w:rsid w:val="00462E58"/>
    <w:rsid w:val="00465003"/>
    <w:rsid w:val="00466E78"/>
    <w:rsid w:val="00467BDE"/>
    <w:rsid w:val="00471A1F"/>
    <w:rsid w:val="00473C95"/>
    <w:rsid w:val="00473D13"/>
    <w:rsid w:val="00480C35"/>
    <w:rsid w:val="004811D7"/>
    <w:rsid w:val="00482FD6"/>
    <w:rsid w:val="004838E0"/>
    <w:rsid w:val="00483F1E"/>
    <w:rsid w:val="00484AF2"/>
    <w:rsid w:val="00485ABC"/>
    <w:rsid w:val="00485CD4"/>
    <w:rsid w:val="0049077E"/>
    <w:rsid w:val="004A1037"/>
    <w:rsid w:val="004A10C7"/>
    <w:rsid w:val="004A194F"/>
    <w:rsid w:val="004A1B01"/>
    <w:rsid w:val="004A264E"/>
    <w:rsid w:val="004A696A"/>
    <w:rsid w:val="004B13D1"/>
    <w:rsid w:val="004B1DF4"/>
    <w:rsid w:val="004B40C3"/>
    <w:rsid w:val="004B4EA5"/>
    <w:rsid w:val="004B53D1"/>
    <w:rsid w:val="004B6665"/>
    <w:rsid w:val="004B6CA6"/>
    <w:rsid w:val="004C10D0"/>
    <w:rsid w:val="004C1415"/>
    <w:rsid w:val="004C7A3C"/>
    <w:rsid w:val="004D053D"/>
    <w:rsid w:val="004E022F"/>
    <w:rsid w:val="004E31D7"/>
    <w:rsid w:val="004E51F3"/>
    <w:rsid w:val="004E693F"/>
    <w:rsid w:val="004E6A7D"/>
    <w:rsid w:val="004F0C92"/>
    <w:rsid w:val="004F0DAE"/>
    <w:rsid w:val="004F6A70"/>
    <w:rsid w:val="00500656"/>
    <w:rsid w:val="0050199B"/>
    <w:rsid w:val="0050633B"/>
    <w:rsid w:val="00507906"/>
    <w:rsid w:val="00511D67"/>
    <w:rsid w:val="005126D3"/>
    <w:rsid w:val="00513D1F"/>
    <w:rsid w:val="00515AE8"/>
    <w:rsid w:val="005173A1"/>
    <w:rsid w:val="00517D0F"/>
    <w:rsid w:val="0052004C"/>
    <w:rsid w:val="00521BA2"/>
    <w:rsid w:val="00522191"/>
    <w:rsid w:val="00523E6B"/>
    <w:rsid w:val="00524F18"/>
    <w:rsid w:val="0053093A"/>
    <w:rsid w:val="00530EF4"/>
    <w:rsid w:val="005332AE"/>
    <w:rsid w:val="00535F60"/>
    <w:rsid w:val="005409F1"/>
    <w:rsid w:val="005434B6"/>
    <w:rsid w:val="00543DDB"/>
    <w:rsid w:val="00546552"/>
    <w:rsid w:val="0054750C"/>
    <w:rsid w:val="005500A1"/>
    <w:rsid w:val="00550923"/>
    <w:rsid w:val="00551D8F"/>
    <w:rsid w:val="0055389C"/>
    <w:rsid w:val="005550C7"/>
    <w:rsid w:val="00555A69"/>
    <w:rsid w:val="00555D50"/>
    <w:rsid w:val="00557936"/>
    <w:rsid w:val="00560882"/>
    <w:rsid w:val="00561703"/>
    <w:rsid w:val="00566A69"/>
    <w:rsid w:val="00567907"/>
    <w:rsid w:val="00567BC4"/>
    <w:rsid w:val="005725B8"/>
    <w:rsid w:val="00572E81"/>
    <w:rsid w:val="00575CE4"/>
    <w:rsid w:val="00580094"/>
    <w:rsid w:val="005806A5"/>
    <w:rsid w:val="005815BA"/>
    <w:rsid w:val="00581C95"/>
    <w:rsid w:val="00583625"/>
    <w:rsid w:val="005873DF"/>
    <w:rsid w:val="0058747A"/>
    <w:rsid w:val="005906EA"/>
    <w:rsid w:val="00590A9D"/>
    <w:rsid w:val="00590CA3"/>
    <w:rsid w:val="005A247F"/>
    <w:rsid w:val="005A5499"/>
    <w:rsid w:val="005A7498"/>
    <w:rsid w:val="005A7E89"/>
    <w:rsid w:val="005B23CF"/>
    <w:rsid w:val="005B3680"/>
    <w:rsid w:val="005B3E59"/>
    <w:rsid w:val="005B4E61"/>
    <w:rsid w:val="005B5B88"/>
    <w:rsid w:val="005C1C0C"/>
    <w:rsid w:val="005C211F"/>
    <w:rsid w:val="005C5EB0"/>
    <w:rsid w:val="005C5F85"/>
    <w:rsid w:val="005C78F3"/>
    <w:rsid w:val="005C7A8E"/>
    <w:rsid w:val="005D098A"/>
    <w:rsid w:val="005D1F9E"/>
    <w:rsid w:val="005D47C6"/>
    <w:rsid w:val="005D5E19"/>
    <w:rsid w:val="005D5E2E"/>
    <w:rsid w:val="005E06B3"/>
    <w:rsid w:val="005E08C7"/>
    <w:rsid w:val="005E137A"/>
    <w:rsid w:val="005E24FA"/>
    <w:rsid w:val="005E2B5F"/>
    <w:rsid w:val="005E39E1"/>
    <w:rsid w:val="005E494A"/>
    <w:rsid w:val="005E4FC3"/>
    <w:rsid w:val="005E67AB"/>
    <w:rsid w:val="005E7BCD"/>
    <w:rsid w:val="005F06B3"/>
    <w:rsid w:val="005F0A7A"/>
    <w:rsid w:val="005F0C97"/>
    <w:rsid w:val="005F392E"/>
    <w:rsid w:val="005F49A5"/>
    <w:rsid w:val="005F7553"/>
    <w:rsid w:val="00621F09"/>
    <w:rsid w:val="00624C35"/>
    <w:rsid w:val="006259D6"/>
    <w:rsid w:val="0062647B"/>
    <w:rsid w:val="00633477"/>
    <w:rsid w:val="00636760"/>
    <w:rsid w:val="0064287A"/>
    <w:rsid w:val="0065140F"/>
    <w:rsid w:val="0065380E"/>
    <w:rsid w:val="00653EA1"/>
    <w:rsid w:val="00654614"/>
    <w:rsid w:val="00662141"/>
    <w:rsid w:val="006637EC"/>
    <w:rsid w:val="00664FFD"/>
    <w:rsid w:val="00666270"/>
    <w:rsid w:val="00666465"/>
    <w:rsid w:val="00666ED9"/>
    <w:rsid w:val="006727B3"/>
    <w:rsid w:val="00673626"/>
    <w:rsid w:val="006764D6"/>
    <w:rsid w:val="006838F2"/>
    <w:rsid w:val="00686582"/>
    <w:rsid w:val="00692FCF"/>
    <w:rsid w:val="006945DA"/>
    <w:rsid w:val="00697642"/>
    <w:rsid w:val="006A0028"/>
    <w:rsid w:val="006A11A2"/>
    <w:rsid w:val="006A1689"/>
    <w:rsid w:val="006A2E7D"/>
    <w:rsid w:val="006A40F6"/>
    <w:rsid w:val="006A647D"/>
    <w:rsid w:val="006A6620"/>
    <w:rsid w:val="006B284A"/>
    <w:rsid w:val="006B3208"/>
    <w:rsid w:val="006B3B95"/>
    <w:rsid w:val="006B55B0"/>
    <w:rsid w:val="006B7549"/>
    <w:rsid w:val="006C0F12"/>
    <w:rsid w:val="006C1DD9"/>
    <w:rsid w:val="006C6E0F"/>
    <w:rsid w:val="006D3826"/>
    <w:rsid w:val="006D419B"/>
    <w:rsid w:val="006DF02B"/>
    <w:rsid w:val="006E43AD"/>
    <w:rsid w:val="006E59F6"/>
    <w:rsid w:val="006F05B5"/>
    <w:rsid w:val="006F0883"/>
    <w:rsid w:val="006F1050"/>
    <w:rsid w:val="006F13F1"/>
    <w:rsid w:val="006F3AC6"/>
    <w:rsid w:val="006F55EC"/>
    <w:rsid w:val="00700C51"/>
    <w:rsid w:val="007016F8"/>
    <w:rsid w:val="007025A4"/>
    <w:rsid w:val="0070464B"/>
    <w:rsid w:val="0070504F"/>
    <w:rsid w:val="0070570C"/>
    <w:rsid w:val="007061CA"/>
    <w:rsid w:val="00714478"/>
    <w:rsid w:val="007156AF"/>
    <w:rsid w:val="00720125"/>
    <w:rsid w:val="00720F11"/>
    <w:rsid w:val="007231FE"/>
    <w:rsid w:val="00724596"/>
    <w:rsid w:val="007265C9"/>
    <w:rsid w:val="007300A5"/>
    <w:rsid w:val="007325D5"/>
    <w:rsid w:val="00733B01"/>
    <w:rsid w:val="00740C6A"/>
    <w:rsid w:val="00742C56"/>
    <w:rsid w:val="00752B79"/>
    <w:rsid w:val="00753CCF"/>
    <w:rsid w:val="00754F02"/>
    <w:rsid w:val="007553B5"/>
    <w:rsid w:val="00755AE3"/>
    <w:rsid w:val="00772333"/>
    <w:rsid w:val="0077399A"/>
    <w:rsid w:val="007757AA"/>
    <w:rsid w:val="00780E1E"/>
    <w:rsid w:val="00782290"/>
    <w:rsid w:val="00783330"/>
    <w:rsid w:val="0078529E"/>
    <w:rsid w:val="00787B32"/>
    <w:rsid w:val="0079406B"/>
    <w:rsid w:val="007A128D"/>
    <w:rsid w:val="007A3D88"/>
    <w:rsid w:val="007A4BF9"/>
    <w:rsid w:val="007A4DA0"/>
    <w:rsid w:val="007B078D"/>
    <w:rsid w:val="007B3D94"/>
    <w:rsid w:val="007B3E22"/>
    <w:rsid w:val="007B4DD6"/>
    <w:rsid w:val="007B4EBB"/>
    <w:rsid w:val="007B50BE"/>
    <w:rsid w:val="007B7085"/>
    <w:rsid w:val="007C41E2"/>
    <w:rsid w:val="007C4449"/>
    <w:rsid w:val="007D115B"/>
    <w:rsid w:val="007D1AD7"/>
    <w:rsid w:val="007D403A"/>
    <w:rsid w:val="007E197A"/>
    <w:rsid w:val="007E21B1"/>
    <w:rsid w:val="007E3663"/>
    <w:rsid w:val="007E4C3D"/>
    <w:rsid w:val="007E4CCD"/>
    <w:rsid w:val="007E50BF"/>
    <w:rsid w:val="007E5C9C"/>
    <w:rsid w:val="007F086A"/>
    <w:rsid w:val="007F1B35"/>
    <w:rsid w:val="00804210"/>
    <w:rsid w:val="0080439E"/>
    <w:rsid w:val="00806130"/>
    <w:rsid w:val="0081274F"/>
    <w:rsid w:val="00813A01"/>
    <w:rsid w:val="00814324"/>
    <w:rsid w:val="00822103"/>
    <w:rsid w:val="008259A7"/>
    <w:rsid w:val="00825D8F"/>
    <w:rsid w:val="0082711F"/>
    <w:rsid w:val="00831151"/>
    <w:rsid w:val="00831436"/>
    <w:rsid w:val="00832CCB"/>
    <w:rsid w:val="0083483F"/>
    <w:rsid w:val="00847B3D"/>
    <w:rsid w:val="00853225"/>
    <w:rsid w:val="008537E8"/>
    <w:rsid w:val="008542A0"/>
    <w:rsid w:val="008628BA"/>
    <w:rsid w:val="008650C5"/>
    <w:rsid w:val="008653CB"/>
    <w:rsid w:val="008708FB"/>
    <w:rsid w:val="00876AC3"/>
    <w:rsid w:val="00880703"/>
    <w:rsid w:val="008813DD"/>
    <w:rsid w:val="0088267D"/>
    <w:rsid w:val="008837B9"/>
    <w:rsid w:val="00890F67"/>
    <w:rsid w:val="00892557"/>
    <w:rsid w:val="00895A32"/>
    <w:rsid w:val="008A02B2"/>
    <w:rsid w:val="008A1FA3"/>
    <w:rsid w:val="008A6993"/>
    <w:rsid w:val="008B03DF"/>
    <w:rsid w:val="008B2BD3"/>
    <w:rsid w:val="008B38B2"/>
    <w:rsid w:val="008C0830"/>
    <w:rsid w:val="008C1081"/>
    <w:rsid w:val="008C2262"/>
    <w:rsid w:val="008C4E9F"/>
    <w:rsid w:val="008C6D4C"/>
    <w:rsid w:val="008D1D81"/>
    <w:rsid w:val="008D2D28"/>
    <w:rsid w:val="008D493C"/>
    <w:rsid w:val="008D5800"/>
    <w:rsid w:val="008D6180"/>
    <w:rsid w:val="008D6BDC"/>
    <w:rsid w:val="008D7E1D"/>
    <w:rsid w:val="008E16C6"/>
    <w:rsid w:val="008E45E1"/>
    <w:rsid w:val="008E4A64"/>
    <w:rsid w:val="008E73F8"/>
    <w:rsid w:val="008E7C62"/>
    <w:rsid w:val="008F1DEB"/>
    <w:rsid w:val="009005D3"/>
    <w:rsid w:val="009056DF"/>
    <w:rsid w:val="009106B7"/>
    <w:rsid w:val="0092231F"/>
    <w:rsid w:val="00923EF3"/>
    <w:rsid w:val="00925610"/>
    <w:rsid w:val="00925A38"/>
    <w:rsid w:val="009269D9"/>
    <w:rsid w:val="009272E9"/>
    <w:rsid w:val="009274A8"/>
    <w:rsid w:val="0092777F"/>
    <w:rsid w:val="0093105E"/>
    <w:rsid w:val="00931381"/>
    <w:rsid w:val="0093527E"/>
    <w:rsid w:val="00935784"/>
    <w:rsid w:val="00935B04"/>
    <w:rsid w:val="009369F1"/>
    <w:rsid w:val="0093705D"/>
    <w:rsid w:val="009414AB"/>
    <w:rsid w:val="00942906"/>
    <w:rsid w:val="009503D5"/>
    <w:rsid w:val="00953A67"/>
    <w:rsid w:val="00954644"/>
    <w:rsid w:val="0095682C"/>
    <w:rsid w:val="00956B6C"/>
    <w:rsid w:val="00957C16"/>
    <w:rsid w:val="00962694"/>
    <w:rsid w:val="0096375F"/>
    <w:rsid w:val="00963A84"/>
    <w:rsid w:val="009701A6"/>
    <w:rsid w:val="00976936"/>
    <w:rsid w:val="00977818"/>
    <w:rsid w:val="0098275F"/>
    <w:rsid w:val="00982D15"/>
    <w:rsid w:val="00986899"/>
    <w:rsid w:val="00987B0A"/>
    <w:rsid w:val="009900E2"/>
    <w:rsid w:val="00991BFC"/>
    <w:rsid w:val="0099327B"/>
    <w:rsid w:val="00993A8E"/>
    <w:rsid w:val="009948F2"/>
    <w:rsid w:val="00994B76"/>
    <w:rsid w:val="009979F6"/>
    <w:rsid w:val="009A0C31"/>
    <w:rsid w:val="009A190A"/>
    <w:rsid w:val="009A32E4"/>
    <w:rsid w:val="009B01F7"/>
    <w:rsid w:val="009B120E"/>
    <w:rsid w:val="009B1E4E"/>
    <w:rsid w:val="009B2713"/>
    <w:rsid w:val="009B5327"/>
    <w:rsid w:val="009B6F98"/>
    <w:rsid w:val="009C4A2C"/>
    <w:rsid w:val="009C52DB"/>
    <w:rsid w:val="009C729C"/>
    <w:rsid w:val="009C7443"/>
    <w:rsid w:val="009D1039"/>
    <w:rsid w:val="009D704B"/>
    <w:rsid w:val="009E1BF9"/>
    <w:rsid w:val="009E3F7A"/>
    <w:rsid w:val="009F0666"/>
    <w:rsid w:val="009F35E6"/>
    <w:rsid w:val="009F40E2"/>
    <w:rsid w:val="009F529D"/>
    <w:rsid w:val="009F54BC"/>
    <w:rsid w:val="009F7587"/>
    <w:rsid w:val="00A051B1"/>
    <w:rsid w:val="00A05599"/>
    <w:rsid w:val="00A121FF"/>
    <w:rsid w:val="00A1381D"/>
    <w:rsid w:val="00A151FD"/>
    <w:rsid w:val="00A1647F"/>
    <w:rsid w:val="00A16DFF"/>
    <w:rsid w:val="00A21E19"/>
    <w:rsid w:val="00A23BDD"/>
    <w:rsid w:val="00A25C27"/>
    <w:rsid w:val="00A30385"/>
    <w:rsid w:val="00A307DB"/>
    <w:rsid w:val="00A3102D"/>
    <w:rsid w:val="00A34D49"/>
    <w:rsid w:val="00A504B3"/>
    <w:rsid w:val="00A51CE6"/>
    <w:rsid w:val="00A51D38"/>
    <w:rsid w:val="00A520D8"/>
    <w:rsid w:val="00A53348"/>
    <w:rsid w:val="00A53504"/>
    <w:rsid w:val="00A53EE3"/>
    <w:rsid w:val="00A6232F"/>
    <w:rsid w:val="00A64716"/>
    <w:rsid w:val="00A7003C"/>
    <w:rsid w:val="00A73A7F"/>
    <w:rsid w:val="00A74FC0"/>
    <w:rsid w:val="00A8092C"/>
    <w:rsid w:val="00A8160A"/>
    <w:rsid w:val="00A82472"/>
    <w:rsid w:val="00A82F46"/>
    <w:rsid w:val="00A84F6E"/>
    <w:rsid w:val="00A90CA6"/>
    <w:rsid w:val="00A914F5"/>
    <w:rsid w:val="00A971CA"/>
    <w:rsid w:val="00AA09F4"/>
    <w:rsid w:val="00AA1E27"/>
    <w:rsid w:val="00AA7146"/>
    <w:rsid w:val="00AA716D"/>
    <w:rsid w:val="00AA7576"/>
    <w:rsid w:val="00AA7A99"/>
    <w:rsid w:val="00AB1EE3"/>
    <w:rsid w:val="00AB24D0"/>
    <w:rsid w:val="00AB2A59"/>
    <w:rsid w:val="00AB308E"/>
    <w:rsid w:val="00AB3FD8"/>
    <w:rsid w:val="00AB4951"/>
    <w:rsid w:val="00AC10E1"/>
    <w:rsid w:val="00AC6FE3"/>
    <w:rsid w:val="00AD10A4"/>
    <w:rsid w:val="00AD1E1C"/>
    <w:rsid w:val="00AD1EA5"/>
    <w:rsid w:val="00AD253D"/>
    <w:rsid w:val="00AD309E"/>
    <w:rsid w:val="00AD31D4"/>
    <w:rsid w:val="00AD32B1"/>
    <w:rsid w:val="00AD696A"/>
    <w:rsid w:val="00AD7DDE"/>
    <w:rsid w:val="00AE0F0D"/>
    <w:rsid w:val="00AE452C"/>
    <w:rsid w:val="00AE5BCF"/>
    <w:rsid w:val="00AE6517"/>
    <w:rsid w:val="00AE71B2"/>
    <w:rsid w:val="00AF1E31"/>
    <w:rsid w:val="00AF4C26"/>
    <w:rsid w:val="00AF5A83"/>
    <w:rsid w:val="00B01144"/>
    <w:rsid w:val="00B028CC"/>
    <w:rsid w:val="00B064A2"/>
    <w:rsid w:val="00B06C0C"/>
    <w:rsid w:val="00B10FB5"/>
    <w:rsid w:val="00B122D2"/>
    <w:rsid w:val="00B14903"/>
    <w:rsid w:val="00B17217"/>
    <w:rsid w:val="00B237FE"/>
    <w:rsid w:val="00B24368"/>
    <w:rsid w:val="00B3334B"/>
    <w:rsid w:val="00B370B0"/>
    <w:rsid w:val="00B37946"/>
    <w:rsid w:val="00B424E3"/>
    <w:rsid w:val="00B43CB8"/>
    <w:rsid w:val="00B44AB6"/>
    <w:rsid w:val="00B44B29"/>
    <w:rsid w:val="00B455D9"/>
    <w:rsid w:val="00B46691"/>
    <w:rsid w:val="00B47F77"/>
    <w:rsid w:val="00B5048D"/>
    <w:rsid w:val="00B5137B"/>
    <w:rsid w:val="00B608B5"/>
    <w:rsid w:val="00B6241D"/>
    <w:rsid w:val="00B66F16"/>
    <w:rsid w:val="00B7081E"/>
    <w:rsid w:val="00B71471"/>
    <w:rsid w:val="00B767FB"/>
    <w:rsid w:val="00B77FC6"/>
    <w:rsid w:val="00B81F62"/>
    <w:rsid w:val="00B84FD9"/>
    <w:rsid w:val="00B853C4"/>
    <w:rsid w:val="00B86348"/>
    <w:rsid w:val="00B96101"/>
    <w:rsid w:val="00B979D8"/>
    <w:rsid w:val="00BA1786"/>
    <w:rsid w:val="00BA58BF"/>
    <w:rsid w:val="00BA5B03"/>
    <w:rsid w:val="00BB308B"/>
    <w:rsid w:val="00BB424A"/>
    <w:rsid w:val="00BB5997"/>
    <w:rsid w:val="00BB5D90"/>
    <w:rsid w:val="00BB6BE3"/>
    <w:rsid w:val="00BC413C"/>
    <w:rsid w:val="00BD0064"/>
    <w:rsid w:val="00BD0CE7"/>
    <w:rsid w:val="00BE49AD"/>
    <w:rsid w:val="00BF4FD9"/>
    <w:rsid w:val="00C05C80"/>
    <w:rsid w:val="00C07A52"/>
    <w:rsid w:val="00C103FA"/>
    <w:rsid w:val="00C12D4A"/>
    <w:rsid w:val="00C15B51"/>
    <w:rsid w:val="00C178D0"/>
    <w:rsid w:val="00C178D6"/>
    <w:rsid w:val="00C17C66"/>
    <w:rsid w:val="00C2071B"/>
    <w:rsid w:val="00C268B2"/>
    <w:rsid w:val="00C27D1E"/>
    <w:rsid w:val="00C31EC8"/>
    <w:rsid w:val="00C33A63"/>
    <w:rsid w:val="00C33F6C"/>
    <w:rsid w:val="00C361AE"/>
    <w:rsid w:val="00C36E52"/>
    <w:rsid w:val="00C4149D"/>
    <w:rsid w:val="00C43356"/>
    <w:rsid w:val="00C437D7"/>
    <w:rsid w:val="00C467FE"/>
    <w:rsid w:val="00C507CD"/>
    <w:rsid w:val="00C5528C"/>
    <w:rsid w:val="00C6070A"/>
    <w:rsid w:val="00C616F7"/>
    <w:rsid w:val="00C61E16"/>
    <w:rsid w:val="00C64EAE"/>
    <w:rsid w:val="00C70016"/>
    <w:rsid w:val="00C71434"/>
    <w:rsid w:val="00C71D32"/>
    <w:rsid w:val="00C73E02"/>
    <w:rsid w:val="00C74514"/>
    <w:rsid w:val="00C75565"/>
    <w:rsid w:val="00C75727"/>
    <w:rsid w:val="00C75ACB"/>
    <w:rsid w:val="00C7699E"/>
    <w:rsid w:val="00C82A58"/>
    <w:rsid w:val="00C91CD5"/>
    <w:rsid w:val="00C94E15"/>
    <w:rsid w:val="00C951AB"/>
    <w:rsid w:val="00C957E4"/>
    <w:rsid w:val="00C96E42"/>
    <w:rsid w:val="00CA219B"/>
    <w:rsid w:val="00CA2C8D"/>
    <w:rsid w:val="00CA4FD2"/>
    <w:rsid w:val="00CB11B7"/>
    <w:rsid w:val="00CB1D87"/>
    <w:rsid w:val="00CB5056"/>
    <w:rsid w:val="00CC06BF"/>
    <w:rsid w:val="00CC0D6E"/>
    <w:rsid w:val="00CC369C"/>
    <w:rsid w:val="00CC5938"/>
    <w:rsid w:val="00CC6AFF"/>
    <w:rsid w:val="00CC6D08"/>
    <w:rsid w:val="00CD0A25"/>
    <w:rsid w:val="00CD0BB0"/>
    <w:rsid w:val="00CD1038"/>
    <w:rsid w:val="00CD1116"/>
    <w:rsid w:val="00CD141D"/>
    <w:rsid w:val="00CD16ED"/>
    <w:rsid w:val="00CD4B18"/>
    <w:rsid w:val="00CE24E4"/>
    <w:rsid w:val="00CE3B84"/>
    <w:rsid w:val="00CE4CDD"/>
    <w:rsid w:val="00CF17A3"/>
    <w:rsid w:val="00CF6D49"/>
    <w:rsid w:val="00CFA225"/>
    <w:rsid w:val="00D01886"/>
    <w:rsid w:val="00D03C16"/>
    <w:rsid w:val="00D07EF4"/>
    <w:rsid w:val="00D12BEB"/>
    <w:rsid w:val="00D15052"/>
    <w:rsid w:val="00D177A5"/>
    <w:rsid w:val="00D2020A"/>
    <w:rsid w:val="00D20A1D"/>
    <w:rsid w:val="00D20CB9"/>
    <w:rsid w:val="00D237DF"/>
    <w:rsid w:val="00D23A99"/>
    <w:rsid w:val="00D25AA9"/>
    <w:rsid w:val="00D2709E"/>
    <w:rsid w:val="00D30A5C"/>
    <w:rsid w:val="00D32ACE"/>
    <w:rsid w:val="00D3415A"/>
    <w:rsid w:val="00D37D22"/>
    <w:rsid w:val="00D42646"/>
    <w:rsid w:val="00D436C9"/>
    <w:rsid w:val="00D45525"/>
    <w:rsid w:val="00D55EB0"/>
    <w:rsid w:val="00D6087B"/>
    <w:rsid w:val="00D62937"/>
    <w:rsid w:val="00D66005"/>
    <w:rsid w:val="00D66157"/>
    <w:rsid w:val="00D67378"/>
    <w:rsid w:val="00D67C7D"/>
    <w:rsid w:val="00D71510"/>
    <w:rsid w:val="00D716A1"/>
    <w:rsid w:val="00D822E2"/>
    <w:rsid w:val="00D825B7"/>
    <w:rsid w:val="00D8765C"/>
    <w:rsid w:val="00D87F90"/>
    <w:rsid w:val="00D908DA"/>
    <w:rsid w:val="00D93852"/>
    <w:rsid w:val="00D9394B"/>
    <w:rsid w:val="00D94C83"/>
    <w:rsid w:val="00DA2468"/>
    <w:rsid w:val="00DA4383"/>
    <w:rsid w:val="00DA47DC"/>
    <w:rsid w:val="00DA4C7E"/>
    <w:rsid w:val="00DB5471"/>
    <w:rsid w:val="00DB65C0"/>
    <w:rsid w:val="00DB67C3"/>
    <w:rsid w:val="00DB7C1C"/>
    <w:rsid w:val="00DC4843"/>
    <w:rsid w:val="00DC5388"/>
    <w:rsid w:val="00DC6BC0"/>
    <w:rsid w:val="00DC764A"/>
    <w:rsid w:val="00DD3BC9"/>
    <w:rsid w:val="00DE1364"/>
    <w:rsid w:val="00DE2503"/>
    <w:rsid w:val="00DE5918"/>
    <w:rsid w:val="00DE5D60"/>
    <w:rsid w:val="00DE6DE2"/>
    <w:rsid w:val="00DE71CB"/>
    <w:rsid w:val="00DF1026"/>
    <w:rsid w:val="00DF27C0"/>
    <w:rsid w:val="00DF3EB5"/>
    <w:rsid w:val="00DF3FB5"/>
    <w:rsid w:val="00DF602B"/>
    <w:rsid w:val="00E01281"/>
    <w:rsid w:val="00E05BCA"/>
    <w:rsid w:val="00E10AF9"/>
    <w:rsid w:val="00E15BCF"/>
    <w:rsid w:val="00E20C4F"/>
    <w:rsid w:val="00E21896"/>
    <w:rsid w:val="00E255DE"/>
    <w:rsid w:val="00E279D8"/>
    <w:rsid w:val="00E303B7"/>
    <w:rsid w:val="00E34FF3"/>
    <w:rsid w:val="00E3571B"/>
    <w:rsid w:val="00E362A5"/>
    <w:rsid w:val="00E36A53"/>
    <w:rsid w:val="00E378DE"/>
    <w:rsid w:val="00E40161"/>
    <w:rsid w:val="00E442CE"/>
    <w:rsid w:val="00E44836"/>
    <w:rsid w:val="00E50F3C"/>
    <w:rsid w:val="00E52F0E"/>
    <w:rsid w:val="00E53B79"/>
    <w:rsid w:val="00E614AA"/>
    <w:rsid w:val="00E645A8"/>
    <w:rsid w:val="00E6788B"/>
    <w:rsid w:val="00E70DB9"/>
    <w:rsid w:val="00E75F26"/>
    <w:rsid w:val="00E8171D"/>
    <w:rsid w:val="00E8259E"/>
    <w:rsid w:val="00E85016"/>
    <w:rsid w:val="00E8688F"/>
    <w:rsid w:val="00E87321"/>
    <w:rsid w:val="00E87507"/>
    <w:rsid w:val="00E92AA4"/>
    <w:rsid w:val="00E92BDC"/>
    <w:rsid w:val="00E96322"/>
    <w:rsid w:val="00E965AD"/>
    <w:rsid w:val="00E97EE4"/>
    <w:rsid w:val="00EA01B6"/>
    <w:rsid w:val="00EA291C"/>
    <w:rsid w:val="00EA5C28"/>
    <w:rsid w:val="00EB0289"/>
    <w:rsid w:val="00EB3D61"/>
    <w:rsid w:val="00EB5674"/>
    <w:rsid w:val="00EB7538"/>
    <w:rsid w:val="00EB7BC5"/>
    <w:rsid w:val="00EC0EC7"/>
    <w:rsid w:val="00EC439D"/>
    <w:rsid w:val="00EC657D"/>
    <w:rsid w:val="00ED1982"/>
    <w:rsid w:val="00ED3A9B"/>
    <w:rsid w:val="00ED563C"/>
    <w:rsid w:val="00ED6359"/>
    <w:rsid w:val="00EE2537"/>
    <w:rsid w:val="00EE2A0C"/>
    <w:rsid w:val="00EE2D28"/>
    <w:rsid w:val="00EE3070"/>
    <w:rsid w:val="00EE4D6E"/>
    <w:rsid w:val="00EE5717"/>
    <w:rsid w:val="00EF4171"/>
    <w:rsid w:val="00F014C4"/>
    <w:rsid w:val="00F025CE"/>
    <w:rsid w:val="00F04B26"/>
    <w:rsid w:val="00F0673F"/>
    <w:rsid w:val="00F1066D"/>
    <w:rsid w:val="00F10748"/>
    <w:rsid w:val="00F10A9C"/>
    <w:rsid w:val="00F13994"/>
    <w:rsid w:val="00F15DF4"/>
    <w:rsid w:val="00F1690F"/>
    <w:rsid w:val="00F16AA4"/>
    <w:rsid w:val="00F16BF6"/>
    <w:rsid w:val="00F2565E"/>
    <w:rsid w:val="00F267A2"/>
    <w:rsid w:val="00F27138"/>
    <w:rsid w:val="00F36387"/>
    <w:rsid w:val="00F37BFC"/>
    <w:rsid w:val="00F41474"/>
    <w:rsid w:val="00F4205E"/>
    <w:rsid w:val="00F4261A"/>
    <w:rsid w:val="00F54750"/>
    <w:rsid w:val="00F554C0"/>
    <w:rsid w:val="00F55A47"/>
    <w:rsid w:val="00F602D6"/>
    <w:rsid w:val="00F60E0C"/>
    <w:rsid w:val="00F64BD4"/>
    <w:rsid w:val="00F661D0"/>
    <w:rsid w:val="00F664AD"/>
    <w:rsid w:val="00F66C93"/>
    <w:rsid w:val="00F67267"/>
    <w:rsid w:val="00F6739B"/>
    <w:rsid w:val="00F67529"/>
    <w:rsid w:val="00F70C45"/>
    <w:rsid w:val="00F73F1B"/>
    <w:rsid w:val="00F7758B"/>
    <w:rsid w:val="00F85203"/>
    <w:rsid w:val="00F85BD5"/>
    <w:rsid w:val="00F86122"/>
    <w:rsid w:val="00F87FEB"/>
    <w:rsid w:val="00F91BBC"/>
    <w:rsid w:val="00F93086"/>
    <w:rsid w:val="00F93762"/>
    <w:rsid w:val="00F93DC3"/>
    <w:rsid w:val="00F93E96"/>
    <w:rsid w:val="00F97BF6"/>
    <w:rsid w:val="00FA1CD2"/>
    <w:rsid w:val="00FA3E7A"/>
    <w:rsid w:val="00FA4154"/>
    <w:rsid w:val="00FA43B0"/>
    <w:rsid w:val="00FA468F"/>
    <w:rsid w:val="00FB0485"/>
    <w:rsid w:val="00FB17AA"/>
    <w:rsid w:val="00FB1B34"/>
    <w:rsid w:val="00FB4D57"/>
    <w:rsid w:val="00FC0270"/>
    <w:rsid w:val="00FC387C"/>
    <w:rsid w:val="00FC52C5"/>
    <w:rsid w:val="00FC5883"/>
    <w:rsid w:val="00FC6564"/>
    <w:rsid w:val="00FC7829"/>
    <w:rsid w:val="00FD13D6"/>
    <w:rsid w:val="00FD35FB"/>
    <w:rsid w:val="00FD4EDB"/>
    <w:rsid w:val="00FD4FF2"/>
    <w:rsid w:val="00FD677B"/>
    <w:rsid w:val="00FE11DC"/>
    <w:rsid w:val="00FE2C4D"/>
    <w:rsid w:val="00FE4EF9"/>
    <w:rsid w:val="00FE7012"/>
    <w:rsid w:val="00FE710B"/>
    <w:rsid w:val="00FF08A4"/>
    <w:rsid w:val="00FF0B5E"/>
    <w:rsid w:val="00FF16F7"/>
    <w:rsid w:val="00FF32B2"/>
    <w:rsid w:val="00FF3785"/>
    <w:rsid w:val="00FF718C"/>
    <w:rsid w:val="015D31A3"/>
    <w:rsid w:val="01BC7922"/>
    <w:rsid w:val="02134274"/>
    <w:rsid w:val="023EE4C4"/>
    <w:rsid w:val="025EA53E"/>
    <w:rsid w:val="0260AD85"/>
    <w:rsid w:val="02B3CF2D"/>
    <w:rsid w:val="03069290"/>
    <w:rsid w:val="034BBFAA"/>
    <w:rsid w:val="043A9374"/>
    <w:rsid w:val="046EFC58"/>
    <w:rsid w:val="04DBC76F"/>
    <w:rsid w:val="051B088D"/>
    <w:rsid w:val="052774F4"/>
    <w:rsid w:val="05BB9895"/>
    <w:rsid w:val="0612A913"/>
    <w:rsid w:val="061A0E97"/>
    <w:rsid w:val="065083DD"/>
    <w:rsid w:val="0653B521"/>
    <w:rsid w:val="06B5E900"/>
    <w:rsid w:val="06DFD1E5"/>
    <w:rsid w:val="075C409A"/>
    <w:rsid w:val="07647CCB"/>
    <w:rsid w:val="077D4AA7"/>
    <w:rsid w:val="079B867A"/>
    <w:rsid w:val="07E44AB8"/>
    <w:rsid w:val="08362BCF"/>
    <w:rsid w:val="08754C05"/>
    <w:rsid w:val="097B6060"/>
    <w:rsid w:val="09A4110C"/>
    <w:rsid w:val="09CA738C"/>
    <w:rsid w:val="09FF0B07"/>
    <w:rsid w:val="0A0031F3"/>
    <w:rsid w:val="0A56A403"/>
    <w:rsid w:val="0AA27BD8"/>
    <w:rsid w:val="0AA4025B"/>
    <w:rsid w:val="0AA9FDCE"/>
    <w:rsid w:val="0B406FA4"/>
    <w:rsid w:val="0B4FB388"/>
    <w:rsid w:val="0C3FF775"/>
    <w:rsid w:val="0C723BED"/>
    <w:rsid w:val="0CAED9FA"/>
    <w:rsid w:val="0CDBC5AF"/>
    <w:rsid w:val="0D20E1AB"/>
    <w:rsid w:val="0D2D895A"/>
    <w:rsid w:val="0D566B31"/>
    <w:rsid w:val="0E04E986"/>
    <w:rsid w:val="0E35AE6D"/>
    <w:rsid w:val="0E5B6807"/>
    <w:rsid w:val="0EAB8D3D"/>
    <w:rsid w:val="0EABBEC4"/>
    <w:rsid w:val="0ECBE3D8"/>
    <w:rsid w:val="0F10B5FE"/>
    <w:rsid w:val="0F31158C"/>
    <w:rsid w:val="0FC3B612"/>
    <w:rsid w:val="0FCF8DFF"/>
    <w:rsid w:val="0FDEDAEA"/>
    <w:rsid w:val="1003E0B4"/>
    <w:rsid w:val="1050DA2C"/>
    <w:rsid w:val="105ABD41"/>
    <w:rsid w:val="10F36720"/>
    <w:rsid w:val="114FC67F"/>
    <w:rsid w:val="1171E3FA"/>
    <w:rsid w:val="11731869"/>
    <w:rsid w:val="11C1064A"/>
    <w:rsid w:val="1233AA86"/>
    <w:rsid w:val="123F6DAB"/>
    <w:rsid w:val="1246282E"/>
    <w:rsid w:val="1248A17A"/>
    <w:rsid w:val="12611307"/>
    <w:rsid w:val="126A5E8A"/>
    <w:rsid w:val="12B3965F"/>
    <w:rsid w:val="12F7F7BC"/>
    <w:rsid w:val="1383FE28"/>
    <w:rsid w:val="13F28253"/>
    <w:rsid w:val="140051F9"/>
    <w:rsid w:val="1416C1B5"/>
    <w:rsid w:val="143A518F"/>
    <w:rsid w:val="1492E767"/>
    <w:rsid w:val="1512F25A"/>
    <w:rsid w:val="1552706C"/>
    <w:rsid w:val="155C573C"/>
    <w:rsid w:val="155F947B"/>
    <w:rsid w:val="15D3BAFC"/>
    <w:rsid w:val="16112037"/>
    <w:rsid w:val="1639118A"/>
    <w:rsid w:val="165AA6F0"/>
    <w:rsid w:val="16C681D1"/>
    <w:rsid w:val="16F128F4"/>
    <w:rsid w:val="171B5523"/>
    <w:rsid w:val="172E2ACA"/>
    <w:rsid w:val="1766B721"/>
    <w:rsid w:val="1770E5FC"/>
    <w:rsid w:val="1781596B"/>
    <w:rsid w:val="1795DD01"/>
    <w:rsid w:val="182B3F01"/>
    <w:rsid w:val="18413CEF"/>
    <w:rsid w:val="18BC2C0D"/>
    <w:rsid w:val="18C1129B"/>
    <w:rsid w:val="18F84C14"/>
    <w:rsid w:val="19007759"/>
    <w:rsid w:val="193FBBE0"/>
    <w:rsid w:val="1964C38D"/>
    <w:rsid w:val="1B0AFA2E"/>
    <w:rsid w:val="1BCBA593"/>
    <w:rsid w:val="1BF35893"/>
    <w:rsid w:val="1CBD0907"/>
    <w:rsid w:val="1D502E88"/>
    <w:rsid w:val="1D7F1B14"/>
    <w:rsid w:val="1DE434D3"/>
    <w:rsid w:val="1DF4927F"/>
    <w:rsid w:val="1E988D05"/>
    <w:rsid w:val="1F1582E6"/>
    <w:rsid w:val="1F95D3DF"/>
    <w:rsid w:val="20284E03"/>
    <w:rsid w:val="206B9A07"/>
    <w:rsid w:val="208DD9BD"/>
    <w:rsid w:val="20FA4BA8"/>
    <w:rsid w:val="214F48C1"/>
    <w:rsid w:val="2157D629"/>
    <w:rsid w:val="219295BA"/>
    <w:rsid w:val="21A680BB"/>
    <w:rsid w:val="21B59E31"/>
    <w:rsid w:val="21D3FDAF"/>
    <w:rsid w:val="21DEAF00"/>
    <w:rsid w:val="2246A3AB"/>
    <w:rsid w:val="224B92D1"/>
    <w:rsid w:val="2273E1FE"/>
    <w:rsid w:val="22D24E5C"/>
    <w:rsid w:val="22F74A4A"/>
    <w:rsid w:val="231801FF"/>
    <w:rsid w:val="234935C9"/>
    <w:rsid w:val="23A83044"/>
    <w:rsid w:val="23D5017E"/>
    <w:rsid w:val="2427F8A0"/>
    <w:rsid w:val="26358EF5"/>
    <w:rsid w:val="26717F4A"/>
    <w:rsid w:val="26B1A030"/>
    <w:rsid w:val="26B38519"/>
    <w:rsid w:val="26DB1FF1"/>
    <w:rsid w:val="26E388D5"/>
    <w:rsid w:val="27906FE7"/>
    <w:rsid w:val="28295B83"/>
    <w:rsid w:val="2838566F"/>
    <w:rsid w:val="28732BB7"/>
    <w:rsid w:val="2882CB83"/>
    <w:rsid w:val="28C0248C"/>
    <w:rsid w:val="292C6C89"/>
    <w:rsid w:val="29BA08C1"/>
    <w:rsid w:val="29E705E1"/>
    <w:rsid w:val="2A50F6D4"/>
    <w:rsid w:val="2A5D3893"/>
    <w:rsid w:val="2A811850"/>
    <w:rsid w:val="2A856CDF"/>
    <w:rsid w:val="2ABFC499"/>
    <w:rsid w:val="2B1C4C54"/>
    <w:rsid w:val="2C91E1F0"/>
    <w:rsid w:val="2CAD16A4"/>
    <w:rsid w:val="2CC679E8"/>
    <w:rsid w:val="2D3DB8BF"/>
    <w:rsid w:val="2D693624"/>
    <w:rsid w:val="2D7B1510"/>
    <w:rsid w:val="2E03BF21"/>
    <w:rsid w:val="2E156710"/>
    <w:rsid w:val="2E800F38"/>
    <w:rsid w:val="2E982BC7"/>
    <w:rsid w:val="2EB39F82"/>
    <w:rsid w:val="2EBB88FC"/>
    <w:rsid w:val="2EEE81CF"/>
    <w:rsid w:val="2F11A09B"/>
    <w:rsid w:val="2F2A1F34"/>
    <w:rsid w:val="2F2BC1B9"/>
    <w:rsid w:val="2F415D78"/>
    <w:rsid w:val="2F6238B5"/>
    <w:rsid w:val="2F9B402A"/>
    <w:rsid w:val="2FBC9E37"/>
    <w:rsid w:val="2FCF1860"/>
    <w:rsid w:val="2FFC32FD"/>
    <w:rsid w:val="306C8DB4"/>
    <w:rsid w:val="30899C4A"/>
    <w:rsid w:val="3089E1E3"/>
    <w:rsid w:val="308D34AC"/>
    <w:rsid w:val="30942F6B"/>
    <w:rsid w:val="30A7976F"/>
    <w:rsid w:val="30DB66FD"/>
    <w:rsid w:val="313B24B9"/>
    <w:rsid w:val="31557FB4"/>
    <w:rsid w:val="31898D1D"/>
    <w:rsid w:val="31D405F6"/>
    <w:rsid w:val="32991034"/>
    <w:rsid w:val="32BE8580"/>
    <w:rsid w:val="32EDDBBF"/>
    <w:rsid w:val="32F1406B"/>
    <w:rsid w:val="33B194FE"/>
    <w:rsid w:val="33B815B0"/>
    <w:rsid w:val="34372466"/>
    <w:rsid w:val="344713DF"/>
    <w:rsid w:val="34603FB8"/>
    <w:rsid w:val="34931C19"/>
    <w:rsid w:val="34A39F07"/>
    <w:rsid w:val="34BFB51D"/>
    <w:rsid w:val="35BCB8B8"/>
    <w:rsid w:val="35D513AD"/>
    <w:rsid w:val="35E89F68"/>
    <w:rsid w:val="367DAE31"/>
    <w:rsid w:val="36A02FE8"/>
    <w:rsid w:val="36BF511D"/>
    <w:rsid w:val="36E22379"/>
    <w:rsid w:val="36FAC0D6"/>
    <w:rsid w:val="370DFEE2"/>
    <w:rsid w:val="370EA633"/>
    <w:rsid w:val="3787027D"/>
    <w:rsid w:val="37BC19A8"/>
    <w:rsid w:val="37D2035D"/>
    <w:rsid w:val="37E75EEE"/>
    <w:rsid w:val="3851FC2A"/>
    <w:rsid w:val="385D2020"/>
    <w:rsid w:val="387571FD"/>
    <w:rsid w:val="392072E3"/>
    <w:rsid w:val="39CC79FF"/>
    <w:rsid w:val="3A14EA9A"/>
    <w:rsid w:val="3A33836B"/>
    <w:rsid w:val="3A3DA114"/>
    <w:rsid w:val="3A517139"/>
    <w:rsid w:val="3AA8FF2F"/>
    <w:rsid w:val="3AC1E95E"/>
    <w:rsid w:val="3AD25012"/>
    <w:rsid w:val="3AD8851D"/>
    <w:rsid w:val="3B35F992"/>
    <w:rsid w:val="3B906788"/>
    <w:rsid w:val="3BA4D332"/>
    <w:rsid w:val="3BE11E7D"/>
    <w:rsid w:val="3C9D5580"/>
    <w:rsid w:val="3D467D43"/>
    <w:rsid w:val="3D5F3FAD"/>
    <w:rsid w:val="3D8C4520"/>
    <w:rsid w:val="3DAD0399"/>
    <w:rsid w:val="3DB3D4A7"/>
    <w:rsid w:val="3E1F484E"/>
    <w:rsid w:val="3E517548"/>
    <w:rsid w:val="3E70148F"/>
    <w:rsid w:val="3EF0B72C"/>
    <w:rsid w:val="3F21E41A"/>
    <w:rsid w:val="3F7CF25D"/>
    <w:rsid w:val="3F81A991"/>
    <w:rsid w:val="3FDB21DC"/>
    <w:rsid w:val="400EE3C9"/>
    <w:rsid w:val="40ADAE6F"/>
    <w:rsid w:val="40C1A88A"/>
    <w:rsid w:val="40DF34D2"/>
    <w:rsid w:val="40F37FB6"/>
    <w:rsid w:val="418AEA09"/>
    <w:rsid w:val="41A9E866"/>
    <w:rsid w:val="42AEA9D6"/>
    <w:rsid w:val="42B8A138"/>
    <w:rsid w:val="42D62959"/>
    <w:rsid w:val="43507E05"/>
    <w:rsid w:val="43CC57E4"/>
    <w:rsid w:val="44423740"/>
    <w:rsid w:val="4450C3BA"/>
    <w:rsid w:val="44BE8945"/>
    <w:rsid w:val="44E80DB7"/>
    <w:rsid w:val="451584FF"/>
    <w:rsid w:val="4543D62F"/>
    <w:rsid w:val="4585E9B8"/>
    <w:rsid w:val="4594741C"/>
    <w:rsid w:val="45B62ECE"/>
    <w:rsid w:val="45F9B727"/>
    <w:rsid w:val="460BFB61"/>
    <w:rsid w:val="463506B7"/>
    <w:rsid w:val="465050BF"/>
    <w:rsid w:val="47A56A45"/>
    <w:rsid w:val="47BC1C5E"/>
    <w:rsid w:val="47C94FCC"/>
    <w:rsid w:val="4809FF8C"/>
    <w:rsid w:val="482A1F05"/>
    <w:rsid w:val="48AE463A"/>
    <w:rsid w:val="48C95903"/>
    <w:rsid w:val="48E5BD44"/>
    <w:rsid w:val="49125D4D"/>
    <w:rsid w:val="494E1F2C"/>
    <w:rsid w:val="4981545D"/>
    <w:rsid w:val="4984D4FB"/>
    <w:rsid w:val="4A002395"/>
    <w:rsid w:val="4A03D61D"/>
    <w:rsid w:val="4AC780F9"/>
    <w:rsid w:val="4AFB374E"/>
    <w:rsid w:val="4B3AE573"/>
    <w:rsid w:val="4B9DDC10"/>
    <w:rsid w:val="4BE8C4AA"/>
    <w:rsid w:val="4C7280CE"/>
    <w:rsid w:val="4CB61103"/>
    <w:rsid w:val="4CD0E984"/>
    <w:rsid w:val="4CE96565"/>
    <w:rsid w:val="4CEDA682"/>
    <w:rsid w:val="4D3C0F45"/>
    <w:rsid w:val="4D4B2E2C"/>
    <w:rsid w:val="4D6E76F1"/>
    <w:rsid w:val="4DF97448"/>
    <w:rsid w:val="4E2FF4BF"/>
    <w:rsid w:val="4E370FA6"/>
    <w:rsid w:val="4E4187D5"/>
    <w:rsid w:val="4E42DFF8"/>
    <w:rsid w:val="4EB76A6E"/>
    <w:rsid w:val="4EFBBD71"/>
    <w:rsid w:val="4F2697AF"/>
    <w:rsid w:val="4F54783F"/>
    <w:rsid w:val="4FACA12D"/>
    <w:rsid w:val="4FC49D9D"/>
    <w:rsid w:val="4FF0BCAC"/>
    <w:rsid w:val="501622A6"/>
    <w:rsid w:val="50DB5092"/>
    <w:rsid w:val="51268782"/>
    <w:rsid w:val="513EEB00"/>
    <w:rsid w:val="52197999"/>
    <w:rsid w:val="521D68C5"/>
    <w:rsid w:val="53470837"/>
    <w:rsid w:val="534D2510"/>
    <w:rsid w:val="5350BEC4"/>
    <w:rsid w:val="53675C7B"/>
    <w:rsid w:val="53A0393F"/>
    <w:rsid w:val="53C088B0"/>
    <w:rsid w:val="5476A2E9"/>
    <w:rsid w:val="54C4D019"/>
    <w:rsid w:val="54CABD70"/>
    <w:rsid w:val="54E5AA4B"/>
    <w:rsid w:val="550BCAE1"/>
    <w:rsid w:val="551A2B12"/>
    <w:rsid w:val="5559439B"/>
    <w:rsid w:val="55868847"/>
    <w:rsid w:val="55D134B0"/>
    <w:rsid w:val="5635FCAB"/>
    <w:rsid w:val="5646EA2B"/>
    <w:rsid w:val="569A45DF"/>
    <w:rsid w:val="57628AF5"/>
    <w:rsid w:val="5774C724"/>
    <w:rsid w:val="58539F58"/>
    <w:rsid w:val="58DA5ADE"/>
    <w:rsid w:val="59348AE2"/>
    <w:rsid w:val="59927A96"/>
    <w:rsid w:val="59D6B7F6"/>
    <w:rsid w:val="5A8B679C"/>
    <w:rsid w:val="5AA6F43C"/>
    <w:rsid w:val="5AE24659"/>
    <w:rsid w:val="5AE29A93"/>
    <w:rsid w:val="5AF9989C"/>
    <w:rsid w:val="5B14638B"/>
    <w:rsid w:val="5B26A081"/>
    <w:rsid w:val="5B920E5A"/>
    <w:rsid w:val="5BCA5BAA"/>
    <w:rsid w:val="5C1F4254"/>
    <w:rsid w:val="5C4BF181"/>
    <w:rsid w:val="5CEA162F"/>
    <w:rsid w:val="5D2FB65C"/>
    <w:rsid w:val="5D3FDC7D"/>
    <w:rsid w:val="5D7E68E3"/>
    <w:rsid w:val="5DC2E5B8"/>
    <w:rsid w:val="5DF0D83B"/>
    <w:rsid w:val="5E43973F"/>
    <w:rsid w:val="5E9E34D5"/>
    <w:rsid w:val="5EB2531F"/>
    <w:rsid w:val="5ECDC723"/>
    <w:rsid w:val="5EEA9290"/>
    <w:rsid w:val="5F75E2DF"/>
    <w:rsid w:val="5F9072CD"/>
    <w:rsid w:val="60A0147E"/>
    <w:rsid w:val="60A5C01D"/>
    <w:rsid w:val="60BBBEFB"/>
    <w:rsid w:val="612D4E74"/>
    <w:rsid w:val="618A8E10"/>
    <w:rsid w:val="619904D0"/>
    <w:rsid w:val="619CE7C9"/>
    <w:rsid w:val="61B65948"/>
    <w:rsid w:val="625C0D9E"/>
    <w:rsid w:val="62AA9AF6"/>
    <w:rsid w:val="633E1804"/>
    <w:rsid w:val="634F57F5"/>
    <w:rsid w:val="635DA47C"/>
    <w:rsid w:val="63DC5692"/>
    <w:rsid w:val="63F4F7BF"/>
    <w:rsid w:val="647AE96C"/>
    <w:rsid w:val="65759BCF"/>
    <w:rsid w:val="657A068C"/>
    <w:rsid w:val="6596DCDF"/>
    <w:rsid w:val="65BCC396"/>
    <w:rsid w:val="65D2346D"/>
    <w:rsid w:val="65E7D87A"/>
    <w:rsid w:val="661FAFD4"/>
    <w:rsid w:val="66327ECB"/>
    <w:rsid w:val="67022D7B"/>
    <w:rsid w:val="6746969B"/>
    <w:rsid w:val="678179BB"/>
    <w:rsid w:val="67D45BCD"/>
    <w:rsid w:val="67D4E952"/>
    <w:rsid w:val="67FAF12F"/>
    <w:rsid w:val="684532E6"/>
    <w:rsid w:val="687CEB1F"/>
    <w:rsid w:val="68E8F54B"/>
    <w:rsid w:val="694890C9"/>
    <w:rsid w:val="696A1EDC"/>
    <w:rsid w:val="69E9C6FF"/>
    <w:rsid w:val="6A4D9C9F"/>
    <w:rsid w:val="6A85823E"/>
    <w:rsid w:val="6AC35489"/>
    <w:rsid w:val="6AF7FFE3"/>
    <w:rsid w:val="6B6507A9"/>
    <w:rsid w:val="6B835A7C"/>
    <w:rsid w:val="6BAFEB7A"/>
    <w:rsid w:val="6C294EC6"/>
    <w:rsid w:val="6C38F577"/>
    <w:rsid w:val="6D0438FB"/>
    <w:rsid w:val="6DADB38E"/>
    <w:rsid w:val="6DB6B029"/>
    <w:rsid w:val="6DC18452"/>
    <w:rsid w:val="6DCB7F6B"/>
    <w:rsid w:val="6DF11134"/>
    <w:rsid w:val="6E211B4C"/>
    <w:rsid w:val="6E2F85CF"/>
    <w:rsid w:val="6E864146"/>
    <w:rsid w:val="6E8D354F"/>
    <w:rsid w:val="6F047119"/>
    <w:rsid w:val="6F21A6B1"/>
    <w:rsid w:val="6F40D872"/>
    <w:rsid w:val="6F57056C"/>
    <w:rsid w:val="6F6A111C"/>
    <w:rsid w:val="6F726AE4"/>
    <w:rsid w:val="6FD5209F"/>
    <w:rsid w:val="6FDB96F4"/>
    <w:rsid w:val="7047A384"/>
    <w:rsid w:val="705E5D0D"/>
    <w:rsid w:val="706D09FB"/>
    <w:rsid w:val="70858634"/>
    <w:rsid w:val="7168581E"/>
    <w:rsid w:val="716D2436"/>
    <w:rsid w:val="7188256F"/>
    <w:rsid w:val="71B0517F"/>
    <w:rsid w:val="71B14407"/>
    <w:rsid w:val="723D5C82"/>
    <w:rsid w:val="729F3C2D"/>
    <w:rsid w:val="72D69C04"/>
    <w:rsid w:val="73481F6C"/>
    <w:rsid w:val="73535C82"/>
    <w:rsid w:val="73FCDF09"/>
    <w:rsid w:val="7400F66C"/>
    <w:rsid w:val="745E90BC"/>
    <w:rsid w:val="74B78A30"/>
    <w:rsid w:val="74CB665F"/>
    <w:rsid w:val="751B8640"/>
    <w:rsid w:val="752B5ED3"/>
    <w:rsid w:val="7569FEE2"/>
    <w:rsid w:val="7587C651"/>
    <w:rsid w:val="758A25C9"/>
    <w:rsid w:val="75D2D5F0"/>
    <w:rsid w:val="76124243"/>
    <w:rsid w:val="7617A855"/>
    <w:rsid w:val="76B69A2A"/>
    <w:rsid w:val="76DF0574"/>
    <w:rsid w:val="7709B3F5"/>
    <w:rsid w:val="78292171"/>
    <w:rsid w:val="784EF207"/>
    <w:rsid w:val="78F27A2E"/>
    <w:rsid w:val="79854AB4"/>
    <w:rsid w:val="79C196E0"/>
    <w:rsid w:val="7A556F02"/>
    <w:rsid w:val="7A8798B5"/>
    <w:rsid w:val="7B04BEF3"/>
    <w:rsid w:val="7B0F79D2"/>
    <w:rsid w:val="7B41192A"/>
    <w:rsid w:val="7B914DA1"/>
    <w:rsid w:val="7BA9FEB7"/>
    <w:rsid w:val="7C75A501"/>
    <w:rsid w:val="7CADEF3F"/>
    <w:rsid w:val="7E830936"/>
    <w:rsid w:val="7EA7295B"/>
    <w:rsid w:val="7ED902E7"/>
    <w:rsid w:val="7F76DE1E"/>
    <w:rsid w:val="7FA6D839"/>
    <w:rsid w:val="7FB9121E"/>
    <w:rsid w:val="7FDDF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CE6ED"/>
  <w15:chartTrackingRefBased/>
  <w15:docId w15:val="{3CCB66EE-9E89-407E-BABD-F590B14A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8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8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8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8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8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89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43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D436C9"/>
  </w:style>
  <w:style w:type="character" w:customStyle="1" w:styleId="normaltextrun">
    <w:name w:val="normaltextrun"/>
    <w:basedOn w:val="DefaultParagraphFont"/>
    <w:rsid w:val="00D436C9"/>
  </w:style>
  <w:style w:type="character" w:customStyle="1" w:styleId="tabchar">
    <w:name w:val="tabchar"/>
    <w:basedOn w:val="DefaultParagraphFont"/>
    <w:rsid w:val="00D436C9"/>
  </w:style>
  <w:style w:type="character" w:customStyle="1" w:styleId="scxw163991425">
    <w:name w:val="scxw163991425"/>
    <w:basedOn w:val="DefaultParagraphFont"/>
    <w:rsid w:val="00D436C9"/>
  </w:style>
  <w:style w:type="character" w:customStyle="1" w:styleId="wacimagecontainer">
    <w:name w:val="wacimagecontainer"/>
    <w:basedOn w:val="DefaultParagraphFont"/>
    <w:rsid w:val="00D436C9"/>
  </w:style>
  <w:style w:type="character" w:styleId="Hyperlink">
    <w:name w:val="Hyperlink"/>
    <w:basedOn w:val="DefaultParagraphFont"/>
    <w:uiPriority w:val="99"/>
    <w:unhideWhenUsed/>
    <w:rsid w:val="687CEB1F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3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762"/>
  </w:style>
  <w:style w:type="paragraph" w:styleId="Footer">
    <w:name w:val="footer"/>
    <w:basedOn w:val="Normal"/>
    <w:link w:val="FooterChar"/>
    <w:uiPriority w:val="99"/>
    <w:unhideWhenUsed/>
    <w:rsid w:val="00F93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762"/>
  </w:style>
  <w:style w:type="table" w:styleId="TableGrid">
    <w:name w:val="Table Grid"/>
    <w:basedOn w:val="TableNormal"/>
    <w:uiPriority w:val="59"/>
    <w:rsid w:val="00F937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B17217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7217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tedchurch.sharepoint.com/:w:/r/sites/ARWCSC/MeetingLibrary/Congregational%20Meeting.Trinity%20UC.%2026.1.26.docx?d=we9713893109f45d1bc4493c0bc1e86f6&amp;csf=1&amp;web=1&amp;e=3HegnM" TargetMode="External"/><Relationship Id="rId18" Type="http://schemas.openxmlformats.org/officeDocument/2006/relationships/hyperlink" Target="https://unitedchurch.sharepoint.com/:b:/r/sites/ARWCSC/MeetingLibrary/2025%20Melville%20Annual%20Reports%20with%20Budget.pdf?csf=1&amp;web=1&amp;e=8u4eAn" TargetMode="External"/><Relationship Id="rId26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s://unitedchurch.sharepoint.com/:b:/r/sites/ARWCSC/MeetingLibrary/2025%20Ilderton%20Pastoral%20Charge%20Annual%20Reports.pdf?csf=1&amp;web=1&amp;e=6e24b6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ford@united-church.ca" TargetMode="External"/><Relationship Id="rId17" Type="http://schemas.openxmlformats.org/officeDocument/2006/relationships/hyperlink" Target="https://unitedchurch.sharepoint.com/:b:/r/sites/ARWCSC/MeetingLibrary/Brooksdale%20St.%20Andrews%20Annual%20Report.pdf?csf=1&amp;web=1&amp;e=GjjeFb" TargetMode="External"/><Relationship Id="rId25" Type="http://schemas.openxmlformats.org/officeDocument/2006/relationships/hyperlink" Target="https://unitedchurch.sharepoint.com/:w:/r/sites/ARWCSC/MeetingLibrary/CSM%20report%20to%20CSC%20March%202026.docx?d=wbd73dcaf5d5643a7b8181ebcdf0fed21&amp;csf=1&amp;web=1&amp;e=Uqu6fJ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tedchurch.sharepoint.com/:b:/r/sites/ARWCSC/MeetingLibrary/Church%20Council%202026.pdf?csf=1&amp;web=1&amp;e=ovhP1X" TargetMode="External"/><Relationship Id="rId20" Type="http://schemas.openxmlformats.org/officeDocument/2006/relationships/hyperlink" Target="https://unitedchurch.sharepoint.com/:b:/r/sites/ARWCSC/MeetingLibrary/2025%20Annual%20Report.%20Dunwhich-%20complete.pdf?csf=1&amp;web=1&amp;e=1IBR4W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kimber@united-church.ca" TargetMode="External"/><Relationship Id="rId24" Type="http://schemas.openxmlformats.org/officeDocument/2006/relationships/hyperlink" Target="https://unitedchurch.sharepoint.com/:x:/r/sites/ARWCSC/Resources/2026%20-%20ARW%20CSC%20Budget.xlsx?d=w2a6e6867e077457da722518823393bbb&amp;csf=1&amp;web=1&amp;e=NZcZb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tedchurch.sharepoint.com/:b:/r/sites/ARWCSC/MeetingLibrary/2025ANNUAL%20REPORT%20FINAL.pdf?csf=1&amp;web=1&amp;e=rNPzzS" TargetMode="External"/><Relationship Id="rId23" Type="http://schemas.openxmlformats.org/officeDocument/2006/relationships/hyperlink" Target="https://unitedchurch.sharepoint.com/:w:/r/sites/ARWCSC/MeetingLibrary/London%20United%20Churches%20meeting%20Jan%2028%2025%20notes.docx?d=w3029143108684f609b6e05f2db6b8185&amp;csf=1&amp;web=1&amp;e=OzxUVK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unitedchurch.sharepoint.com/:b:/r/sites/ARWCSC/MeetingLibrary/Annual%20Report%202025.College%20Avenue.pdf?csf=1&amp;web=1&amp;e=HaRuPK" TargetMode="External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tedchurch.sharepoint.com/:b:/r/sites/ARWCSC/MeetingLibrary/Annual%20Report%20%202025.pdf?csf=1&amp;web=1&amp;e=BMGHce" TargetMode="External"/><Relationship Id="rId22" Type="http://schemas.openxmlformats.org/officeDocument/2006/relationships/hyperlink" Target="https://unitedchurch.sharepoint.com/:b:/r/sites/ARWCSC/MeetingLibrary/AnnualReport2025.pdf?csf=1&amp;web=1&amp;e=g4ygTl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c940ca1-5ff5-4c12-9ecd-e33ede4a829f" ContentTypeId="0x0101007F0447A8E6C16F40A99E2D6A3630B0682E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C ARW" ma:contentTypeID="0x0101007F0447A8E6C16F40A99E2D6A3630B0682E0003688B1ADF6AD24FA91C170E0C92D332" ma:contentTypeVersion="10" ma:contentTypeDescription="" ma:contentTypeScope="" ma:versionID="72f12f80d9665dab4047013c0355cc52">
  <xsd:schema xmlns:xsd="http://www.w3.org/2001/XMLSchema" xmlns:xs="http://www.w3.org/2001/XMLSchema" xmlns:p="http://schemas.microsoft.com/office/2006/metadata/properties" xmlns:ns1="http://schemas.microsoft.com/sharepoint/v3" xmlns:ns2="eb6d8c5d-5b31-4807-8756-a31b61bec20d" xmlns:ns3="a7eb1703-a676-49ae-a26f-6c8ec44dfbb6" targetNamespace="http://schemas.microsoft.com/office/2006/metadata/properties" ma:root="true" ma:fieldsID="80d4186e65a52d1831cd4bc9cd3cbba6" ns1:_="" ns2:_="" ns3:_="">
    <xsd:import namespace="http://schemas.microsoft.com/sharepoint/v3"/>
    <xsd:import namespace="eb6d8c5d-5b31-4807-8756-a31b61bec20d"/>
    <xsd:import namespace="a7eb1703-a676-49ae-a26f-6c8ec44dfbb6"/>
    <xsd:element name="properties">
      <xsd:complexType>
        <xsd:sequence>
          <xsd:element name="documentManagement">
            <xsd:complexType>
              <xsd:all>
                <xsd:element ref="ns2:Assigned_x0020_Mtg" minOccurs="0"/>
                <xsd:element ref="ns2:i6f2cb5525bb4939af72cb97a4f89ecd" minOccurs="0"/>
                <xsd:element ref="ns2:TaxCatchAll" minOccurs="0"/>
                <xsd:element ref="ns2:TaxCatchAllLabel" minOccurs="0"/>
                <xsd:element ref="ns2:uccTrueDocumentDate" minOccurs="0"/>
                <xsd:element ref="ns2:m878ec015a4f4b73a9ca52baf1f7d80f" minOccurs="0"/>
                <xsd:element ref="ns2:e7a2213cd6994bb591e363ef1cc0e9f0" minOccurs="0"/>
                <xsd:element ref="ns2:LegacyPath" minOccurs="0"/>
                <xsd:element ref="ns2:Region" minOccurs="0"/>
                <xsd:element ref="ns1:RoutingRuleDescription" minOccurs="0"/>
                <xsd:element ref="ns2:Modified_x0020_By1" minOccurs="0"/>
                <xsd:element ref="ns2:Checked_x0020_Out_x0020_To" minOccurs="0"/>
                <xsd:element ref="ns2:j67bc688373c4b44bb20244ce0a36ecf" minOccurs="0"/>
                <xsd:element ref="ns2:jb97119f89c948a6a4e9ff53244f466c" minOccurs="0"/>
                <xsd:element ref="ns2:c2bfb9eca6cb4d51b35f04bc46a11199" minOccurs="0"/>
                <xsd:element ref="ns2:m3733d99daff4f89891623bbf0f3d139" minOccurs="0"/>
                <xsd:element ref="ns3:MediaServiceDoc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0" nillable="true" ma:displayName="ARW Description" ma:description="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d8c5d-5b31-4807-8756-a31b61bec20d" elementFormDefault="qualified">
    <xsd:import namespace="http://schemas.microsoft.com/office/2006/documentManagement/types"/>
    <xsd:import namespace="http://schemas.microsoft.com/office/infopath/2007/PartnerControls"/>
    <xsd:element name="Assigned_x0020_Mtg" ma:index="4" nillable="true" ma:displayName="ARW Assigned Mtg" ma:format="DateOnly" ma:internalName="Assigned_x0020_Mtg" ma:readOnly="false">
      <xsd:simpleType>
        <xsd:restriction base="dms:DateTime"/>
      </xsd:simpleType>
    </xsd:element>
    <xsd:element name="i6f2cb5525bb4939af72cb97a4f89ecd" ma:index="8" nillable="true" ma:taxonomy="true" ma:internalName="i6f2cb5525bb4939af72cb97a4f89ecd" ma:taxonomyFieldName="uccDocumentType" ma:displayName="Document Type" ma:readOnly="false" ma:default="" ma:fieldId="{26f2cb55-25bb-4939-af72-cb97a4f89ecd}" ma:sspId="3c940ca1-5ff5-4c12-9ecd-e33ede4a829f" ma:termSetId="c0b74db9-4df9-4803-aeb2-c71138ab5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ad11e1-fb3d-4e80-a1f0-254eaddd56ad}" ma:internalName="TaxCatchAll" ma:readOnly="false" ma:showField="CatchAllData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ad11e1-fb3d-4e80-a1f0-254eaddd56ad}" ma:internalName="TaxCatchAllLabel" ma:readOnly="false" ma:showField="CatchAllDataLabel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ccTrueDocumentDate" ma:index="12" nillable="true" ma:displayName="True Document Date" ma:default="[today]" ma:format="DateOnly" ma:hidden="true" ma:internalName="uccTrueDocumentDate" ma:readOnly="false">
      <xsd:simpleType>
        <xsd:restriction base="dms:DateTime"/>
      </xsd:simpleType>
    </xsd:element>
    <xsd:element name="m878ec015a4f4b73a9ca52baf1f7d80f" ma:index="13" nillable="true" ma:taxonomy="true" ma:internalName="m878ec015a4f4b73a9ca52baf1f7d80f" ma:taxonomyFieldName="UCCMonth" ma:displayName="Month" ma:readOnly="false" ma:default="" ma:fieldId="{6878ec01-5a4f-4b73-a9ca-52baf1f7d80f}" ma:sspId="3c940ca1-5ff5-4c12-9ecd-e33ede4a829f" ma:termSetId="0dff0584-8c17-46e1-9d32-d2a5e66cb5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7a2213cd6994bb591e363ef1cc0e9f0" ma:index="15" nillable="true" ma:taxonomy="true" ma:internalName="e7a2213cd6994bb591e363ef1cc0e9f0" ma:taxonomyFieldName="UCCYear" ma:displayName="Year" ma:readOnly="false" ma:default="" ma:fieldId="{e7a2213c-d699-4bb5-91e3-63ef1cc0e9f0}" ma:sspId="3c940ca1-5ff5-4c12-9ecd-e33ede4a829f" ma:termSetId="33d969ce-414b-4f34-87d3-9ff51fae1d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gacyPath" ma:index="17" nillable="true" ma:displayName="Legacy Path" ma:hidden="true" ma:internalName="LegacyPath" ma:readOnly="false">
      <xsd:simpleType>
        <xsd:restriction base="dms:Note"/>
      </xsd:simpleType>
    </xsd:element>
    <xsd:element name="Region" ma:index="19" nillable="true" ma:displayName="ARW Region" ma:format="Dropdown" ma:hidden="true" ma:internalName="Region" ma:readOnly="false">
      <xsd:simpleType>
        <xsd:restriction base="dms:Choice">
          <xsd:enumeration value="choicesPlaceholder1"/>
          <xsd:enumeration value="choicesPlaceholder2"/>
          <xsd:enumeration value="choicesPlaceholder3"/>
        </xsd:restriction>
      </xsd:simpleType>
    </xsd:element>
    <xsd:element name="Modified_x0020_By1" ma:index="21" nillable="true" ma:displayName="RC Modified By" ma:hidden="true" ma:list="UserInfo" ma:internalName="Modified_x0020_By1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_x0020_Out_x0020_To" ma:index="22" nillable="true" ma:displayName="ARW Checked Out To" ma:hidden="true" ma:list="UserInfo" ma:SharePointGroup="0" ma:internalName="Checked_x0020_Out_x0020_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67bc688373c4b44bb20244ce0a36ecf" ma:index="23" nillable="true" ma:taxonomy="true" ma:internalName="j67bc688373c4b44bb20244ce0a36ecf" ma:taxonomyFieldName="Topic" ma:displayName="RC Topic" ma:readOnly="false" ma:fieldId="{367bc688-373c-4b44-bb20-244ce0a36ecf}" ma:sspId="3c940ca1-5ff5-4c12-9ecd-e33ede4a829f" ma:termSetId="4964c1de-57ad-438d-91e2-783163f848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97119f89c948a6a4e9ff53244f466c" ma:index="25" nillable="true" ma:taxonomy="true" ma:internalName="jb97119f89c948a6a4e9ff53244f466c" ma:taxonomyFieldName="ARW_x0020_Area_x0020_of_x0020_Work" ma:displayName="ARW Area of Work" ma:readOnly="false" ma:default="" ma:fieldId="{3b97119f-89c9-48a6-a4e9-ff53244f466c}" ma:taxonomyMulti="true" ma:sspId="3c940ca1-5ff5-4c12-9ecd-e33ede4a829f" ma:termSetId="e7ce82ea-0f8d-47d5-986b-a0653fd3f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bfb9eca6cb4d51b35f04bc46a11199" ma:index="27" nillable="true" ma:taxonomy="true" ma:internalName="c2bfb9eca6cb4d51b35f04bc46a11199" ma:taxonomyFieldName="ARW_x0020_CoF" ma:displayName="ARW CoF" ma:readOnly="false" ma:default="" ma:fieldId="{c2bfb9ec-a6cb-4d51-b35f-04bc46a11199}" ma:taxonomyMulti="true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733d99daff4f89891623bbf0f3d139" ma:index="29" nillable="true" ma:taxonomy="true" ma:internalName="m3733d99daff4f89891623bbf0f3d139" ma:taxonomyFieldName="ARW_x0020_Pastoral_x0020_Charge" ma:displayName="ARW Pastoral Charge" ma:readOnly="false" ma:default="" ma:fieldId="{63733d99-daff-4f89-8916-23bbf0f3d139}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b1703-a676-49ae-a26f-6c8ec44dfbb6" elementFormDefault="qualified">
    <xsd:import namespace="http://schemas.microsoft.com/office/2006/documentManagement/types"/>
    <xsd:import namespace="http://schemas.microsoft.com/office/infopath/2007/PartnerControls"/>
    <xsd:element name="MediaServiceDocTags" ma:index="31" nillable="true" ma:displayName="MediaServiceDocTags" ma:hidden="true" ma:internalName="MediaServiceDocTag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Mtg xmlns="eb6d8c5d-5b31-4807-8756-a31b61bec20d">2026-03-04T05:00:00+00:00</Assigned_x0020_Mtg>
    <Modified_x0020_By1 xmlns="eb6d8c5d-5b31-4807-8756-a31b61bec20d">
      <UserInfo>
        <DisplayName/>
        <AccountId xsi:nil="true"/>
        <AccountType/>
      </UserInfo>
    </Modified_x0020_By1>
    <j67bc688373c4b44bb20244ce0a36ecf xmlns="eb6d8c5d-5b31-4807-8756-a31b61bec20d">
      <Terms xmlns="http://schemas.microsoft.com/office/infopath/2007/PartnerControls"/>
    </j67bc688373c4b44bb20244ce0a36ecf>
    <uccTrueDocumentDate xmlns="eb6d8c5d-5b31-4807-8756-a31b61bec20d">2026-02-11T19:08:11+00:00</uccTrueDocumentDate>
    <Region xmlns="eb6d8c5d-5b31-4807-8756-a31b61bec20d" xsi:nil="true"/>
    <jb97119f89c948a6a4e9ff53244f466c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Minutes</TermName>
          <TermId xmlns="http://schemas.microsoft.com/office/infopath/2007/PartnerControls">d7a9a860-4346-4f07-a655-f11569f12f02</TermId>
        </TermInfo>
      </Terms>
    </jb97119f89c948a6a4e9ff53244f466c>
    <TaxCatchAll xmlns="eb6d8c5d-5b31-4807-8756-a31b61bec20d">
      <Value>48</Value>
      <Value>60</Value>
    </TaxCatchAll>
    <Checked_x0020_Out_x0020_To xmlns="eb6d8c5d-5b31-4807-8756-a31b61bec20d">
      <UserInfo>
        <DisplayName/>
        <AccountId xsi:nil="true"/>
        <AccountType/>
      </UserInfo>
    </Checked_x0020_Out_x0020_To>
    <m878ec015a4f4b73a9ca52baf1f7d80f xmlns="eb6d8c5d-5b31-4807-8756-a31b61bec20d">
      <Terms xmlns="http://schemas.microsoft.com/office/infopath/2007/PartnerControls"/>
    </m878ec015a4f4b73a9ca52baf1f7d80f>
    <LegacyPath xmlns="eb6d8c5d-5b31-4807-8756-a31b61bec20d" xsi:nil="true"/>
    <i6f2cb5525bb4939af72cb97a4f89ecd xmlns="eb6d8c5d-5b31-4807-8756-a31b61bec20d">
      <Terms xmlns="http://schemas.microsoft.com/office/infopath/2007/PartnerControls"/>
    </i6f2cb5525bb4939af72cb97a4f89ecd>
    <TaxCatchAllLabel xmlns="eb6d8c5d-5b31-4807-8756-a31b61bec20d" xsi:nil="true"/>
    <RoutingRuleDescription xmlns="http://schemas.microsoft.com/sharepoint/v3" xsi:nil="true"/>
    <e7a2213cd6994bb591e363ef1cc0e9f0 xmlns="eb6d8c5d-5b31-4807-8756-a31b61bec20d">
      <Terms xmlns="http://schemas.microsoft.com/office/infopath/2007/PartnerControls"/>
    </e7a2213cd6994bb591e363ef1cc0e9f0>
    <m3733d99daff4f89891623bbf0f3d139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Commission</TermName>
          <TermId xmlns="http://schemas.microsoft.com/office/infopath/2007/PartnerControls">a47be384-2603-4b9a-973a-d4473662e268</TermId>
        </TermInfo>
      </Terms>
    </m3733d99daff4f89891623bbf0f3d139>
    <c2bfb9eca6cb4d51b35f04bc46a11199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Commission</TermName>
          <TermId xmlns="http://schemas.microsoft.com/office/infopath/2007/PartnerControls">a47be384-2603-4b9a-973a-d4473662e268</TermId>
        </TermInfo>
      </Terms>
    </c2bfb9eca6cb4d51b35f04bc46a11199>
  </documentManagement>
</p:properties>
</file>

<file path=customXml/itemProps1.xml><?xml version="1.0" encoding="utf-8"?>
<ds:datastoreItem xmlns:ds="http://schemas.openxmlformats.org/officeDocument/2006/customXml" ds:itemID="{BBA35414-E069-4BB9-A839-19790263934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D26B217-AB2A-4EC4-8B72-0B472218A018}"/>
</file>

<file path=customXml/itemProps3.xml><?xml version="1.0" encoding="utf-8"?>
<ds:datastoreItem xmlns:ds="http://schemas.openxmlformats.org/officeDocument/2006/customXml" ds:itemID="{0AD92362-FD08-4595-908E-951C3FEF6C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9A677-AB49-4724-B9CE-CC6416F0814B}">
  <ds:schemaRefs>
    <ds:schemaRef ds:uri="http://schemas.microsoft.com/office/2006/metadata/properties"/>
    <ds:schemaRef ds:uri="http://schemas.microsoft.com/office/infopath/2007/PartnerControls"/>
    <ds:schemaRef ds:uri="eb6d8c5d-5b31-4807-8756-a31b61bec20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1384</Words>
  <Characters>8241</Characters>
  <Application>Microsoft Office Word</Application>
  <DocSecurity>0</DocSecurity>
  <Lines>257</Lines>
  <Paragraphs>145</Paragraphs>
  <ScaleCrop>false</ScaleCrop>
  <Company>United Church Of Canada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Karlene Kimber</dc:creator>
  <cp:keywords/>
  <dc:description/>
  <cp:lastModifiedBy>Krista Ford</cp:lastModifiedBy>
  <cp:revision>2</cp:revision>
  <dcterms:created xsi:type="dcterms:W3CDTF">2026-03-13T14:59:00Z</dcterms:created>
  <dcterms:modified xsi:type="dcterms:W3CDTF">2026-03-13T14:59:00Z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0x0101007F0447A8E6C16F40A99E2D6A3630B0682E0003688B1ADF6AD24FA91C170E0C92D332</vt:lpwstr>
  </property>
  <property fmtid="{D5CDD505-2E9C-101B-9397-08002B2CF9AE}" pid="3" name="CoF0">
    <vt:lpwstr/>
  </property>
  <property fmtid="{D5CDD505-2E9C-101B-9397-08002B2CF9AE}" pid="4" name="ARW_x0020_Pastoral_x0020_Charge">
    <vt:lpwstr>60;#Commission|a47be384-2603-4b9a-973a-d4473662e268</vt:lpwstr>
  </property>
  <property fmtid="{D5CDD505-2E9C-101B-9397-08002B2CF9AE}" pid="5" name="UCCMonth">
    <vt:lpwstr/>
  </property>
  <property fmtid="{D5CDD505-2E9C-101B-9397-08002B2CF9AE}" pid="6" name="Topic">
    <vt:lpwstr/>
  </property>
  <property fmtid="{D5CDD505-2E9C-101B-9397-08002B2CF9AE}" pid="7" name="uccDocumentType">
    <vt:lpwstr/>
  </property>
  <property fmtid="{D5CDD505-2E9C-101B-9397-08002B2CF9AE}" pid="8" name="MediaServiceImageTags">
    <vt:lpwstr/>
  </property>
  <property fmtid="{D5CDD505-2E9C-101B-9397-08002B2CF9AE}" pid="9" name="UCCYear">
    <vt:lpwstr/>
  </property>
  <property fmtid="{D5CDD505-2E9C-101B-9397-08002B2CF9AE}" pid="10" name="ARW CoF">
    <vt:lpwstr>60;#Commission|a47be384-2603-4b9a-973a-d4473662e268</vt:lpwstr>
  </property>
  <property fmtid="{D5CDD505-2E9C-101B-9397-08002B2CF9AE}" pid="11" name="lf7fde9997ce47f8bbb378c549b97f49">
    <vt:lpwstr/>
  </property>
  <property fmtid="{D5CDD505-2E9C-101B-9397-08002B2CF9AE}" pid="12" name="ARW Pastoral Charge">
    <vt:lpwstr>60;#Commission|a47be384-2603-4b9a-973a-d4473662e268</vt:lpwstr>
  </property>
  <property fmtid="{D5CDD505-2E9C-101B-9397-08002B2CF9AE}" pid="13" name="CoF">
    <vt:lpwstr/>
  </property>
  <property fmtid="{D5CDD505-2E9C-101B-9397-08002B2CF9AE}" pid="14" name="n9e930e82c444989b3ce07b3a1b02f0c">
    <vt:lpwstr/>
  </property>
  <property fmtid="{D5CDD505-2E9C-101B-9397-08002B2CF9AE}" pid="15" name="mb85d64d6343423fb29424d200d173dc">
    <vt:lpwstr/>
  </property>
  <property fmtid="{D5CDD505-2E9C-101B-9397-08002B2CF9AE}" pid="16" name="obf6689c7db74dffadd621049dc1c1d2">
    <vt:lpwstr/>
  </property>
  <property fmtid="{D5CDD505-2E9C-101B-9397-08002B2CF9AE}" pid="17" name="Pastoral_x0020_Charge0">
    <vt:lpwstr/>
  </property>
  <property fmtid="{D5CDD505-2E9C-101B-9397-08002B2CF9AE}" pid="18" name="Area_x0020_of_x0020_Work0">
    <vt:lpwstr/>
  </property>
  <property fmtid="{D5CDD505-2E9C-101B-9397-08002B2CF9AE}" pid="19" name="lcf76f155ced4ddcb4097134ff3c332f">
    <vt:lpwstr/>
  </property>
  <property fmtid="{D5CDD505-2E9C-101B-9397-08002B2CF9AE}" pid="20" name="ARW_x0020_Area_x0020_of_x0020_Work">
    <vt:lpwstr>48;#Minutes|d7a9a860-4346-4f07-a655-f11569f12f02</vt:lpwstr>
  </property>
  <property fmtid="{D5CDD505-2E9C-101B-9397-08002B2CF9AE}" pid="21" name="ARW Area of Work">
    <vt:lpwstr>48;#Minutes|d7a9a860-4346-4f07-a655-f11569f12f02</vt:lpwstr>
  </property>
  <property fmtid="{D5CDD505-2E9C-101B-9397-08002B2CF9AE}" pid="22" name="ARW_x0020_CoF">
    <vt:lpwstr>60;#Commission|a47be384-2603-4b9a-973a-d4473662e268</vt:lpwstr>
  </property>
  <property fmtid="{D5CDD505-2E9C-101B-9397-08002B2CF9AE}" pid="23" name="Area_x0020_of_x0020_Work">
    <vt:lpwstr/>
  </property>
  <property fmtid="{D5CDD505-2E9C-101B-9397-08002B2CF9AE}" pid="24" name="m2c211233a4b4765aaca5fce54bf51e3">
    <vt:lpwstr/>
  </property>
  <property fmtid="{D5CDD505-2E9C-101B-9397-08002B2CF9AE}" pid="25" name="Pastoral Charge0">
    <vt:lpwstr/>
  </property>
  <property fmtid="{D5CDD505-2E9C-101B-9397-08002B2CF9AE}" pid="26" name="Area of Work0">
    <vt:lpwstr/>
  </property>
  <property fmtid="{D5CDD505-2E9C-101B-9397-08002B2CF9AE}" pid="27" name="Area of Work">
    <vt:lpwstr/>
  </property>
</Properties>
</file>